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C3954" w14:textId="28EAAE76" w:rsidR="004C0535" w:rsidRPr="00064EC3" w:rsidRDefault="004C0535" w:rsidP="004C0535">
      <w:pPr>
        <w:pStyle w:val="Title"/>
        <w:rPr>
          <w:sz w:val="48"/>
          <w:szCs w:val="48"/>
        </w:rPr>
      </w:pPr>
      <w:r w:rsidRPr="00064EC3">
        <w:rPr>
          <w:sz w:val="48"/>
          <w:szCs w:val="48"/>
        </w:rPr>
        <w:t>Request for</w:t>
      </w:r>
      <w:r w:rsidRPr="00064EC3">
        <w:rPr>
          <w:spacing w:val="-9"/>
          <w:sz w:val="48"/>
          <w:szCs w:val="48"/>
        </w:rPr>
        <w:t xml:space="preserve"> </w:t>
      </w:r>
      <w:r w:rsidRPr="00064EC3">
        <w:rPr>
          <w:sz w:val="48"/>
          <w:szCs w:val="48"/>
        </w:rPr>
        <w:t>Qualifications</w:t>
      </w:r>
      <w:r w:rsidRPr="00064EC3">
        <w:rPr>
          <w:spacing w:val="-8"/>
          <w:sz w:val="48"/>
          <w:szCs w:val="48"/>
        </w:rPr>
        <w:t xml:space="preserve"> </w:t>
      </w:r>
      <w:r w:rsidR="00F54A76">
        <w:rPr>
          <w:spacing w:val="-8"/>
          <w:sz w:val="48"/>
          <w:szCs w:val="48"/>
        </w:rPr>
        <w:t>25-01</w:t>
      </w:r>
      <w:r w:rsidRPr="00064EC3">
        <w:rPr>
          <w:sz w:val="48"/>
          <w:szCs w:val="48"/>
        </w:rPr>
        <w:t>– Construction</w:t>
      </w:r>
      <w:r w:rsidRPr="00064EC3">
        <w:rPr>
          <w:spacing w:val="-11"/>
          <w:sz w:val="48"/>
          <w:szCs w:val="48"/>
        </w:rPr>
        <w:t xml:space="preserve"> </w:t>
      </w:r>
      <w:r w:rsidRPr="00064EC3">
        <w:rPr>
          <w:sz w:val="48"/>
          <w:szCs w:val="48"/>
        </w:rPr>
        <w:t>Manager</w:t>
      </w:r>
      <w:r w:rsidRPr="00064EC3">
        <w:rPr>
          <w:spacing w:val="-11"/>
          <w:sz w:val="48"/>
          <w:szCs w:val="48"/>
        </w:rPr>
        <w:t xml:space="preserve"> </w:t>
      </w:r>
      <w:r w:rsidRPr="00064EC3">
        <w:rPr>
          <w:sz w:val="48"/>
          <w:szCs w:val="48"/>
        </w:rPr>
        <w:t xml:space="preserve">at </w:t>
      </w:r>
      <w:r w:rsidRPr="00064EC3">
        <w:rPr>
          <w:spacing w:val="-4"/>
          <w:sz w:val="48"/>
          <w:szCs w:val="48"/>
        </w:rPr>
        <w:t>Risk</w:t>
      </w:r>
    </w:p>
    <w:p w14:paraId="253F1F95" w14:textId="421C4D79" w:rsidR="00DB0F15" w:rsidRDefault="004C0535" w:rsidP="004C0535">
      <w:pPr>
        <w:pStyle w:val="BodyText"/>
        <w:spacing w:before="249"/>
        <w:ind w:left="100" w:right="100"/>
      </w:pPr>
      <w:r>
        <w:t>The</w:t>
      </w:r>
      <w:r>
        <w:rPr>
          <w:spacing w:val="-7"/>
        </w:rPr>
        <w:t xml:space="preserve"> </w:t>
      </w:r>
      <w:r>
        <w:t>Pinetop Fire District (</w:t>
      </w:r>
      <w:r w:rsidR="00720952">
        <w:t>the “</w:t>
      </w:r>
      <w:r>
        <w:t>PFD</w:t>
      </w:r>
      <w:r w:rsidR="00720952">
        <w:t>”</w:t>
      </w:r>
      <w:r w:rsidR="003D2CCA">
        <w:t xml:space="preserve"> or the “District”</w:t>
      </w:r>
      <w:r>
        <w:t>)</w:t>
      </w:r>
      <w:r>
        <w:rPr>
          <w:spacing w:val="-4"/>
        </w:rPr>
        <w:t xml:space="preserve"> </w:t>
      </w:r>
      <w:r>
        <w:t>is</w:t>
      </w:r>
      <w:r>
        <w:rPr>
          <w:spacing w:val="-2"/>
        </w:rPr>
        <w:t xml:space="preserve"> </w:t>
      </w:r>
      <w:r>
        <w:t xml:space="preserve">seeking </w:t>
      </w:r>
      <w:r w:rsidR="00720952">
        <w:t xml:space="preserve">a </w:t>
      </w:r>
      <w:r>
        <w:t>qualified</w:t>
      </w:r>
      <w:r>
        <w:rPr>
          <w:spacing w:val="-2"/>
        </w:rPr>
        <w:t xml:space="preserve"> </w:t>
      </w:r>
      <w:r>
        <w:t>Construction</w:t>
      </w:r>
      <w:r>
        <w:rPr>
          <w:spacing w:val="-2"/>
        </w:rPr>
        <w:t xml:space="preserve"> </w:t>
      </w:r>
      <w:r>
        <w:t>Manager</w:t>
      </w:r>
      <w:r>
        <w:rPr>
          <w:spacing w:val="-4"/>
        </w:rPr>
        <w:t xml:space="preserve"> </w:t>
      </w:r>
      <w:r>
        <w:t>at</w:t>
      </w:r>
      <w:r>
        <w:rPr>
          <w:spacing w:val="-1"/>
        </w:rPr>
        <w:t xml:space="preserve"> </w:t>
      </w:r>
      <w:r>
        <w:t>Risk (</w:t>
      </w:r>
      <w:proofErr w:type="spellStart"/>
      <w:r>
        <w:t>CM@Risk</w:t>
      </w:r>
      <w:proofErr w:type="spellEnd"/>
      <w:r>
        <w:t xml:space="preserve">) to provide design phase assistance and complete construction services as the </w:t>
      </w:r>
      <w:proofErr w:type="spellStart"/>
      <w:r>
        <w:t>CM@Risk</w:t>
      </w:r>
      <w:proofErr w:type="spellEnd"/>
      <w:r>
        <w:t xml:space="preserve"> for the District’s construction of joint located facilities to include Fire Station 10, Wildland Response Station, and Fleet Facility</w:t>
      </w:r>
      <w:r>
        <w:rPr>
          <w:b/>
          <w:i/>
        </w:rPr>
        <w:t xml:space="preserve">. </w:t>
      </w:r>
    </w:p>
    <w:p w14:paraId="14B0D40F" w14:textId="77777777" w:rsidR="001E0A7B" w:rsidRPr="007C1D0C" w:rsidRDefault="001E0A7B" w:rsidP="001E0A7B">
      <w:pPr>
        <w:pStyle w:val="BodyText"/>
        <w:ind w:right="100"/>
        <w:rPr>
          <w:highlight w:val="yellow"/>
        </w:rPr>
      </w:pPr>
    </w:p>
    <w:p w14:paraId="535283D2" w14:textId="2789865B" w:rsidR="00852D99" w:rsidRPr="00911AF0" w:rsidRDefault="008405F4" w:rsidP="001E0A7B">
      <w:pPr>
        <w:pStyle w:val="BodyText"/>
        <w:numPr>
          <w:ilvl w:val="0"/>
          <w:numId w:val="9"/>
        </w:numPr>
        <w:ind w:right="100"/>
        <w:rPr>
          <w:b/>
          <w:bCs/>
        </w:rPr>
      </w:pPr>
      <w:r w:rsidRPr="00911AF0">
        <w:rPr>
          <w:b/>
          <w:bCs/>
        </w:rPr>
        <w:t>Fire Station No. 10</w:t>
      </w:r>
      <w:r w:rsidR="00A62223" w:rsidRPr="00911AF0">
        <w:rPr>
          <w:b/>
          <w:bCs/>
        </w:rPr>
        <w:t>/Administrative Facility</w:t>
      </w:r>
      <w:r w:rsidR="00A62223" w:rsidRPr="00911AF0">
        <w:t xml:space="preserve"> </w:t>
      </w:r>
    </w:p>
    <w:p w14:paraId="179FD5E6" w14:textId="77777777" w:rsidR="00852D99" w:rsidRPr="00911AF0" w:rsidRDefault="00852D99" w:rsidP="00D21343">
      <w:pPr>
        <w:pStyle w:val="BodyText"/>
        <w:ind w:right="100"/>
      </w:pPr>
    </w:p>
    <w:p w14:paraId="722B6B99" w14:textId="2AD0CFA3" w:rsidR="00852D99" w:rsidRPr="00911AF0" w:rsidRDefault="00852D99" w:rsidP="00852D99">
      <w:pPr>
        <w:pStyle w:val="BodyText"/>
        <w:numPr>
          <w:ilvl w:val="0"/>
          <w:numId w:val="10"/>
        </w:numPr>
        <w:ind w:right="100"/>
      </w:pPr>
      <w:r w:rsidRPr="00911AF0">
        <w:rPr>
          <w:u w:val="single"/>
        </w:rPr>
        <w:t>Location</w:t>
      </w:r>
      <w:r w:rsidRPr="00911AF0">
        <w:t>: 234 White Mountain Boulevard in Pinetop, Arizona</w:t>
      </w:r>
    </w:p>
    <w:p w14:paraId="5BD0819D" w14:textId="77777777" w:rsidR="0064757B" w:rsidRPr="00911AF0" w:rsidRDefault="0064757B" w:rsidP="00D21343">
      <w:pPr>
        <w:pStyle w:val="BodyText"/>
        <w:ind w:left="360" w:right="100"/>
      </w:pPr>
    </w:p>
    <w:p w14:paraId="2FCDC2AC" w14:textId="6B370F63" w:rsidR="00852D99" w:rsidRPr="00911AF0" w:rsidRDefault="00852D99" w:rsidP="00852D99">
      <w:pPr>
        <w:pStyle w:val="BodyText"/>
        <w:numPr>
          <w:ilvl w:val="0"/>
          <w:numId w:val="10"/>
        </w:numPr>
        <w:ind w:right="100"/>
      </w:pPr>
      <w:r w:rsidRPr="00911AF0">
        <w:rPr>
          <w:u w:val="single"/>
        </w:rPr>
        <w:t>Proposed Structure</w:t>
      </w:r>
      <w:r w:rsidRPr="00911AF0">
        <w:t>:</w:t>
      </w:r>
      <w:r w:rsidR="0064757B" w:rsidRPr="00911AF0">
        <w:t xml:space="preserve"> a two</w:t>
      </w:r>
      <w:r w:rsidR="00961B1C" w:rsidRPr="00911AF0">
        <w:t>-</w:t>
      </w:r>
      <w:r w:rsidR="0064757B" w:rsidRPr="00911AF0">
        <w:t>story, 3-bay, 17,000-20000 square foot fire station</w:t>
      </w:r>
    </w:p>
    <w:p w14:paraId="2D1FC4A9" w14:textId="77777777" w:rsidR="0064757B" w:rsidRPr="00911AF0" w:rsidRDefault="0064757B" w:rsidP="00D21343">
      <w:pPr>
        <w:pStyle w:val="BodyText"/>
        <w:ind w:right="100"/>
      </w:pPr>
    </w:p>
    <w:p w14:paraId="44CEA7ED" w14:textId="77777777" w:rsidR="00852D99" w:rsidRPr="00911AF0" w:rsidRDefault="00852D99" w:rsidP="00852D99">
      <w:pPr>
        <w:pStyle w:val="BodyText"/>
        <w:numPr>
          <w:ilvl w:val="0"/>
          <w:numId w:val="10"/>
        </w:numPr>
        <w:ind w:right="100"/>
      </w:pPr>
      <w:r w:rsidRPr="00911AF0">
        <w:rPr>
          <w:u w:val="single"/>
        </w:rPr>
        <w:t>Proposed Features</w:t>
      </w:r>
      <w:r w:rsidRPr="00911AF0">
        <w:t>:</w:t>
      </w:r>
    </w:p>
    <w:p w14:paraId="070F45B6" w14:textId="77777777" w:rsidR="0064757B" w:rsidRPr="00911AF0" w:rsidRDefault="0064757B" w:rsidP="00D21343">
      <w:pPr>
        <w:pStyle w:val="BodyText"/>
        <w:ind w:right="100"/>
      </w:pPr>
    </w:p>
    <w:p w14:paraId="35424D12" w14:textId="62DC70CB" w:rsidR="0064757B" w:rsidRPr="00911AF0" w:rsidRDefault="0064757B" w:rsidP="0064757B">
      <w:pPr>
        <w:pStyle w:val="BodyText"/>
        <w:numPr>
          <w:ilvl w:val="1"/>
          <w:numId w:val="10"/>
        </w:numPr>
        <w:ind w:right="100"/>
      </w:pPr>
      <w:r w:rsidRPr="00911AF0">
        <w:t>Apparatus Bays: Three (3) drive-</w:t>
      </w:r>
      <w:proofErr w:type="gramStart"/>
      <w:r w:rsidRPr="00911AF0">
        <w:t>thru</w:t>
      </w:r>
      <w:proofErr w:type="gramEnd"/>
      <w:r w:rsidRPr="00911AF0">
        <w:t xml:space="preserve"> apparatus bays</w:t>
      </w:r>
    </w:p>
    <w:p w14:paraId="26C99464" w14:textId="6416CD3B" w:rsidR="0064757B" w:rsidRPr="00911AF0" w:rsidRDefault="0064757B" w:rsidP="0064757B">
      <w:pPr>
        <w:pStyle w:val="BodyText"/>
        <w:numPr>
          <w:ilvl w:val="1"/>
          <w:numId w:val="10"/>
        </w:numPr>
        <w:ind w:right="100"/>
      </w:pPr>
      <w:r w:rsidRPr="00911AF0">
        <w:t>Living Quarters: Eight (8) Fire Fighter dorms, two (2) Captain’s offices</w:t>
      </w:r>
    </w:p>
    <w:p w14:paraId="3C392659" w14:textId="3A0BF5E4" w:rsidR="0064757B" w:rsidRPr="00911AF0" w:rsidRDefault="0064757B" w:rsidP="0064757B">
      <w:pPr>
        <w:pStyle w:val="BodyText"/>
        <w:numPr>
          <w:ilvl w:val="1"/>
          <w:numId w:val="10"/>
        </w:numPr>
        <w:ind w:right="100"/>
      </w:pPr>
      <w:r w:rsidRPr="00911AF0">
        <w:t>Common Areas: Kitchen, dining room, dayroom, fitness area</w:t>
      </w:r>
    </w:p>
    <w:p w14:paraId="6F512ACF" w14:textId="44B20B76" w:rsidR="0064757B" w:rsidRPr="00911AF0" w:rsidRDefault="0064757B" w:rsidP="0064757B">
      <w:pPr>
        <w:pStyle w:val="BodyText"/>
        <w:numPr>
          <w:ilvl w:val="1"/>
          <w:numId w:val="10"/>
        </w:numPr>
        <w:ind w:right="100"/>
      </w:pPr>
      <w:r w:rsidRPr="00911AF0">
        <w:t>Administrative Offices: Offices and the associated operations-based functions for a typical neighborhood fire station.</w:t>
      </w:r>
    </w:p>
    <w:p w14:paraId="231F248E" w14:textId="257F02C5" w:rsidR="0064757B" w:rsidRPr="00911AF0" w:rsidRDefault="0064757B" w:rsidP="0064757B">
      <w:pPr>
        <w:pStyle w:val="BodyText"/>
        <w:numPr>
          <w:ilvl w:val="1"/>
          <w:numId w:val="10"/>
        </w:numPr>
        <w:ind w:right="100"/>
      </w:pPr>
      <w:r w:rsidRPr="00911AF0">
        <w:t>Training &amp; Community Space: A Fire/EMS Training/Community Room</w:t>
      </w:r>
    </w:p>
    <w:p w14:paraId="44720588" w14:textId="77777777" w:rsidR="0064757B" w:rsidRPr="00911AF0" w:rsidRDefault="0064757B" w:rsidP="00D21343">
      <w:pPr>
        <w:pStyle w:val="BodyText"/>
        <w:ind w:right="100"/>
      </w:pPr>
    </w:p>
    <w:p w14:paraId="3391AD3E" w14:textId="01E34823" w:rsidR="00852D99" w:rsidRPr="00911AF0" w:rsidRDefault="00852D99" w:rsidP="00852D99">
      <w:pPr>
        <w:pStyle w:val="BodyText"/>
        <w:numPr>
          <w:ilvl w:val="0"/>
          <w:numId w:val="10"/>
        </w:numPr>
        <w:ind w:right="100"/>
      </w:pPr>
      <w:r w:rsidRPr="00911AF0">
        <w:rPr>
          <w:u w:val="single"/>
        </w:rPr>
        <w:t>Estimated Budget</w:t>
      </w:r>
      <w:r w:rsidRPr="00911AF0">
        <w:t>:</w:t>
      </w:r>
      <w:r w:rsidR="00461CF8">
        <w:t xml:space="preserve"> $11.7 Million for all three facilities</w:t>
      </w:r>
    </w:p>
    <w:p w14:paraId="10849186" w14:textId="77777777" w:rsidR="0064757B" w:rsidRPr="00911AF0" w:rsidRDefault="0064757B" w:rsidP="00D21343">
      <w:pPr>
        <w:pStyle w:val="BodyText"/>
        <w:ind w:left="360" w:right="100"/>
      </w:pPr>
    </w:p>
    <w:p w14:paraId="4FDFBB68" w14:textId="0A73DA3B" w:rsidR="008405F4" w:rsidRPr="00911AF0" w:rsidRDefault="00852D99" w:rsidP="00852D99">
      <w:pPr>
        <w:pStyle w:val="BodyText"/>
        <w:numPr>
          <w:ilvl w:val="0"/>
          <w:numId w:val="10"/>
        </w:numPr>
        <w:ind w:right="100"/>
      </w:pPr>
      <w:r w:rsidRPr="00911AF0">
        <w:rPr>
          <w:u w:val="single"/>
        </w:rPr>
        <w:t>Tentative Construction Schedule</w:t>
      </w:r>
      <w:r w:rsidRPr="00911AF0">
        <w:t xml:space="preserve">: </w:t>
      </w:r>
      <w:r w:rsidR="00461CF8">
        <w:t>July 2025 through March 2026</w:t>
      </w:r>
    </w:p>
    <w:p w14:paraId="6291A383" w14:textId="77777777" w:rsidR="00852D99" w:rsidRPr="00911AF0" w:rsidRDefault="00852D99" w:rsidP="00D21343">
      <w:pPr>
        <w:pStyle w:val="BodyText"/>
        <w:ind w:right="100"/>
      </w:pPr>
    </w:p>
    <w:p w14:paraId="5C393760" w14:textId="77777777" w:rsidR="00852D99" w:rsidRPr="00911AF0" w:rsidRDefault="008405F4" w:rsidP="00D21343">
      <w:pPr>
        <w:pStyle w:val="BodyText"/>
        <w:numPr>
          <w:ilvl w:val="0"/>
          <w:numId w:val="9"/>
        </w:numPr>
        <w:ind w:right="100"/>
        <w:rPr>
          <w:b/>
          <w:bCs/>
        </w:rPr>
      </w:pPr>
      <w:r w:rsidRPr="00911AF0">
        <w:rPr>
          <w:b/>
          <w:bCs/>
        </w:rPr>
        <w:t xml:space="preserve">The Wildland Response Station </w:t>
      </w:r>
    </w:p>
    <w:p w14:paraId="2D551F8E" w14:textId="77777777" w:rsidR="00852D99" w:rsidRPr="00911AF0" w:rsidRDefault="00852D99" w:rsidP="00852D99">
      <w:pPr>
        <w:pStyle w:val="BodyText"/>
        <w:ind w:left="100" w:right="100"/>
      </w:pPr>
    </w:p>
    <w:p w14:paraId="61A9B03F" w14:textId="5C2BFE90" w:rsidR="0064757B" w:rsidRPr="00911AF0" w:rsidRDefault="0064757B" w:rsidP="0064757B">
      <w:pPr>
        <w:pStyle w:val="BodyText"/>
        <w:numPr>
          <w:ilvl w:val="0"/>
          <w:numId w:val="10"/>
        </w:numPr>
        <w:ind w:right="100"/>
      </w:pPr>
      <w:r w:rsidRPr="00911AF0">
        <w:rPr>
          <w:u w:val="single"/>
        </w:rPr>
        <w:t>Location</w:t>
      </w:r>
      <w:r w:rsidRPr="00911AF0">
        <w:t xml:space="preserve">: </w:t>
      </w:r>
      <w:r w:rsidR="00461CF8" w:rsidRPr="00911AF0">
        <w:t>234 White Mountain Boulevard in Pinetop, Arizona</w:t>
      </w:r>
    </w:p>
    <w:p w14:paraId="45DB497D" w14:textId="77777777" w:rsidR="0064757B" w:rsidRPr="00911AF0" w:rsidRDefault="0064757B" w:rsidP="0064757B">
      <w:pPr>
        <w:pStyle w:val="BodyText"/>
        <w:ind w:left="360" w:right="100"/>
      </w:pPr>
    </w:p>
    <w:p w14:paraId="089F09C5" w14:textId="177DF2DC" w:rsidR="0064757B" w:rsidRPr="00911AF0" w:rsidRDefault="0064757B" w:rsidP="0064757B">
      <w:pPr>
        <w:pStyle w:val="BodyText"/>
        <w:numPr>
          <w:ilvl w:val="0"/>
          <w:numId w:val="10"/>
        </w:numPr>
        <w:ind w:right="100"/>
      </w:pPr>
      <w:r w:rsidRPr="00911AF0">
        <w:rPr>
          <w:u w:val="single"/>
        </w:rPr>
        <w:t>Proposed Structure</w:t>
      </w:r>
      <w:r w:rsidRPr="00911AF0">
        <w:t xml:space="preserve">: </w:t>
      </w:r>
      <w:r w:rsidR="00961B1C" w:rsidRPr="00911AF0">
        <w:t>A two-story, 4-bay, 8000 square foot fire station</w:t>
      </w:r>
    </w:p>
    <w:p w14:paraId="5846775F" w14:textId="77777777" w:rsidR="0064757B" w:rsidRPr="00911AF0" w:rsidRDefault="0064757B" w:rsidP="0064757B">
      <w:pPr>
        <w:pStyle w:val="BodyText"/>
        <w:ind w:right="100"/>
      </w:pPr>
    </w:p>
    <w:p w14:paraId="225E692E" w14:textId="77777777" w:rsidR="0064757B" w:rsidRPr="00911AF0" w:rsidRDefault="0064757B" w:rsidP="0064757B">
      <w:pPr>
        <w:pStyle w:val="BodyText"/>
        <w:numPr>
          <w:ilvl w:val="0"/>
          <w:numId w:val="10"/>
        </w:numPr>
        <w:ind w:right="100"/>
      </w:pPr>
      <w:r w:rsidRPr="00911AF0">
        <w:rPr>
          <w:u w:val="single"/>
        </w:rPr>
        <w:t>Proposed Features</w:t>
      </w:r>
      <w:r w:rsidRPr="00911AF0">
        <w:t>:</w:t>
      </w:r>
    </w:p>
    <w:p w14:paraId="1AF5D23E" w14:textId="77777777" w:rsidR="0064757B" w:rsidRPr="00911AF0" w:rsidRDefault="0064757B" w:rsidP="0064757B">
      <w:pPr>
        <w:pStyle w:val="BodyText"/>
        <w:ind w:right="100"/>
      </w:pPr>
    </w:p>
    <w:p w14:paraId="1B406D57" w14:textId="3948F2AC" w:rsidR="0064757B" w:rsidRPr="00911AF0" w:rsidRDefault="0064757B" w:rsidP="0064757B">
      <w:pPr>
        <w:pStyle w:val="BodyText"/>
        <w:numPr>
          <w:ilvl w:val="1"/>
          <w:numId w:val="10"/>
        </w:numPr>
        <w:ind w:right="100"/>
      </w:pPr>
      <w:r w:rsidRPr="00911AF0">
        <w:t xml:space="preserve">Apparatus Bays: </w:t>
      </w:r>
      <w:r w:rsidR="00961B1C" w:rsidRPr="00911AF0">
        <w:t>Four (4) back-in apparatus bays</w:t>
      </w:r>
    </w:p>
    <w:p w14:paraId="3EE85298" w14:textId="4AD6F21D" w:rsidR="00961B1C" w:rsidRPr="00911AF0" w:rsidRDefault="00961B1C" w:rsidP="0064757B">
      <w:pPr>
        <w:pStyle w:val="BodyText"/>
        <w:numPr>
          <w:ilvl w:val="1"/>
          <w:numId w:val="10"/>
        </w:numPr>
        <w:ind w:right="100"/>
      </w:pPr>
      <w:r w:rsidRPr="00911AF0">
        <w:t>Living Quarters: Twelve (12) firefighter dorms, two (2) supervisor offices</w:t>
      </w:r>
    </w:p>
    <w:p w14:paraId="02792DDB" w14:textId="36CC1876" w:rsidR="00961B1C" w:rsidRPr="00911AF0" w:rsidRDefault="00961B1C" w:rsidP="0064757B">
      <w:pPr>
        <w:pStyle w:val="BodyText"/>
        <w:numPr>
          <w:ilvl w:val="1"/>
          <w:numId w:val="10"/>
        </w:numPr>
        <w:ind w:right="100"/>
      </w:pPr>
      <w:r w:rsidRPr="00911AF0">
        <w:t>Common Areas: Kitchen, dining room, dayroom</w:t>
      </w:r>
    </w:p>
    <w:p w14:paraId="72C0E042" w14:textId="6349B607" w:rsidR="00961B1C" w:rsidRPr="00911AF0" w:rsidRDefault="00961B1C" w:rsidP="0064757B">
      <w:pPr>
        <w:pStyle w:val="BodyText"/>
        <w:numPr>
          <w:ilvl w:val="1"/>
          <w:numId w:val="10"/>
        </w:numPr>
        <w:ind w:right="100"/>
      </w:pPr>
      <w:r w:rsidRPr="00911AF0">
        <w:t>Administrative Offices: Shared offices and associated wildland operations-based functions</w:t>
      </w:r>
    </w:p>
    <w:p w14:paraId="14CC1BB0" w14:textId="77777777" w:rsidR="0064757B" w:rsidRPr="00911AF0" w:rsidRDefault="0064757B" w:rsidP="0064757B">
      <w:pPr>
        <w:pStyle w:val="BodyText"/>
        <w:ind w:right="100"/>
      </w:pPr>
    </w:p>
    <w:p w14:paraId="37409026" w14:textId="3034C1A1" w:rsidR="0064757B" w:rsidRPr="00911AF0" w:rsidRDefault="0064757B" w:rsidP="0064757B">
      <w:pPr>
        <w:pStyle w:val="BodyText"/>
        <w:numPr>
          <w:ilvl w:val="0"/>
          <w:numId w:val="10"/>
        </w:numPr>
        <w:ind w:right="100"/>
      </w:pPr>
      <w:r w:rsidRPr="00911AF0">
        <w:rPr>
          <w:u w:val="single"/>
        </w:rPr>
        <w:t>Estimated Budget</w:t>
      </w:r>
      <w:r w:rsidRPr="00911AF0">
        <w:t>:</w:t>
      </w:r>
      <w:r w:rsidR="00461CF8">
        <w:t xml:space="preserve"> $11.7 Million for all three facilities</w:t>
      </w:r>
    </w:p>
    <w:p w14:paraId="091EC3B5" w14:textId="77777777" w:rsidR="0064757B" w:rsidRPr="00911AF0" w:rsidRDefault="0064757B" w:rsidP="00D21343">
      <w:pPr>
        <w:pStyle w:val="BodyText"/>
        <w:ind w:right="100"/>
      </w:pPr>
    </w:p>
    <w:p w14:paraId="2184215C" w14:textId="1C6B9102" w:rsidR="008405F4" w:rsidRPr="00911AF0" w:rsidRDefault="0064757B" w:rsidP="00D21343">
      <w:pPr>
        <w:pStyle w:val="BodyText"/>
        <w:numPr>
          <w:ilvl w:val="0"/>
          <w:numId w:val="10"/>
        </w:numPr>
        <w:ind w:right="100"/>
      </w:pPr>
      <w:r w:rsidRPr="00911AF0">
        <w:rPr>
          <w:u w:val="single"/>
        </w:rPr>
        <w:t>Tentative Construction Schedule</w:t>
      </w:r>
      <w:r w:rsidRPr="00911AF0">
        <w:t xml:space="preserve">: </w:t>
      </w:r>
      <w:r w:rsidR="00461CF8">
        <w:t>July 2025 through March 2026</w:t>
      </w:r>
    </w:p>
    <w:p w14:paraId="47AAD10C" w14:textId="77777777" w:rsidR="0064757B" w:rsidRPr="00911AF0" w:rsidRDefault="0064757B" w:rsidP="00852D99">
      <w:pPr>
        <w:pStyle w:val="BodyText"/>
        <w:ind w:left="100" w:right="100"/>
      </w:pPr>
    </w:p>
    <w:p w14:paraId="4DD3CCF7" w14:textId="77777777" w:rsidR="00FD13D2" w:rsidRPr="00911AF0" w:rsidRDefault="00FD13D2" w:rsidP="00852D99">
      <w:pPr>
        <w:pStyle w:val="BodyText"/>
        <w:ind w:left="100" w:right="100"/>
      </w:pPr>
    </w:p>
    <w:p w14:paraId="28F9EB70" w14:textId="77777777" w:rsidR="00FD13D2" w:rsidRDefault="00FD13D2" w:rsidP="00852D99">
      <w:pPr>
        <w:pStyle w:val="BodyText"/>
        <w:ind w:left="100" w:right="100"/>
        <w:rPr>
          <w:highlight w:val="yellow"/>
        </w:rPr>
      </w:pPr>
    </w:p>
    <w:p w14:paraId="6400954D" w14:textId="77777777" w:rsidR="00FD13D2" w:rsidRDefault="00FD13D2" w:rsidP="00852D99">
      <w:pPr>
        <w:pStyle w:val="BodyText"/>
        <w:ind w:left="100" w:right="100"/>
        <w:rPr>
          <w:highlight w:val="yellow"/>
        </w:rPr>
      </w:pPr>
    </w:p>
    <w:p w14:paraId="2482B69D" w14:textId="77777777" w:rsidR="0064757B" w:rsidRPr="00911AF0" w:rsidRDefault="00A81C7C" w:rsidP="0064757B">
      <w:pPr>
        <w:pStyle w:val="BodyText"/>
        <w:numPr>
          <w:ilvl w:val="0"/>
          <w:numId w:val="9"/>
        </w:numPr>
        <w:ind w:right="100"/>
      </w:pPr>
      <w:r w:rsidRPr="00911AF0">
        <w:rPr>
          <w:b/>
          <w:bCs/>
        </w:rPr>
        <w:lastRenderedPageBreak/>
        <w:t>The Fleet Facility</w:t>
      </w:r>
      <w:r w:rsidRPr="00911AF0">
        <w:t xml:space="preserve"> </w:t>
      </w:r>
    </w:p>
    <w:p w14:paraId="2D4428A6" w14:textId="77777777" w:rsidR="0064757B" w:rsidRPr="00911AF0" w:rsidRDefault="0064757B" w:rsidP="0064757B">
      <w:pPr>
        <w:pStyle w:val="BodyText"/>
        <w:ind w:right="100"/>
      </w:pPr>
    </w:p>
    <w:p w14:paraId="10BC5F70" w14:textId="1ED1BEF2" w:rsidR="0064757B" w:rsidRPr="00911AF0" w:rsidRDefault="0064757B" w:rsidP="0064757B">
      <w:pPr>
        <w:pStyle w:val="BodyText"/>
        <w:numPr>
          <w:ilvl w:val="0"/>
          <w:numId w:val="10"/>
        </w:numPr>
        <w:ind w:right="100"/>
      </w:pPr>
      <w:r w:rsidRPr="00911AF0">
        <w:rPr>
          <w:u w:val="single"/>
        </w:rPr>
        <w:t>Location</w:t>
      </w:r>
      <w:r w:rsidRPr="00911AF0">
        <w:t xml:space="preserve">: </w:t>
      </w:r>
      <w:r w:rsidR="00461CF8" w:rsidRPr="00911AF0">
        <w:t>234 White Mountain Boulevard in Pinetop, Arizona</w:t>
      </w:r>
    </w:p>
    <w:p w14:paraId="25A6169E" w14:textId="77777777" w:rsidR="0064757B" w:rsidRPr="00911AF0" w:rsidRDefault="0064757B" w:rsidP="0064757B">
      <w:pPr>
        <w:pStyle w:val="BodyText"/>
        <w:ind w:left="360" w:right="100"/>
      </w:pPr>
    </w:p>
    <w:p w14:paraId="6FBE7773" w14:textId="7F8617A5" w:rsidR="0064757B" w:rsidRPr="00911AF0" w:rsidRDefault="0064757B" w:rsidP="0064757B">
      <w:pPr>
        <w:pStyle w:val="BodyText"/>
        <w:numPr>
          <w:ilvl w:val="0"/>
          <w:numId w:val="10"/>
        </w:numPr>
        <w:ind w:right="100"/>
      </w:pPr>
      <w:r w:rsidRPr="00911AF0">
        <w:rPr>
          <w:u w:val="single"/>
        </w:rPr>
        <w:t>Proposed Structure</w:t>
      </w:r>
      <w:r w:rsidRPr="00911AF0">
        <w:t xml:space="preserve">: </w:t>
      </w:r>
      <w:r w:rsidR="00FD13D2" w:rsidRPr="00911AF0">
        <w:t>A single-story, three (3) bay, 5000-6000 square foot fleet repair facility</w:t>
      </w:r>
    </w:p>
    <w:p w14:paraId="78F95EA0" w14:textId="77777777" w:rsidR="0064757B" w:rsidRPr="00911AF0" w:rsidRDefault="0064757B" w:rsidP="0064757B">
      <w:pPr>
        <w:pStyle w:val="BodyText"/>
        <w:ind w:right="100"/>
      </w:pPr>
    </w:p>
    <w:p w14:paraId="11B0170A" w14:textId="77777777" w:rsidR="0064757B" w:rsidRPr="00911AF0" w:rsidRDefault="0064757B" w:rsidP="0064757B">
      <w:pPr>
        <w:pStyle w:val="BodyText"/>
        <w:numPr>
          <w:ilvl w:val="0"/>
          <w:numId w:val="10"/>
        </w:numPr>
        <w:ind w:right="100"/>
      </w:pPr>
      <w:r w:rsidRPr="00911AF0">
        <w:rPr>
          <w:u w:val="single"/>
        </w:rPr>
        <w:t>Proposed Features</w:t>
      </w:r>
      <w:r w:rsidRPr="00911AF0">
        <w:t>:</w:t>
      </w:r>
    </w:p>
    <w:p w14:paraId="2B70984D" w14:textId="77777777" w:rsidR="0064757B" w:rsidRPr="00911AF0" w:rsidRDefault="0064757B" w:rsidP="0064757B">
      <w:pPr>
        <w:pStyle w:val="BodyText"/>
        <w:ind w:right="100"/>
      </w:pPr>
    </w:p>
    <w:p w14:paraId="64D9BDFC" w14:textId="17340731" w:rsidR="0064757B" w:rsidRPr="00911AF0" w:rsidRDefault="00FD13D2" w:rsidP="0064757B">
      <w:pPr>
        <w:pStyle w:val="BodyText"/>
        <w:numPr>
          <w:ilvl w:val="1"/>
          <w:numId w:val="10"/>
        </w:numPr>
        <w:ind w:right="100"/>
      </w:pPr>
      <w:r w:rsidRPr="00911AF0">
        <w:t>Building Type</w:t>
      </w:r>
      <w:r w:rsidR="0064757B" w:rsidRPr="00911AF0">
        <w:t xml:space="preserve">: </w:t>
      </w:r>
      <w:r w:rsidRPr="00911AF0">
        <w:t>Metal structure and contemporary construction materials</w:t>
      </w:r>
    </w:p>
    <w:p w14:paraId="6F1DBF96" w14:textId="6B18F8EE" w:rsidR="00FD13D2" w:rsidRPr="00911AF0" w:rsidRDefault="00FD13D2" w:rsidP="0064757B">
      <w:pPr>
        <w:pStyle w:val="BodyText"/>
        <w:numPr>
          <w:ilvl w:val="1"/>
          <w:numId w:val="10"/>
        </w:numPr>
        <w:ind w:right="100"/>
      </w:pPr>
      <w:r w:rsidRPr="00911AF0">
        <w:t>Functional Areas: Three (3) repair bays, offices and a break room, typically seen in a repair facility</w:t>
      </w:r>
    </w:p>
    <w:p w14:paraId="0D54E5EC" w14:textId="77777777" w:rsidR="0064757B" w:rsidRPr="00911AF0" w:rsidRDefault="0064757B" w:rsidP="0064757B">
      <w:pPr>
        <w:pStyle w:val="BodyText"/>
        <w:ind w:right="100"/>
      </w:pPr>
    </w:p>
    <w:p w14:paraId="1B023A1A" w14:textId="3D11F1A4" w:rsidR="0064757B" w:rsidRPr="00911AF0" w:rsidRDefault="0064757B" w:rsidP="0064757B">
      <w:pPr>
        <w:pStyle w:val="BodyText"/>
        <w:numPr>
          <w:ilvl w:val="0"/>
          <w:numId w:val="10"/>
        </w:numPr>
        <w:ind w:right="100"/>
      </w:pPr>
      <w:r w:rsidRPr="00911AF0">
        <w:rPr>
          <w:u w:val="single"/>
        </w:rPr>
        <w:t>Estimated Budget</w:t>
      </w:r>
      <w:r w:rsidRPr="00911AF0">
        <w:t>:</w:t>
      </w:r>
      <w:r w:rsidR="00461CF8">
        <w:t xml:space="preserve"> $11.7 Million for all three facilities</w:t>
      </w:r>
    </w:p>
    <w:p w14:paraId="7FB121DF" w14:textId="77777777" w:rsidR="0064757B" w:rsidRPr="00911AF0" w:rsidRDefault="0064757B" w:rsidP="00D21343">
      <w:pPr>
        <w:pStyle w:val="BodyText"/>
        <w:ind w:right="100"/>
      </w:pPr>
    </w:p>
    <w:p w14:paraId="29965B17" w14:textId="65A6CA0C" w:rsidR="00A81C7C" w:rsidRPr="00911AF0" w:rsidRDefault="0064757B" w:rsidP="0064757B">
      <w:pPr>
        <w:pStyle w:val="BodyText"/>
        <w:numPr>
          <w:ilvl w:val="0"/>
          <w:numId w:val="10"/>
        </w:numPr>
        <w:ind w:right="100"/>
      </w:pPr>
      <w:r w:rsidRPr="00911AF0">
        <w:rPr>
          <w:u w:val="single"/>
        </w:rPr>
        <w:t>Tentative Construction Schedule</w:t>
      </w:r>
      <w:r w:rsidRPr="00911AF0">
        <w:t xml:space="preserve">: </w:t>
      </w:r>
      <w:r w:rsidR="00461CF8">
        <w:t>July 2025 through March 2026</w:t>
      </w:r>
    </w:p>
    <w:p w14:paraId="257AAE53" w14:textId="77777777" w:rsidR="00FD13D2" w:rsidRPr="00911AF0" w:rsidRDefault="00FD13D2" w:rsidP="00D21343">
      <w:pPr>
        <w:pStyle w:val="BodyText"/>
        <w:ind w:right="100"/>
      </w:pPr>
    </w:p>
    <w:p w14:paraId="21D01074" w14:textId="5F4A7CDE" w:rsidR="004C0535" w:rsidRDefault="004C0535" w:rsidP="00D21343">
      <w:pPr>
        <w:pStyle w:val="BodyText"/>
        <w:ind w:left="100" w:right="100"/>
      </w:pPr>
      <w:r w:rsidRPr="00911AF0">
        <w:t>The</w:t>
      </w:r>
      <w:r w:rsidRPr="00911AF0">
        <w:rPr>
          <w:spacing w:val="-4"/>
        </w:rPr>
        <w:t xml:space="preserve"> </w:t>
      </w:r>
      <w:r w:rsidR="00A62223" w:rsidRPr="00911AF0">
        <w:rPr>
          <w:spacing w:val="-4"/>
        </w:rPr>
        <w:t>desire is to build all three facilities and site development</w:t>
      </w:r>
      <w:r w:rsidR="001E0A7B" w:rsidRPr="00911AF0">
        <w:rPr>
          <w:spacing w:val="-4"/>
        </w:rPr>
        <w:t>, but</w:t>
      </w:r>
      <w:r w:rsidR="00A62223" w:rsidRPr="00911AF0">
        <w:rPr>
          <w:spacing w:val="-4"/>
        </w:rPr>
        <w:t xml:space="preserve"> should </w:t>
      </w:r>
      <w:r w:rsidR="00720952" w:rsidRPr="00911AF0">
        <w:rPr>
          <w:spacing w:val="-4"/>
        </w:rPr>
        <w:t xml:space="preserve">the </w:t>
      </w:r>
      <w:r w:rsidR="00A62223" w:rsidRPr="00911AF0">
        <w:rPr>
          <w:spacing w:val="-4"/>
        </w:rPr>
        <w:t>budget exceed current funding the fleet facility may be phased and not a part of this contract</w:t>
      </w:r>
      <w:r w:rsidRPr="00911AF0">
        <w:t>.</w:t>
      </w:r>
      <w:r w:rsidRPr="00911AF0">
        <w:rPr>
          <w:spacing w:val="-2"/>
        </w:rPr>
        <w:t xml:space="preserve"> </w:t>
      </w:r>
      <w:r w:rsidRPr="00911AF0">
        <w:t>The</w:t>
      </w:r>
      <w:r w:rsidRPr="00911AF0">
        <w:rPr>
          <w:spacing w:val="-4"/>
        </w:rPr>
        <w:t xml:space="preserve"> </w:t>
      </w:r>
      <w:r w:rsidRPr="00911AF0">
        <w:t>intent</w:t>
      </w:r>
      <w:r w:rsidRPr="00911AF0">
        <w:rPr>
          <w:spacing w:val="-1"/>
        </w:rPr>
        <w:t xml:space="preserve"> </w:t>
      </w:r>
      <w:r w:rsidRPr="00911AF0">
        <w:t>of</w:t>
      </w:r>
      <w:r w:rsidRPr="00911AF0">
        <w:rPr>
          <w:spacing w:val="-4"/>
        </w:rPr>
        <w:t xml:space="preserve"> </w:t>
      </w:r>
      <w:r w:rsidR="00720952" w:rsidRPr="00911AF0">
        <w:rPr>
          <w:spacing w:val="-4"/>
        </w:rPr>
        <w:t xml:space="preserve">the </w:t>
      </w:r>
      <w:r w:rsidRPr="00911AF0">
        <w:t>PFD</w:t>
      </w:r>
      <w:r w:rsidRPr="00911AF0">
        <w:rPr>
          <w:spacing w:val="-5"/>
        </w:rPr>
        <w:t xml:space="preserve"> </w:t>
      </w:r>
      <w:r w:rsidRPr="00911AF0">
        <w:t>is</w:t>
      </w:r>
      <w:r w:rsidRPr="00911AF0">
        <w:rPr>
          <w:spacing w:val="-4"/>
        </w:rPr>
        <w:t xml:space="preserve"> </w:t>
      </w:r>
      <w:r w:rsidRPr="00911AF0">
        <w:t>to</w:t>
      </w:r>
      <w:r w:rsidRPr="00911AF0">
        <w:rPr>
          <w:spacing w:val="-2"/>
        </w:rPr>
        <w:t xml:space="preserve"> </w:t>
      </w:r>
      <w:proofErr w:type="gramStart"/>
      <w:r w:rsidRPr="00911AF0">
        <w:t>enter</w:t>
      </w:r>
      <w:r w:rsidRPr="00911AF0">
        <w:rPr>
          <w:spacing w:val="-2"/>
        </w:rPr>
        <w:t xml:space="preserve"> </w:t>
      </w:r>
      <w:r w:rsidRPr="00911AF0">
        <w:t>into</w:t>
      </w:r>
      <w:proofErr w:type="gramEnd"/>
      <w:r w:rsidRPr="00911AF0">
        <w:rPr>
          <w:spacing w:val="-2"/>
        </w:rPr>
        <w:t xml:space="preserve"> </w:t>
      </w:r>
      <w:r w:rsidRPr="00911AF0">
        <w:t>a</w:t>
      </w:r>
      <w:r w:rsidRPr="00911AF0">
        <w:rPr>
          <w:spacing w:val="-2"/>
        </w:rPr>
        <w:t xml:space="preserve"> </w:t>
      </w:r>
      <w:r w:rsidRPr="00911AF0">
        <w:t>contract</w:t>
      </w:r>
      <w:r w:rsidRPr="00911AF0">
        <w:rPr>
          <w:spacing w:val="-4"/>
        </w:rPr>
        <w:t xml:space="preserve"> </w:t>
      </w:r>
      <w:r w:rsidRPr="00911AF0">
        <w:t>to</w:t>
      </w:r>
      <w:r w:rsidRPr="00911AF0">
        <w:rPr>
          <w:spacing w:val="-2"/>
        </w:rPr>
        <w:t xml:space="preserve"> </w:t>
      </w:r>
      <w:r w:rsidRPr="00911AF0">
        <w:t xml:space="preserve">complete this project utilizing the </w:t>
      </w:r>
      <w:proofErr w:type="spellStart"/>
      <w:r w:rsidRPr="00911AF0">
        <w:t>CM@Risk</w:t>
      </w:r>
      <w:proofErr w:type="spellEnd"/>
      <w:r w:rsidRPr="00911AF0">
        <w:t xml:space="preserve"> as defined in A.R.S. </w:t>
      </w:r>
      <w:r w:rsidR="004C679C" w:rsidRPr="00911AF0">
        <w:t>§§</w:t>
      </w:r>
      <w:r w:rsidRPr="00911AF0">
        <w:t xml:space="preserve"> 34-</w:t>
      </w:r>
      <w:r w:rsidR="004C679C" w:rsidRPr="00911AF0">
        <w:t>1</w:t>
      </w:r>
      <w:r w:rsidRPr="00911AF0">
        <w:t>01</w:t>
      </w:r>
      <w:r w:rsidR="004C679C" w:rsidRPr="00911AF0">
        <w:t xml:space="preserve"> to 34-601 </w:t>
      </w:r>
      <w:r w:rsidR="004C679C" w:rsidRPr="00911AF0">
        <w:rPr>
          <w:i/>
          <w:iCs/>
        </w:rPr>
        <w:t>et seq</w:t>
      </w:r>
      <w:r w:rsidRPr="00911AF0">
        <w:t>.</w:t>
      </w:r>
      <w:r w:rsidR="00217A8D" w:rsidRPr="00911AF0">
        <w:t xml:space="preserve"> The </w:t>
      </w:r>
      <w:proofErr w:type="gramStart"/>
      <w:r w:rsidR="00217A8D" w:rsidRPr="00911AF0">
        <w:t>District</w:t>
      </w:r>
      <w:proofErr w:type="gramEnd"/>
      <w:r w:rsidR="00217A8D" w:rsidRPr="00911AF0">
        <w:t xml:space="preserve"> anticipates completing construction by ____</w:t>
      </w:r>
      <w:r w:rsidR="00911AF0" w:rsidRPr="00911AF0">
        <w:rPr>
          <w:u w:val="single"/>
        </w:rPr>
        <w:t>March 2026</w:t>
      </w:r>
      <w:r w:rsidR="00217A8D" w:rsidRPr="00911AF0">
        <w:rPr>
          <w:u w:val="single"/>
        </w:rPr>
        <w:t>_______________________.</w:t>
      </w:r>
    </w:p>
    <w:p w14:paraId="7C4E291A" w14:textId="77777777" w:rsidR="00217A8D" w:rsidRDefault="00217A8D" w:rsidP="00852D99">
      <w:pPr>
        <w:pStyle w:val="BodyText"/>
        <w:ind w:left="100"/>
      </w:pPr>
    </w:p>
    <w:p w14:paraId="08702121" w14:textId="78BD1BC8" w:rsidR="004C0535" w:rsidRDefault="004C0535" w:rsidP="00D21343">
      <w:pPr>
        <w:pStyle w:val="BodyText"/>
        <w:ind w:left="100"/>
      </w:pPr>
      <w:r>
        <w:t>PFD</w:t>
      </w:r>
      <w:r>
        <w:rPr>
          <w:spacing w:val="-4"/>
        </w:rPr>
        <w:t xml:space="preserve"> </w:t>
      </w:r>
      <w:r>
        <w:t>has</w:t>
      </w:r>
      <w:r>
        <w:rPr>
          <w:spacing w:val="-3"/>
        </w:rPr>
        <w:t xml:space="preserve"> </w:t>
      </w:r>
      <w:r>
        <w:t>selected</w:t>
      </w:r>
      <w:r>
        <w:rPr>
          <w:spacing w:val="-3"/>
        </w:rPr>
        <w:t xml:space="preserve"> </w:t>
      </w:r>
      <w:r>
        <w:t>Perlman</w:t>
      </w:r>
      <w:r>
        <w:rPr>
          <w:spacing w:val="-3"/>
        </w:rPr>
        <w:t xml:space="preserve"> </w:t>
      </w:r>
      <w:r>
        <w:t>Architects</w:t>
      </w:r>
      <w:r>
        <w:rPr>
          <w:spacing w:val="-3"/>
        </w:rPr>
        <w:t xml:space="preserve"> </w:t>
      </w:r>
      <w:r>
        <w:t>of</w:t>
      </w:r>
      <w:r>
        <w:rPr>
          <w:spacing w:val="-2"/>
        </w:rPr>
        <w:t xml:space="preserve"> </w:t>
      </w:r>
      <w:r>
        <w:t>Arizona</w:t>
      </w:r>
      <w:r>
        <w:rPr>
          <w:spacing w:val="-5"/>
        </w:rPr>
        <w:t xml:space="preserve"> </w:t>
      </w:r>
      <w:r>
        <w:t>to</w:t>
      </w:r>
      <w:r>
        <w:rPr>
          <w:spacing w:val="-3"/>
        </w:rPr>
        <w:t xml:space="preserve"> </w:t>
      </w:r>
      <w:r>
        <w:t>provide</w:t>
      </w:r>
      <w:r>
        <w:rPr>
          <w:spacing w:val="-5"/>
        </w:rPr>
        <w:t xml:space="preserve"> </w:t>
      </w:r>
      <w:r w:rsidR="00911AF0">
        <w:t>conceptual</w:t>
      </w:r>
      <w:r>
        <w:rPr>
          <w:spacing w:val="-5"/>
        </w:rPr>
        <w:t xml:space="preserve"> </w:t>
      </w:r>
      <w:r>
        <w:t>design,</w:t>
      </w:r>
      <w:r>
        <w:rPr>
          <w:spacing w:val="-3"/>
        </w:rPr>
        <w:t xml:space="preserve"> </w:t>
      </w:r>
      <w:r>
        <w:t>programming</w:t>
      </w:r>
      <w:r>
        <w:rPr>
          <w:spacing w:val="-6"/>
        </w:rPr>
        <w:t xml:space="preserve"> </w:t>
      </w:r>
      <w:r>
        <w:t>and design services and construction administration. An Architectural contract has been executed.</w:t>
      </w:r>
    </w:p>
    <w:p w14:paraId="30BCC8F1" w14:textId="77777777" w:rsidR="00911AF0" w:rsidRDefault="00911AF0" w:rsidP="00D21343">
      <w:pPr>
        <w:pStyle w:val="BodyText"/>
        <w:ind w:left="100"/>
      </w:pPr>
    </w:p>
    <w:p w14:paraId="1A42EA18" w14:textId="6C40EE87" w:rsidR="00911AF0" w:rsidRDefault="00911AF0" w:rsidP="00D21343">
      <w:pPr>
        <w:pStyle w:val="BodyText"/>
        <w:ind w:left="100"/>
      </w:pPr>
      <w:r>
        <w:rPr>
          <w:noProof/>
        </w:rPr>
        <w:drawing>
          <wp:inline distT="0" distB="0" distL="0" distR="0" wp14:anchorId="29466291" wp14:editId="09DFBD26">
            <wp:extent cx="5934075" cy="3543300"/>
            <wp:effectExtent l="0" t="0" r="9525" b="0"/>
            <wp:docPr id="79756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3543300"/>
                    </a:xfrm>
                    <a:prstGeom prst="rect">
                      <a:avLst/>
                    </a:prstGeom>
                    <a:noFill/>
                    <a:ln>
                      <a:noFill/>
                    </a:ln>
                  </pic:spPr>
                </pic:pic>
              </a:graphicData>
            </a:graphic>
          </wp:inline>
        </w:drawing>
      </w:r>
    </w:p>
    <w:p w14:paraId="10C0DB12" w14:textId="77777777" w:rsidR="00461CF8" w:rsidRDefault="00461CF8" w:rsidP="00D21343">
      <w:pPr>
        <w:pStyle w:val="BodyText"/>
        <w:ind w:left="100"/>
      </w:pPr>
    </w:p>
    <w:p w14:paraId="2790E45E" w14:textId="7488E9E6" w:rsidR="00461CF8" w:rsidRDefault="00461CF8" w:rsidP="00D21343">
      <w:pPr>
        <w:pStyle w:val="BodyText"/>
        <w:ind w:left="100"/>
      </w:pPr>
      <w:r>
        <w:t>Aerial View of Site Location</w:t>
      </w:r>
    </w:p>
    <w:p w14:paraId="50B3A23D" w14:textId="77777777" w:rsidR="004C0535" w:rsidRPr="00064EC3" w:rsidRDefault="004C0535" w:rsidP="004C0535">
      <w:pPr>
        <w:pStyle w:val="Heading1"/>
        <w:rPr>
          <w:sz w:val="36"/>
          <w:szCs w:val="36"/>
        </w:rPr>
      </w:pPr>
      <w:r w:rsidRPr="00064EC3">
        <w:rPr>
          <w:sz w:val="36"/>
          <w:szCs w:val="36"/>
        </w:rPr>
        <w:lastRenderedPageBreak/>
        <w:t>Section</w:t>
      </w:r>
      <w:r w:rsidRPr="00064EC3">
        <w:rPr>
          <w:spacing w:val="-3"/>
          <w:sz w:val="36"/>
          <w:szCs w:val="36"/>
        </w:rPr>
        <w:t xml:space="preserve"> </w:t>
      </w:r>
      <w:r w:rsidRPr="00064EC3">
        <w:rPr>
          <w:sz w:val="36"/>
          <w:szCs w:val="36"/>
        </w:rPr>
        <w:t>I</w:t>
      </w:r>
      <w:r w:rsidRPr="00064EC3">
        <w:rPr>
          <w:spacing w:val="-1"/>
          <w:sz w:val="36"/>
          <w:szCs w:val="36"/>
        </w:rPr>
        <w:t xml:space="preserve"> </w:t>
      </w:r>
      <w:r w:rsidRPr="00064EC3">
        <w:rPr>
          <w:sz w:val="36"/>
          <w:szCs w:val="36"/>
        </w:rPr>
        <w:t>-</w:t>
      </w:r>
      <w:r w:rsidRPr="00064EC3">
        <w:rPr>
          <w:spacing w:val="-1"/>
          <w:sz w:val="36"/>
          <w:szCs w:val="36"/>
        </w:rPr>
        <w:t xml:space="preserve"> </w:t>
      </w:r>
      <w:r w:rsidRPr="00064EC3">
        <w:rPr>
          <w:spacing w:val="-4"/>
          <w:sz w:val="36"/>
          <w:szCs w:val="36"/>
        </w:rPr>
        <w:t>Scope</w:t>
      </w:r>
    </w:p>
    <w:p w14:paraId="1663E14B" w14:textId="77777777" w:rsidR="004C0535" w:rsidRDefault="004C0535" w:rsidP="004C0535">
      <w:pPr>
        <w:pStyle w:val="BodyText"/>
        <w:spacing w:before="317"/>
        <w:ind w:left="100"/>
      </w:pPr>
      <w:r>
        <w:t>It</w:t>
      </w:r>
      <w:r>
        <w:rPr>
          <w:spacing w:val="-1"/>
        </w:rPr>
        <w:t xml:space="preserve"> </w:t>
      </w:r>
      <w:r>
        <w:t>is</w:t>
      </w:r>
      <w:r>
        <w:rPr>
          <w:spacing w:val="-2"/>
        </w:rPr>
        <w:t xml:space="preserve"> </w:t>
      </w:r>
      <w:r>
        <w:t>anticipated</w:t>
      </w:r>
      <w:r>
        <w:rPr>
          <w:spacing w:val="-2"/>
        </w:rPr>
        <w:t xml:space="preserve"> </w:t>
      </w:r>
      <w:r>
        <w:t>that</w:t>
      </w:r>
      <w:r>
        <w:rPr>
          <w:spacing w:val="-3"/>
        </w:rPr>
        <w:t xml:space="preserve"> </w:t>
      </w:r>
      <w:r>
        <w:t xml:space="preserve">the </w:t>
      </w:r>
      <w:proofErr w:type="spellStart"/>
      <w:r>
        <w:t>CM@Risk</w:t>
      </w:r>
      <w:proofErr w:type="spellEnd"/>
      <w:r>
        <w:rPr>
          <w:spacing w:val="-3"/>
        </w:rPr>
        <w:t xml:space="preserve"> </w:t>
      </w:r>
      <w:r>
        <w:t>will</w:t>
      </w:r>
      <w:r>
        <w:rPr>
          <w:spacing w:val="-4"/>
        </w:rPr>
        <w:t xml:space="preserve"> </w:t>
      </w:r>
      <w:r>
        <w:t>participate</w:t>
      </w:r>
      <w:r>
        <w:rPr>
          <w:spacing w:val="-2"/>
        </w:rPr>
        <w:t xml:space="preserve"> </w:t>
      </w:r>
      <w:r>
        <w:t>in</w:t>
      </w:r>
      <w:r>
        <w:rPr>
          <w:spacing w:val="-5"/>
        </w:rPr>
        <w:t xml:space="preserve"> </w:t>
      </w:r>
      <w:r>
        <w:t>the</w:t>
      </w:r>
      <w:r>
        <w:rPr>
          <w:spacing w:val="-2"/>
        </w:rPr>
        <w:t xml:space="preserve"> </w:t>
      </w:r>
      <w:r>
        <w:t>design</w:t>
      </w:r>
      <w:r>
        <w:rPr>
          <w:spacing w:val="-2"/>
        </w:rPr>
        <w:t xml:space="preserve"> </w:t>
      </w:r>
      <w:r>
        <w:t>phase</w:t>
      </w:r>
      <w:r>
        <w:rPr>
          <w:spacing w:val="-4"/>
        </w:rPr>
        <w:t xml:space="preserve"> </w:t>
      </w:r>
      <w:r>
        <w:t>and</w:t>
      </w:r>
      <w:r>
        <w:rPr>
          <w:spacing w:val="-4"/>
        </w:rPr>
        <w:t xml:space="preserve"> </w:t>
      </w:r>
      <w:r>
        <w:t>the</w:t>
      </w:r>
      <w:r>
        <w:rPr>
          <w:spacing w:val="-2"/>
        </w:rPr>
        <w:t xml:space="preserve"> </w:t>
      </w:r>
      <w:r>
        <w:t>construction</w:t>
      </w:r>
      <w:r>
        <w:rPr>
          <w:spacing w:val="-2"/>
        </w:rPr>
        <w:t xml:space="preserve"> </w:t>
      </w:r>
      <w:r>
        <w:t>phase</w:t>
      </w:r>
      <w:r>
        <w:rPr>
          <w:spacing w:val="-2"/>
        </w:rPr>
        <w:t xml:space="preserve"> </w:t>
      </w:r>
      <w:r>
        <w:t>of</w:t>
      </w:r>
      <w:r>
        <w:rPr>
          <w:spacing w:val="-2"/>
        </w:rPr>
        <w:t xml:space="preserve"> </w:t>
      </w:r>
      <w:r>
        <w:t xml:space="preserve">this </w:t>
      </w:r>
      <w:r>
        <w:rPr>
          <w:spacing w:val="-2"/>
        </w:rPr>
        <w:t>project.</w:t>
      </w:r>
    </w:p>
    <w:p w14:paraId="32CC6F51" w14:textId="77777777" w:rsidR="004C0535" w:rsidRPr="00064EC3" w:rsidRDefault="004C0535" w:rsidP="004C0535">
      <w:pPr>
        <w:pStyle w:val="Heading2"/>
        <w:rPr>
          <w:sz w:val="28"/>
          <w:szCs w:val="28"/>
        </w:rPr>
      </w:pPr>
      <w:r w:rsidRPr="00064EC3">
        <w:rPr>
          <w:sz w:val="28"/>
          <w:szCs w:val="28"/>
        </w:rPr>
        <w:t>Design</w:t>
      </w:r>
      <w:r w:rsidRPr="00064EC3">
        <w:rPr>
          <w:spacing w:val="-3"/>
          <w:sz w:val="28"/>
          <w:szCs w:val="28"/>
        </w:rPr>
        <w:t xml:space="preserve"> </w:t>
      </w:r>
      <w:r w:rsidRPr="00064EC3">
        <w:rPr>
          <w:sz w:val="28"/>
          <w:szCs w:val="28"/>
        </w:rPr>
        <w:t>phase</w:t>
      </w:r>
      <w:r w:rsidRPr="00064EC3">
        <w:rPr>
          <w:spacing w:val="-3"/>
          <w:sz w:val="28"/>
          <w:szCs w:val="28"/>
        </w:rPr>
        <w:t xml:space="preserve"> </w:t>
      </w:r>
      <w:r w:rsidRPr="00064EC3">
        <w:rPr>
          <w:sz w:val="28"/>
          <w:szCs w:val="28"/>
        </w:rPr>
        <w:t>and</w:t>
      </w:r>
      <w:r w:rsidRPr="00064EC3">
        <w:rPr>
          <w:spacing w:val="-3"/>
          <w:sz w:val="28"/>
          <w:szCs w:val="28"/>
        </w:rPr>
        <w:t xml:space="preserve"> </w:t>
      </w:r>
      <w:r w:rsidRPr="00064EC3">
        <w:rPr>
          <w:sz w:val="28"/>
          <w:szCs w:val="28"/>
        </w:rPr>
        <w:t>pre-construction</w:t>
      </w:r>
      <w:r w:rsidRPr="00064EC3">
        <w:rPr>
          <w:spacing w:val="-3"/>
          <w:sz w:val="28"/>
          <w:szCs w:val="28"/>
        </w:rPr>
        <w:t xml:space="preserve"> </w:t>
      </w:r>
      <w:r w:rsidRPr="00064EC3">
        <w:rPr>
          <w:sz w:val="28"/>
          <w:szCs w:val="28"/>
        </w:rPr>
        <w:t>services</w:t>
      </w:r>
      <w:r w:rsidRPr="00064EC3">
        <w:rPr>
          <w:spacing w:val="-3"/>
          <w:sz w:val="28"/>
          <w:szCs w:val="28"/>
        </w:rPr>
        <w:t xml:space="preserve"> </w:t>
      </w:r>
      <w:r w:rsidRPr="00064EC3">
        <w:rPr>
          <w:sz w:val="28"/>
          <w:szCs w:val="28"/>
        </w:rPr>
        <w:t>by</w:t>
      </w:r>
      <w:r w:rsidRPr="00064EC3">
        <w:rPr>
          <w:spacing w:val="-3"/>
          <w:sz w:val="28"/>
          <w:szCs w:val="28"/>
        </w:rPr>
        <w:t xml:space="preserve"> </w:t>
      </w:r>
      <w:r w:rsidRPr="00064EC3">
        <w:rPr>
          <w:sz w:val="28"/>
          <w:szCs w:val="28"/>
        </w:rPr>
        <w:t>the</w:t>
      </w:r>
      <w:r w:rsidRPr="00064EC3">
        <w:rPr>
          <w:spacing w:val="-7"/>
          <w:sz w:val="28"/>
          <w:szCs w:val="28"/>
        </w:rPr>
        <w:t xml:space="preserve"> </w:t>
      </w:r>
      <w:proofErr w:type="spellStart"/>
      <w:r w:rsidRPr="00064EC3">
        <w:rPr>
          <w:sz w:val="28"/>
          <w:szCs w:val="28"/>
        </w:rPr>
        <w:t>CM@Risk</w:t>
      </w:r>
      <w:proofErr w:type="spellEnd"/>
      <w:r w:rsidRPr="00064EC3">
        <w:rPr>
          <w:spacing w:val="-3"/>
          <w:sz w:val="28"/>
          <w:szCs w:val="28"/>
        </w:rPr>
        <w:t xml:space="preserve"> </w:t>
      </w:r>
      <w:r w:rsidRPr="00064EC3">
        <w:rPr>
          <w:sz w:val="28"/>
          <w:szCs w:val="28"/>
        </w:rPr>
        <w:t>may</w:t>
      </w:r>
      <w:r w:rsidRPr="00064EC3">
        <w:rPr>
          <w:spacing w:val="-3"/>
          <w:sz w:val="28"/>
          <w:szCs w:val="28"/>
        </w:rPr>
        <w:t xml:space="preserve"> </w:t>
      </w:r>
      <w:r w:rsidRPr="00064EC3">
        <w:rPr>
          <w:sz w:val="28"/>
          <w:szCs w:val="28"/>
        </w:rPr>
        <w:t>include,</w:t>
      </w:r>
      <w:r w:rsidRPr="00064EC3">
        <w:rPr>
          <w:spacing w:val="-3"/>
          <w:sz w:val="28"/>
          <w:szCs w:val="28"/>
        </w:rPr>
        <w:t xml:space="preserve"> </w:t>
      </w:r>
      <w:r w:rsidRPr="00064EC3">
        <w:rPr>
          <w:sz w:val="28"/>
          <w:szCs w:val="28"/>
        </w:rPr>
        <w:t>but</w:t>
      </w:r>
      <w:r w:rsidRPr="00064EC3">
        <w:rPr>
          <w:spacing w:val="-3"/>
          <w:sz w:val="28"/>
          <w:szCs w:val="28"/>
        </w:rPr>
        <w:t xml:space="preserve"> </w:t>
      </w:r>
      <w:r w:rsidRPr="00064EC3">
        <w:rPr>
          <w:sz w:val="28"/>
          <w:szCs w:val="28"/>
        </w:rPr>
        <w:t>not</w:t>
      </w:r>
      <w:r w:rsidRPr="00064EC3">
        <w:rPr>
          <w:spacing w:val="-2"/>
          <w:sz w:val="28"/>
          <w:szCs w:val="28"/>
        </w:rPr>
        <w:t xml:space="preserve"> </w:t>
      </w:r>
      <w:r w:rsidRPr="00064EC3">
        <w:rPr>
          <w:sz w:val="28"/>
          <w:szCs w:val="28"/>
        </w:rPr>
        <w:t>be</w:t>
      </w:r>
      <w:r w:rsidRPr="00064EC3">
        <w:rPr>
          <w:spacing w:val="-3"/>
          <w:sz w:val="28"/>
          <w:szCs w:val="28"/>
        </w:rPr>
        <w:t xml:space="preserve"> </w:t>
      </w:r>
      <w:r w:rsidRPr="00064EC3">
        <w:rPr>
          <w:sz w:val="28"/>
          <w:szCs w:val="28"/>
        </w:rPr>
        <w:t>limited</w:t>
      </w:r>
      <w:r w:rsidRPr="00064EC3">
        <w:rPr>
          <w:spacing w:val="-3"/>
          <w:sz w:val="28"/>
          <w:szCs w:val="28"/>
        </w:rPr>
        <w:t xml:space="preserve"> </w:t>
      </w:r>
      <w:r w:rsidRPr="00064EC3">
        <w:rPr>
          <w:sz w:val="28"/>
          <w:szCs w:val="28"/>
        </w:rPr>
        <w:t>to</w:t>
      </w:r>
      <w:r w:rsidRPr="00064EC3">
        <w:rPr>
          <w:spacing w:val="-5"/>
          <w:sz w:val="28"/>
          <w:szCs w:val="28"/>
        </w:rPr>
        <w:t xml:space="preserve"> </w:t>
      </w:r>
      <w:r w:rsidRPr="00064EC3">
        <w:rPr>
          <w:sz w:val="28"/>
          <w:szCs w:val="28"/>
        </w:rPr>
        <w:t xml:space="preserve">the </w:t>
      </w:r>
      <w:r w:rsidRPr="00064EC3">
        <w:rPr>
          <w:spacing w:val="-2"/>
          <w:sz w:val="28"/>
          <w:szCs w:val="28"/>
        </w:rPr>
        <w:t>following:</w:t>
      </w:r>
    </w:p>
    <w:p w14:paraId="67D74CBE" w14:textId="77777777" w:rsidR="004C0535" w:rsidRDefault="004C0535" w:rsidP="004C0535">
      <w:pPr>
        <w:pStyle w:val="ListParagraph"/>
        <w:numPr>
          <w:ilvl w:val="0"/>
          <w:numId w:val="6"/>
        </w:numPr>
        <w:tabs>
          <w:tab w:val="left" w:pos="781"/>
        </w:tabs>
        <w:spacing w:before="247" w:line="252" w:lineRule="exact"/>
        <w:ind w:left="781" w:hanging="321"/>
        <w:contextualSpacing w:val="0"/>
        <w:rPr>
          <w:rFonts w:ascii="Wingdings" w:hAnsi="Wingdings"/>
        </w:rPr>
      </w:pPr>
      <w:r>
        <w:t>Provide</w:t>
      </w:r>
      <w:r>
        <w:rPr>
          <w:spacing w:val="-6"/>
        </w:rPr>
        <w:t xml:space="preserve"> </w:t>
      </w:r>
      <w:r>
        <w:t>detailed</w:t>
      </w:r>
      <w:r>
        <w:rPr>
          <w:spacing w:val="-6"/>
        </w:rPr>
        <w:t xml:space="preserve"> </w:t>
      </w:r>
      <w:r>
        <w:t>cost</w:t>
      </w:r>
      <w:r>
        <w:rPr>
          <w:spacing w:val="-2"/>
        </w:rPr>
        <w:t xml:space="preserve"> </w:t>
      </w:r>
      <w:r>
        <w:t>estimating</w:t>
      </w:r>
      <w:r>
        <w:rPr>
          <w:spacing w:val="-7"/>
        </w:rPr>
        <w:t xml:space="preserve"> </w:t>
      </w:r>
      <w:r>
        <w:t>and</w:t>
      </w:r>
      <w:r>
        <w:rPr>
          <w:spacing w:val="-3"/>
        </w:rPr>
        <w:t xml:space="preserve"> </w:t>
      </w:r>
      <w:r>
        <w:t>knowledge</w:t>
      </w:r>
      <w:r>
        <w:rPr>
          <w:spacing w:val="-4"/>
        </w:rPr>
        <w:t xml:space="preserve"> </w:t>
      </w:r>
      <w:r>
        <w:t>of</w:t>
      </w:r>
      <w:r>
        <w:rPr>
          <w:spacing w:val="-6"/>
        </w:rPr>
        <w:t xml:space="preserve"> </w:t>
      </w:r>
      <w:r>
        <w:t>marketplace</w:t>
      </w:r>
      <w:r>
        <w:rPr>
          <w:spacing w:val="1"/>
        </w:rPr>
        <w:t xml:space="preserve"> </w:t>
      </w:r>
      <w:proofErr w:type="gramStart"/>
      <w:r>
        <w:rPr>
          <w:spacing w:val="-2"/>
        </w:rPr>
        <w:t>conditions;</w:t>
      </w:r>
      <w:proofErr w:type="gramEnd"/>
    </w:p>
    <w:p w14:paraId="49A7F874" w14:textId="77777777" w:rsidR="004C0535" w:rsidRDefault="004C0535" w:rsidP="004C0535">
      <w:pPr>
        <w:pStyle w:val="ListParagraph"/>
        <w:numPr>
          <w:ilvl w:val="0"/>
          <w:numId w:val="6"/>
        </w:numPr>
        <w:tabs>
          <w:tab w:val="left" w:pos="781"/>
        </w:tabs>
        <w:spacing w:line="252" w:lineRule="exact"/>
        <w:ind w:left="781" w:hanging="321"/>
        <w:contextualSpacing w:val="0"/>
        <w:rPr>
          <w:rFonts w:ascii="Wingdings" w:hAnsi="Wingdings"/>
        </w:rPr>
      </w:pPr>
      <w:r>
        <w:t>Provide</w:t>
      </w:r>
      <w:r>
        <w:rPr>
          <w:spacing w:val="-6"/>
        </w:rPr>
        <w:t xml:space="preserve"> </w:t>
      </w:r>
      <w:r>
        <w:t>project</w:t>
      </w:r>
      <w:r>
        <w:rPr>
          <w:spacing w:val="-3"/>
        </w:rPr>
        <w:t xml:space="preserve"> </w:t>
      </w:r>
      <w:r>
        <w:t>planning</w:t>
      </w:r>
      <w:r>
        <w:rPr>
          <w:spacing w:val="-7"/>
        </w:rPr>
        <w:t xml:space="preserve"> </w:t>
      </w:r>
      <w:r>
        <w:t>and</w:t>
      </w:r>
      <w:r>
        <w:rPr>
          <w:spacing w:val="-4"/>
        </w:rPr>
        <w:t xml:space="preserve"> </w:t>
      </w:r>
      <w:r>
        <w:t>scheduling</w:t>
      </w:r>
      <w:r>
        <w:rPr>
          <w:spacing w:val="-6"/>
        </w:rPr>
        <w:t xml:space="preserve"> </w:t>
      </w:r>
      <w:r>
        <w:t>for</w:t>
      </w:r>
      <w:r>
        <w:rPr>
          <w:spacing w:val="-4"/>
        </w:rPr>
        <w:t xml:space="preserve"> </w:t>
      </w:r>
      <w:r>
        <w:t>both</w:t>
      </w:r>
      <w:r>
        <w:rPr>
          <w:spacing w:val="-4"/>
        </w:rPr>
        <w:t xml:space="preserve"> </w:t>
      </w:r>
      <w:r>
        <w:t>design</w:t>
      </w:r>
      <w:r>
        <w:rPr>
          <w:spacing w:val="-4"/>
        </w:rPr>
        <w:t xml:space="preserve"> </w:t>
      </w:r>
      <w:r>
        <w:t>and</w:t>
      </w:r>
      <w:r>
        <w:rPr>
          <w:spacing w:val="-6"/>
        </w:rPr>
        <w:t xml:space="preserve"> </w:t>
      </w:r>
      <w:r>
        <w:t>construction</w:t>
      </w:r>
      <w:r>
        <w:rPr>
          <w:spacing w:val="-3"/>
        </w:rPr>
        <w:t xml:space="preserve"> </w:t>
      </w:r>
      <w:proofErr w:type="gramStart"/>
      <w:r>
        <w:rPr>
          <w:spacing w:val="-2"/>
        </w:rPr>
        <w:t>phases;</w:t>
      </w:r>
      <w:proofErr w:type="gramEnd"/>
    </w:p>
    <w:p w14:paraId="4BF35567" w14:textId="77777777" w:rsidR="004C0535" w:rsidRDefault="004C0535" w:rsidP="004C0535">
      <w:pPr>
        <w:pStyle w:val="ListParagraph"/>
        <w:numPr>
          <w:ilvl w:val="0"/>
          <w:numId w:val="6"/>
        </w:numPr>
        <w:tabs>
          <w:tab w:val="left" w:pos="781"/>
        </w:tabs>
        <w:spacing w:before="2" w:line="252" w:lineRule="exact"/>
        <w:ind w:left="781" w:hanging="321"/>
        <w:contextualSpacing w:val="0"/>
        <w:rPr>
          <w:rFonts w:ascii="Wingdings" w:hAnsi="Wingdings"/>
        </w:rPr>
      </w:pPr>
      <w:r>
        <w:t>Provide</w:t>
      </w:r>
      <w:r>
        <w:rPr>
          <w:spacing w:val="-5"/>
        </w:rPr>
        <w:t xml:space="preserve"> </w:t>
      </w:r>
      <w:r>
        <w:t>for</w:t>
      </w:r>
      <w:r>
        <w:rPr>
          <w:spacing w:val="-5"/>
        </w:rPr>
        <w:t xml:space="preserve"> </w:t>
      </w:r>
      <w:r>
        <w:t>construction</w:t>
      </w:r>
      <w:r>
        <w:rPr>
          <w:spacing w:val="-2"/>
        </w:rPr>
        <w:t xml:space="preserve"> </w:t>
      </w:r>
      <w:r>
        <w:t>phasing</w:t>
      </w:r>
      <w:r>
        <w:rPr>
          <w:spacing w:val="-6"/>
        </w:rPr>
        <w:t xml:space="preserve"> </w:t>
      </w:r>
      <w:r>
        <w:t>and</w:t>
      </w:r>
      <w:r>
        <w:rPr>
          <w:spacing w:val="-2"/>
        </w:rPr>
        <w:t xml:space="preserve"> </w:t>
      </w:r>
      <w:proofErr w:type="gramStart"/>
      <w:r>
        <w:rPr>
          <w:spacing w:val="-2"/>
        </w:rPr>
        <w:t>scheduling;</w:t>
      </w:r>
      <w:proofErr w:type="gramEnd"/>
    </w:p>
    <w:p w14:paraId="51203366" w14:textId="77777777" w:rsidR="004C0535" w:rsidRDefault="004C0535" w:rsidP="004C0535">
      <w:pPr>
        <w:pStyle w:val="ListParagraph"/>
        <w:numPr>
          <w:ilvl w:val="0"/>
          <w:numId w:val="6"/>
        </w:numPr>
        <w:tabs>
          <w:tab w:val="left" w:pos="781"/>
        </w:tabs>
        <w:spacing w:line="252" w:lineRule="exact"/>
        <w:ind w:left="781" w:hanging="321"/>
        <w:contextualSpacing w:val="0"/>
        <w:rPr>
          <w:rFonts w:ascii="Wingdings" w:hAnsi="Wingdings"/>
        </w:rPr>
      </w:pPr>
      <w:r>
        <w:t>Provide</w:t>
      </w:r>
      <w:r>
        <w:rPr>
          <w:spacing w:val="-10"/>
        </w:rPr>
        <w:t xml:space="preserve"> </w:t>
      </w:r>
      <w:r>
        <w:t>alternative</w:t>
      </w:r>
      <w:r>
        <w:rPr>
          <w:spacing w:val="-6"/>
        </w:rPr>
        <w:t xml:space="preserve"> </w:t>
      </w:r>
      <w:r>
        <w:t>systems</w:t>
      </w:r>
      <w:r>
        <w:rPr>
          <w:spacing w:val="-5"/>
        </w:rPr>
        <w:t xml:space="preserve"> </w:t>
      </w:r>
      <w:r>
        <w:t>evaluation</w:t>
      </w:r>
      <w:r>
        <w:rPr>
          <w:spacing w:val="-6"/>
        </w:rPr>
        <w:t xml:space="preserve"> </w:t>
      </w:r>
      <w:r>
        <w:t>and</w:t>
      </w:r>
      <w:r>
        <w:rPr>
          <w:spacing w:val="-7"/>
        </w:rPr>
        <w:t xml:space="preserve"> </w:t>
      </w:r>
      <w:r>
        <w:t>constructability</w:t>
      </w:r>
      <w:r>
        <w:rPr>
          <w:spacing w:val="-8"/>
        </w:rPr>
        <w:t xml:space="preserve"> </w:t>
      </w:r>
      <w:proofErr w:type="gramStart"/>
      <w:r>
        <w:rPr>
          <w:spacing w:val="-2"/>
        </w:rPr>
        <w:t>studies;</w:t>
      </w:r>
      <w:proofErr w:type="gramEnd"/>
    </w:p>
    <w:p w14:paraId="5B60A7DF" w14:textId="0D1B34E2" w:rsidR="004C0535" w:rsidRDefault="004C0535" w:rsidP="004C0535">
      <w:pPr>
        <w:pStyle w:val="ListParagraph"/>
        <w:numPr>
          <w:ilvl w:val="0"/>
          <w:numId w:val="6"/>
        </w:numPr>
        <w:tabs>
          <w:tab w:val="left" w:pos="781"/>
          <w:tab w:val="left" w:pos="820"/>
        </w:tabs>
        <w:ind w:right="1289" w:hanging="360"/>
        <w:contextualSpacing w:val="0"/>
        <w:rPr>
          <w:rFonts w:ascii="Wingdings" w:hAnsi="Wingdings"/>
        </w:rPr>
      </w:pPr>
      <w:r>
        <w:t>Advise</w:t>
      </w:r>
      <w:r>
        <w:rPr>
          <w:spacing w:val="-3"/>
        </w:rPr>
        <w:t xml:space="preserve"> </w:t>
      </w:r>
      <w:r>
        <w:t>the</w:t>
      </w:r>
      <w:r>
        <w:rPr>
          <w:spacing w:val="-3"/>
        </w:rPr>
        <w:t xml:space="preserve"> </w:t>
      </w:r>
      <w:r>
        <w:t>District</w:t>
      </w:r>
      <w:r>
        <w:rPr>
          <w:spacing w:val="-2"/>
        </w:rPr>
        <w:t xml:space="preserve"> </w:t>
      </w:r>
      <w:r>
        <w:t>of</w:t>
      </w:r>
      <w:r>
        <w:rPr>
          <w:spacing w:val="-3"/>
        </w:rPr>
        <w:t xml:space="preserve"> </w:t>
      </w:r>
      <w:r>
        <w:t>ways</w:t>
      </w:r>
      <w:r>
        <w:rPr>
          <w:spacing w:val="-3"/>
        </w:rPr>
        <w:t xml:space="preserve"> </w:t>
      </w:r>
      <w:r>
        <w:t>to</w:t>
      </w:r>
      <w:r>
        <w:rPr>
          <w:spacing w:val="-3"/>
        </w:rPr>
        <w:t xml:space="preserve"> </w:t>
      </w:r>
      <w:r>
        <w:t>gain</w:t>
      </w:r>
      <w:r>
        <w:rPr>
          <w:spacing w:val="-1"/>
        </w:rPr>
        <w:t xml:space="preserve"> </w:t>
      </w:r>
      <w:proofErr w:type="gramStart"/>
      <w:r>
        <w:t>efficiencies</w:t>
      </w:r>
      <w:proofErr w:type="gramEnd"/>
      <w:r>
        <w:rPr>
          <w:spacing w:val="-5"/>
        </w:rPr>
        <w:t xml:space="preserve"> </w:t>
      </w:r>
      <w:r>
        <w:t>in</w:t>
      </w:r>
      <w:r>
        <w:rPr>
          <w:spacing w:val="-3"/>
        </w:rPr>
        <w:t xml:space="preserve"> </w:t>
      </w:r>
      <w:r>
        <w:t>project</w:t>
      </w:r>
      <w:r>
        <w:rPr>
          <w:spacing w:val="-5"/>
        </w:rPr>
        <w:t xml:space="preserve"> </w:t>
      </w:r>
      <w:r>
        <w:t>delivery</w:t>
      </w:r>
      <w:r>
        <w:rPr>
          <w:spacing w:val="-6"/>
        </w:rPr>
        <w:t xml:space="preserve"> </w:t>
      </w:r>
      <w:r>
        <w:t>and</w:t>
      </w:r>
      <w:r>
        <w:rPr>
          <w:spacing w:val="-3"/>
        </w:rPr>
        <w:t xml:space="preserve"> </w:t>
      </w:r>
      <w:r>
        <w:t>reduce</w:t>
      </w:r>
      <w:r w:rsidR="004C679C">
        <w:rPr>
          <w:spacing w:val="-3"/>
        </w:rPr>
        <w:t xml:space="preserve"> </w:t>
      </w:r>
      <w:r>
        <w:t xml:space="preserve">overall delivery </w:t>
      </w:r>
      <w:proofErr w:type="gramStart"/>
      <w:r>
        <w:t>time;</w:t>
      </w:r>
      <w:proofErr w:type="gramEnd"/>
    </w:p>
    <w:p w14:paraId="2614EB5B" w14:textId="77777777" w:rsidR="004C0535" w:rsidRDefault="004C0535" w:rsidP="004C0535">
      <w:pPr>
        <w:pStyle w:val="ListParagraph"/>
        <w:numPr>
          <w:ilvl w:val="0"/>
          <w:numId w:val="6"/>
        </w:numPr>
        <w:tabs>
          <w:tab w:val="left" w:pos="781"/>
        </w:tabs>
        <w:ind w:left="781" w:hanging="321"/>
        <w:contextualSpacing w:val="0"/>
        <w:rPr>
          <w:rFonts w:ascii="Wingdings" w:hAnsi="Wingdings"/>
        </w:rPr>
      </w:pPr>
      <w:r>
        <w:t>Provide</w:t>
      </w:r>
      <w:r>
        <w:rPr>
          <w:spacing w:val="-8"/>
        </w:rPr>
        <w:t xml:space="preserve"> </w:t>
      </w:r>
      <w:r>
        <w:t>long-lead</w:t>
      </w:r>
      <w:r>
        <w:rPr>
          <w:spacing w:val="-4"/>
        </w:rPr>
        <w:t xml:space="preserve"> </w:t>
      </w:r>
      <w:r>
        <w:t>procurement</w:t>
      </w:r>
      <w:r>
        <w:rPr>
          <w:spacing w:val="-4"/>
        </w:rPr>
        <w:t xml:space="preserve"> </w:t>
      </w:r>
      <w:r>
        <w:t>studies</w:t>
      </w:r>
      <w:r>
        <w:rPr>
          <w:spacing w:val="-4"/>
        </w:rPr>
        <w:t xml:space="preserve"> </w:t>
      </w:r>
      <w:r>
        <w:t>and</w:t>
      </w:r>
      <w:r>
        <w:rPr>
          <w:spacing w:val="-4"/>
        </w:rPr>
        <w:t xml:space="preserve"> </w:t>
      </w:r>
      <w:r>
        <w:t>initiate</w:t>
      </w:r>
      <w:r>
        <w:rPr>
          <w:spacing w:val="-5"/>
        </w:rPr>
        <w:t xml:space="preserve"> </w:t>
      </w:r>
      <w:r>
        <w:t>procurement</w:t>
      </w:r>
      <w:r>
        <w:rPr>
          <w:spacing w:val="-4"/>
        </w:rPr>
        <w:t xml:space="preserve"> </w:t>
      </w:r>
      <w:r>
        <w:t>of</w:t>
      </w:r>
      <w:r>
        <w:rPr>
          <w:spacing w:val="-5"/>
        </w:rPr>
        <w:t xml:space="preserve"> </w:t>
      </w:r>
      <w:r>
        <w:t>long-lead</w:t>
      </w:r>
      <w:r>
        <w:rPr>
          <w:spacing w:val="-4"/>
        </w:rPr>
        <w:t xml:space="preserve"> </w:t>
      </w:r>
      <w:proofErr w:type="gramStart"/>
      <w:r>
        <w:rPr>
          <w:spacing w:val="-2"/>
        </w:rPr>
        <w:t>items;</w:t>
      </w:r>
      <w:proofErr w:type="gramEnd"/>
    </w:p>
    <w:p w14:paraId="0B95D7A1" w14:textId="77777777" w:rsidR="004C0535" w:rsidRDefault="004C0535" w:rsidP="004C0535">
      <w:pPr>
        <w:pStyle w:val="ListParagraph"/>
        <w:numPr>
          <w:ilvl w:val="0"/>
          <w:numId w:val="6"/>
        </w:numPr>
        <w:tabs>
          <w:tab w:val="left" w:pos="781"/>
        </w:tabs>
        <w:spacing w:before="2" w:line="252" w:lineRule="exact"/>
        <w:ind w:left="781" w:hanging="321"/>
        <w:contextualSpacing w:val="0"/>
        <w:rPr>
          <w:rFonts w:ascii="Wingdings" w:hAnsi="Wingdings"/>
        </w:rPr>
      </w:pPr>
      <w:r>
        <w:t>Participate</w:t>
      </w:r>
      <w:r>
        <w:rPr>
          <w:spacing w:val="-6"/>
        </w:rPr>
        <w:t xml:space="preserve"> </w:t>
      </w:r>
      <w:r>
        <w:t>in</w:t>
      </w:r>
      <w:r>
        <w:rPr>
          <w:spacing w:val="-4"/>
        </w:rPr>
        <w:t xml:space="preserve"> </w:t>
      </w:r>
      <w:r>
        <w:t>partnering</w:t>
      </w:r>
      <w:r>
        <w:rPr>
          <w:spacing w:val="-8"/>
        </w:rPr>
        <w:t xml:space="preserve"> </w:t>
      </w:r>
      <w:r>
        <w:t>sessions</w:t>
      </w:r>
      <w:r>
        <w:rPr>
          <w:spacing w:val="-4"/>
        </w:rPr>
        <w:t xml:space="preserve"> </w:t>
      </w:r>
      <w:r>
        <w:t>with</w:t>
      </w:r>
      <w:r>
        <w:rPr>
          <w:spacing w:val="-3"/>
        </w:rPr>
        <w:t xml:space="preserve"> </w:t>
      </w:r>
      <w:r>
        <w:t>the</w:t>
      </w:r>
      <w:r>
        <w:rPr>
          <w:spacing w:val="-4"/>
        </w:rPr>
        <w:t xml:space="preserve"> </w:t>
      </w:r>
      <w:r>
        <w:t>project</w:t>
      </w:r>
      <w:r>
        <w:rPr>
          <w:spacing w:val="-5"/>
        </w:rPr>
        <w:t xml:space="preserve"> </w:t>
      </w:r>
      <w:proofErr w:type="gramStart"/>
      <w:r>
        <w:rPr>
          <w:spacing w:val="-4"/>
        </w:rPr>
        <w:t>team;</w:t>
      </w:r>
      <w:proofErr w:type="gramEnd"/>
    </w:p>
    <w:p w14:paraId="0E7DFF9A" w14:textId="77777777" w:rsidR="004C0535" w:rsidRDefault="004C0535" w:rsidP="004C0535">
      <w:pPr>
        <w:pStyle w:val="ListParagraph"/>
        <w:numPr>
          <w:ilvl w:val="0"/>
          <w:numId w:val="6"/>
        </w:numPr>
        <w:tabs>
          <w:tab w:val="left" w:pos="781"/>
        </w:tabs>
        <w:spacing w:line="252" w:lineRule="exact"/>
        <w:ind w:left="781" w:hanging="321"/>
        <w:contextualSpacing w:val="0"/>
        <w:rPr>
          <w:rFonts w:ascii="Wingdings" w:hAnsi="Wingdings"/>
        </w:rPr>
      </w:pPr>
      <w:r>
        <w:t>Participate</w:t>
      </w:r>
      <w:r>
        <w:rPr>
          <w:spacing w:val="-7"/>
        </w:rPr>
        <w:t xml:space="preserve"> </w:t>
      </w:r>
      <w:r>
        <w:t>in</w:t>
      </w:r>
      <w:r>
        <w:rPr>
          <w:spacing w:val="-7"/>
        </w:rPr>
        <w:t xml:space="preserve"> </w:t>
      </w:r>
      <w:r>
        <w:t>regular</w:t>
      </w:r>
      <w:r>
        <w:rPr>
          <w:spacing w:val="-4"/>
        </w:rPr>
        <w:t xml:space="preserve"> </w:t>
      </w:r>
      <w:r>
        <w:t>scheduled</w:t>
      </w:r>
      <w:r>
        <w:rPr>
          <w:spacing w:val="-5"/>
        </w:rPr>
        <w:t xml:space="preserve"> </w:t>
      </w:r>
      <w:r>
        <w:t>project</w:t>
      </w:r>
      <w:r>
        <w:rPr>
          <w:spacing w:val="-6"/>
        </w:rPr>
        <w:t xml:space="preserve"> </w:t>
      </w:r>
      <w:r>
        <w:t>coordination</w:t>
      </w:r>
      <w:r>
        <w:rPr>
          <w:spacing w:val="-4"/>
        </w:rPr>
        <w:t xml:space="preserve"> </w:t>
      </w:r>
      <w:proofErr w:type="gramStart"/>
      <w:r>
        <w:rPr>
          <w:spacing w:val="-2"/>
        </w:rPr>
        <w:t>meetings;</w:t>
      </w:r>
      <w:proofErr w:type="gramEnd"/>
    </w:p>
    <w:p w14:paraId="12C36EB2" w14:textId="77777777" w:rsidR="004C0535" w:rsidRDefault="004C0535" w:rsidP="004C0535">
      <w:pPr>
        <w:pStyle w:val="ListParagraph"/>
        <w:numPr>
          <w:ilvl w:val="0"/>
          <w:numId w:val="6"/>
        </w:numPr>
        <w:tabs>
          <w:tab w:val="left" w:pos="781"/>
        </w:tabs>
        <w:spacing w:line="252" w:lineRule="exact"/>
        <w:ind w:left="781" w:hanging="321"/>
        <w:contextualSpacing w:val="0"/>
        <w:rPr>
          <w:rFonts w:ascii="Wingdings" w:hAnsi="Wingdings"/>
        </w:rPr>
      </w:pPr>
      <w:r>
        <w:t>Participate</w:t>
      </w:r>
      <w:r>
        <w:rPr>
          <w:spacing w:val="-6"/>
        </w:rPr>
        <w:t xml:space="preserve"> </w:t>
      </w:r>
      <w:r>
        <w:t>in</w:t>
      </w:r>
      <w:r>
        <w:rPr>
          <w:spacing w:val="-7"/>
        </w:rPr>
        <w:t xml:space="preserve"> </w:t>
      </w:r>
      <w:r>
        <w:t>constructability</w:t>
      </w:r>
      <w:r>
        <w:rPr>
          <w:spacing w:val="-7"/>
        </w:rPr>
        <w:t xml:space="preserve"> </w:t>
      </w:r>
      <w:r>
        <w:t>reviews</w:t>
      </w:r>
      <w:r>
        <w:rPr>
          <w:spacing w:val="-7"/>
        </w:rPr>
        <w:t xml:space="preserve"> </w:t>
      </w:r>
      <w:r>
        <w:t>at</w:t>
      </w:r>
      <w:r>
        <w:rPr>
          <w:spacing w:val="-3"/>
        </w:rPr>
        <w:t xml:space="preserve"> </w:t>
      </w:r>
      <w:r>
        <w:t>various</w:t>
      </w:r>
      <w:r>
        <w:rPr>
          <w:spacing w:val="-4"/>
        </w:rPr>
        <w:t xml:space="preserve"> </w:t>
      </w:r>
      <w:r>
        <w:t>levels</w:t>
      </w:r>
      <w:r>
        <w:rPr>
          <w:spacing w:val="-4"/>
        </w:rPr>
        <w:t xml:space="preserve"> </w:t>
      </w:r>
      <w:r>
        <w:t>of</w:t>
      </w:r>
      <w:r>
        <w:rPr>
          <w:spacing w:val="-3"/>
        </w:rPr>
        <w:t xml:space="preserve"> </w:t>
      </w:r>
      <w:proofErr w:type="gramStart"/>
      <w:r>
        <w:rPr>
          <w:spacing w:val="-2"/>
        </w:rPr>
        <w:t>design;</w:t>
      </w:r>
      <w:proofErr w:type="gramEnd"/>
    </w:p>
    <w:p w14:paraId="6E7A5B88" w14:textId="77777777" w:rsidR="004C0535" w:rsidRDefault="004C0535" w:rsidP="004C0535">
      <w:pPr>
        <w:pStyle w:val="ListParagraph"/>
        <w:numPr>
          <w:ilvl w:val="0"/>
          <w:numId w:val="6"/>
        </w:numPr>
        <w:tabs>
          <w:tab w:val="left" w:pos="781"/>
        </w:tabs>
        <w:spacing w:before="1" w:line="252" w:lineRule="exact"/>
        <w:ind w:left="781" w:hanging="321"/>
        <w:contextualSpacing w:val="0"/>
        <w:rPr>
          <w:rFonts w:ascii="Wingdings" w:hAnsi="Wingdings"/>
        </w:rPr>
      </w:pPr>
      <w:r>
        <w:t>Provide</w:t>
      </w:r>
      <w:r>
        <w:rPr>
          <w:spacing w:val="-8"/>
        </w:rPr>
        <w:t xml:space="preserve"> </w:t>
      </w:r>
      <w:r>
        <w:t>sub-contractor</w:t>
      </w:r>
      <w:r>
        <w:rPr>
          <w:spacing w:val="-5"/>
        </w:rPr>
        <w:t xml:space="preserve"> </w:t>
      </w:r>
      <w:r>
        <w:t>budget</w:t>
      </w:r>
      <w:r>
        <w:rPr>
          <w:spacing w:val="-2"/>
        </w:rPr>
        <w:t xml:space="preserve"> </w:t>
      </w:r>
      <w:r>
        <w:t>and</w:t>
      </w:r>
      <w:r>
        <w:rPr>
          <w:spacing w:val="-4"/>
        </w:rPr>
        <w:t xml:space="preserve"> </w:t>
      </w:r>
      <w:r>
        <w:t>bid</w:t>
      </w:r>
      <w:r>
        <w:rPr>
          <w:spacing w:val="-3"/>
        </w:rPr>
        <w:t xml:space="preserve"> </w:t>
      </w:r>
      <w:r>
        <w:t>packages</w:t>
      </w:r>
      <w:r>
        <w:rPr>
          <w:spacing w:val="-3"/>
        </w:rPr>
        <w:t xml:space="preserve"> </w:t>
      </w:r>
      <w:r>
        <w:t>for</w:t>
      </w:r>
      <w:r>
        <w:rPr>
          <w:spacing w:val="-4"/>
        </w:rPr>
        <w:t xml:space="preserve"> </w:t>
      </w:r>
      <w:r>
        <w:t>review</w:t>
      </w:r>
      <w:r>
        <w:rPr>
          <w:spacing w:val="-6"/>
        </w:rPr>
        <w:t xml:space="preserve"> </w:t>
      </w:r>
      <w:r>
        <w:t>to</w:t>
      </w:r>
      <w:r>
        <w:rPr>
          <w:spacing w:val="-3"/>
        </w:rPr>
        <w:t xml:space="preserve"> </w:t>
      </w:r>
      <w:r>
        <w:t>project</w:t>
      </w:r>
      <w:r>
        <w:rPr>
          <w:spacing w:val="-5"/>
        </w:rPr>
        <w:t xml:space="preserve"> </w:t>
      </w:r>
      <w:proofErr w:type="gramStart"/>
      <w:r>
        <w:rPr>
          <w:spacing w:val="-2"/>
        </w:rPr>
        <w:t>team;</w:t>
      </w:r>
      <w:proofErr w:type="gramEnd"/>
    </w:p>
    <w:p w14:paraId="67166B70" w14:textId="77777777" w:rsidR="004C0535" w:rsidRDefault="004C0535" w:rsidP="004C0535">
      <w:pPr>
        <w:pStyle w:val="ListParagraph"/>
        <w:numPr>
          <w:ilvl w:val="0"/>
          <w:numId w:val="6"/>
        </w:numPr>
        <w:tabs>
          <w:tab w:val="left" w:pos="781"/>
        </w:tabs>
        <w:spacing w:line="252" w:lineRule="exact"/>
        <w:ind w:left="781" w:hanging="321"/>
        <w:contextualSpacing w:val="0"/>
        <w:rPr>
          <w:rFonts w:ascii="Wingdings" w:hAnsi="Wingdings"/>
        </w:rPr>
      </w:pPr>
      <w:r>
        <w:t>Concur</w:t>
      </w:r>
      <w:r>
        <w:rPr>
          <w:spacing w:val="-4"/>
        </w:rPr>
        <w:t xml:space="preserve"> </w:t>
      </w:r>
      <w:r>
        <w:t>with</w:t>
      </w:r>
      <w:r>
        <w:rPr>
          <w:spacing w:val="-4"/>
        </w:rPr>
        <w:t xml:space="preserve"> </w:t>
      </w:r>
      <w:r>
        <w:t>plans</w:t>
      </w:r>
      <w:r>
        <w:rPr>
          <w:spacing w:val="-6"/>
        </w:rPr>
        <w:t xml:space="preserve"> </w:t>
      </w:r>
      <w:r>
        <w:t>and</w:t>
      </w:r>
      <w:r>
        <w:rPr>
          <w:spacing w:val="-4"/>
        </w:rPr>
        <w:t xml:space="preserve"> </w:t>
      </w:r>
      <w:r>
        <w:t>specifications</w:t>
      </w:r>
      <w:r>
        <w:rPr>
          <w:spacing w:val="-4"/>
        </w:rPr>
        <w:t xml:space="preserve"> </w:t>
      </w:r>
      <w:r>
        <w:t>prior</w:t>
      </w:r>
      <w:r>
        <w:rPr>
          <w:spacing w:val="-4"/>
        </w:rPr>
        <w:t xml:space="preserve"> </w:t>
      </w:r>
      <w:r>
        <w:t>to</w:t>
      </w:r>
      <w:r>
        <w:rPr>
          <w:spacing w:val="-7"/>
        </w:rPr>
        <w:t xml:space="preserve"> </w:t>
      </w:r>
      <w:r>
        <w:t>construction;</w:t>
      </w:r>
      <w:r>
        <w:rPr>
          <w:spacing w:val="-5"/>
        </w:rPr>
        <w:t xml:space="preserve"> and</w:t>
      </w:r>
    </w:p>
    <w:p w14:paraId="62248B6A" w14:textId="77777777" w:rsidR="004C0535" w:rsidRPr="006D542D" w:rsidRDefault="004C0535" w:rsidP="004C0535">
      <w:pPr>
        <w:pStyle w:val="ListParagraph"/>
        <w:numPr>
          <w:ilvl w:val="0"/>
          <w:numId w:val="6"/>
        </w:numPr>
        <w:tabs>
          <w:tab w:val="left" w:pos="781"/>
        </w:tabs>
        <w:spacing w:before="2"/>
        <w:ind w:left="781" w:hanging="321"/>
        <w:contextualSpacing w:val="0"/>
        <w:rPr>
          <w:rFonts w:ascii="Wingdings" w:hAnsi="Wingdings"/>
        </w:rPr>
      </w:pPr>
      <w:r>
        <w:t>Submittal</w:t>
      </w:r>
      <w:r>
        <w:rPr>
          <w:spacing w:val="-5"/>
        </w:rPr>
        <w:t xml:space="preserve"> </w:t>
      </w:r>
      <w:r>
        <w:t>of</w:t>
      </w:r>
      <w:r>
        <w:rPr>
          <w:spacing w:val="-4"/>
        </w:rPr>
        <w:t xml:space="preserve"> </w:t>
      </w:r>
      <w:r>
        <w:t>a</w:t>
      </w:r>
      <w:r>
        <w:rPr>
          <w:spacing w:val="-3"/>
        </w:rPr>
        <w:t xml:space="preserve"> </w:t>
      </w:r>
      <w:r>
        <w:t>Guaranteed</w:t>
      </w:r>
      <w:r>
        <w:rPr>
          <w:spacing w:val="-4"/>
        </w:rPr>
        <w:t xml:space="preserve"> </w:t>
      </w:r>
      <w:r>
        <w:t>Maximum</w:t>
      </w:r>
      <w:r>
        <w:rPr>
          <w:spacing w:val="-7"/>
        </w:rPr>
        <w:t xml:space="preserve"> </w:t>
      </w:r>
      <w:r>
        <w:t>Price</w:t>
      </w:r>
      <w:r>
        <w:rPr>
          <w:spacing w:val="-3"/>
        </w:rPr>
        <w:t xml:space="preserve"> </w:t>
      </w:r>
      <w:r>
        <w:t>(GMP)</w:t>
      </w:r>
      <w:r>
        <w:rPr>
          <w:spacing w:val="-6"/>
        </w:rPr>
        <w:t xml:space="preserve"> </w:t>
      </w:r>
      <w:r>
        <w:t>for</w:t>
      </w:r>
      <w:r>
        <w:rPr>
          <w:spacing w:val="-3"/>
        </w:rPr>
        <w:t xml:space="preserve"> </w:t>
      </w:r>
      <w:r>
        <w:t>District</w:t>
      </w:r>
      <w:r>
        <w:rPr>
          <w:spacing w:val="-6"/>
        </w:rPr>
        <w:t xml:space="preserve"> </w:t>
      </w:r>
      <w:r>
        <w:t>review</w:t>
      </w:r>
      <w:r>
        <w:rPr>
          <w:spacing w:val="-3"/>
        </w:rPr>
        <w:t xml:space="preserve"> </w:t>
      </w:r>
      <w:r>
        <w:t>and</w:t>
      </w:r>
      <w:r>
        <w:rPr>
          <w:spacing w:val="-3"/>
        </w:rPr>
        <w:t xml:space="preserve"> </w:t>
      </w:r>
      <w:r>
        <w:rPr>
          <w:spacing w:val="-2"/>
        </w:rPr>
        <w:t>negotiation.</w:t>
      </w:r>
    </w:p>
    <w:p w14:paraId="46C6A405" w14:textId="0DF2E01C" w:rsidR="006D542D" w:rsidRDefault="006D542D" w:rsidP="004C0535">
      <w:pPr>
        <w:pStyle w:val="ListParagraph"/>
        <w:numPr>
          <w:ilvl w:val="0"/>
          <w:numId w:val="6"/>
        </w:numPr>
        <w:tabs>
          <w:tab w:val="left" w:pos="781"/>
        </w:tabs>
        <w:spacing w:before="2"/>
        <w:ind w:left="781" w:hanging="321"/>
        <w:contextualSpacing w:val="0"/>
        <w:rPr>
          <w:rFonts w:ascii="Wingdings" w:hAnsi="Wingdings"/>
        </w:rPr>
      </w:pPr>
      <w:r>
        <w:rPr>
          <w:spacing w:val="-2"/>
        </w:rPr>
        <w:t xml:space="preserve">Develop creative construction practices/ideas to ensure maximizing completion of the entire project with available funding.  </w:t>
      </w:r>
    </w:p>
    <w:p w14:paraId="2F0558A5" w14:textId="77777777" w:rsidR="004C0535" w:rsidRDefault="004C0535" w:rsidP="004C0535">
      <w:pPr>
        <w:pStyle w:val="BodyText"/>
        <w:spacing w:before="19"/>
      </w:pPr>
    </w:p>
    <w:p w14:paraId="7B26846F" w14:textId="77777777" w:rsidR="004C0535" w:rsidRPr="00064EC3" w:rsidRDefault="004C0535" w:rsidP="004C0535">
      <w:pPr>
        <w:pStyle w:val="Heading2"/>
        <w:rPr>
          <w:sz w:val="28"/>
          <w:szCs w:val="28"/>
        </w:rPr>
      </w:pPr>
      <w:r w:rsidRPr="00064EC3">
        <w:rPr>
          <w:sz w:val="28"/>
          <w:szCs w:val="28"/>
        </w:rPr>
        <w:t>Construction</w:t>
      </w:r>
      <w:r w:rsidRPr="00064EC3">
        <w:rPr>
          <w:spacing w:val="-6"/>
          <w:sz w:val="28"/>
          <w:szCs w:val="28"/>
        </w:rPr>
        <w:t xml:space="preserve"> </w:t>
      </w:r>
      <w:r w:rsidRPr="00064EC3">
        <w:rPr>
          <w:sz w:val="28"/>
          <w:szCs w:val="28"/>
        </w:rPr>
        <w:t>phase</w:t>
      </w:r>
      <w:r w:rsidRPr="00064EC3">
        <w:rPr>
          <w:spacing w:val="-4"/>
          <w:sz w:val="28"/>
          <w:szCs w:val="28"/>
        </w:rPr>
        <w:t xml:space="preserve"> </w:t>
      </w:r>
      <w:r w:rsidRPr="00064EC3">
        <w:rPr>
          <w:sz w:val="28"/>
          <w:szCs w:val="28"/>
        </w:rPr>
        <w:t>services</w:t>
      </w:r>
      <w:r w:rsidRPr="00064EC3">
        <w:rPr>
          <w:spacing w:val="-3"/>
          <w:sz w:val="28"/>
          <w:szCs w:val="28"/>
        </w:rPr>
        <w:t xml:space="preserve"> </w:t>
      </w:r>
      <w:r w:rsidRPr="00064EC3">
        <w:rPr>
          <w:sz w:val="28"/>
          <w:szCs w:val="28"/>
        </w:rPr>
        <w:t>by</w:t>
      </w:r>
      <w:r w:rsidRPr="00064EC3">
        <w:rPr>
          <w:spacing w:val="-4"/>
          <w:sz w:val="28"/>
          <w:szCs w:val="28"/>
        </w:rPr>
        <w:t xml:space="preserve"> </w:t>
      </w:r>
      <w:r w:rsidRPr="00064EC3">
        <w:rPr>
          <w:sz w:val="28"/>
          <w:szCs w:val="28"/>
        </w:rPr>
        <w:t>the</w:t>
      </w:r>
      <w:r w:rsidRPr="00064EC3">
        <w:rPr>
          <w:spacing w:val="-3"/>
          <w:sz w:val="28"/>
          <w:szCs w:val="28"/>
        </w:rPr>
        <w:t xml:space="preserve"> </w:t>
      </w:r>
      <w:proofErr w:type="spellStart"/>
      <w:r w:rsidRPr="00064EC3">
        <w:rPr>
          <w:sz w:val="28"/>
          <w:szCs w:val="28"/>
        </w:rPr>
        <w:t>CM@Risk</w:t>
      </w:r>
      <w:proofErr w:type="spellEnd"/>
      <w:r w:rsidRPr="00064EC3">
        <w:rPr>
          <w:spacing w:val="-3"/>
          <w:sz w:val="28"/>
          <w:szCs w:val="28"/>
        </w:rPr>
        <w:t xml:space="preserve"> </w:t>
      </w:r>
      <w:r w:rsidRPr="00064EC3">
        <w:rPr>
          <w:sz w:val="28"/>
          <w:szCs w:val="28"/>
        </w:rPr>
        <w:t>may</w:t>
      </w:r>
      <w:r w:rsidRPr="00064EC3">
        <w:rPr>
          <w:spacing w:val="-3"/>
          <w:sz w:val="28"/>
          <w:szCs w:val="28"/>
        </w:rPr>
        <w:t xml:space="preserve"> </w:t>
      </w:r>
      <w:r w:rsidRPr="00064EC3">
        <w:rPr>
          <w:sz w:val="28"/>
          <w:szCs w:val="28"/>
        </w:rPr>
        <w:t>include,</w:t>
      </w:r>
      <w:r w:rsidRPr="00064EC3">
        <w:rPr>
          <w:spacing w:val="-3"/>
          <w:sz w:val="28"/>
          <w:szCs w:val="28"/>
        </w:rPr>
        <w:t xml:space="preserve"> </w:t>
      </w:r>
      <w:r w:rsidRPr="00064EC3">
        <w:rPr>
          <w:sz w:val="28"/>
          <w:szCs w:val="28"/>
        </w:rPr>
        <w:t>but</w:t>
      </w:r>
      <w:r w:rsidRPr="00064EC3">
        <w:rPr>
          <w:spacing w:val="-3"/>
          <w:sz w:val="28"/>
          <w:szCs w:val="28"/>
        </w:rPr>
        <w:t xml:space="preserve"> </w:t>
      </w:r>
      <w:r w:rsidRPr="00064EC3">
        <w:rPr>
          <w:sz w:val="28"/>
          <w:szCs w:val="28"/>
        </w:rPr>
        <w:t>not</w:t>
      </w:r>
      <w:r w:rsidRPr="00064EC3">
        <w:rPr>
          <w:spacing w:val="-3"/>
          <w:sz w:val="28"/>
          <w:szCs w:val="28"/>
        </w:rPr>
        <w:t xml:space="preserve"> </w:t>
      </w:r>
      <w:r w:rsidRPr="00064EC3">
        <w:rPr>
          <w:sz w:val="28"/>
          <w:szCs w:val="28"/>
        </w:rPr>
        <w:t>be</w:t>
      </w:r>
      <w:r w:rsidRPr="00064EC3">
        <w:rPr>
          <w:spacing w:val="-6"/>
          <w:sz w:val="28"/>
          <w:szCs w:val="28"/>
        </w:rPr>
        <w:t xml:space="preserve"> </w:t>
      </w:r>
      <w:r w:rsidRPr="00064EC3">
        <w:rPr>
          <w:sz w:val="28"/>
          <w:szCs w:val="28"/>
        </w:rPr>
        <w:t>limited</w:t>
      </w:r>
      <w:r w:rsidRPr="00064EC3">
        <w:rPr>
          <w:spacing w:val="-6"/>
          <w:sz w:val="28"/>
          <w:szCs w:val="28"/>
        </w:rPr>
        <w:t xml:space="preserve"> </w:t>
      </w:r>
      <w:r w:rsidRPr="00064EC3">
        <w:rPr>
          <w:sz w:val="28"/>
          <w:szCs w:val="28"/>
        </w:rPr>
        <w:t>to</w:t>
      </w:r>
      <w:r w:rsidRPr="00064EC3">
        <w:rPr>
          <w:spacing w:val="-3"/>
          <w:sz w:val="28"/>
          <w:szCs w:val="28"/>
        </w:rPr>
        <w:t xml:space="preserve"> </w:t>
      </w:r>
      <w:r w:rsidRPr="00064EC3">
        <w:rPr>
          <w:sz w:val="28"/>
          <w:szCs w:val="28"/>
        </w:rPr>
        <w:t>the</w:t>
      </w:r>
      <w:r w:rsidRPr="00064EC3">
        <w:rPr>
          <w:spacing w:val="-4"/>
          <w:sz w:val="28"/>
          <w:szCs w:val="28"/>
        </w:rPr>
        <w:t xml:space="preserve"> </w:t>
      </w:r>
      <w:r w:rsidRPr="00064EC3">
        <w:rPr>
          <w:spacing w:val="-2"/>
          <w:sz w:val="28"/>
          <w:szCs w:val="28"/>
        </w:rPr>
        <w:t>following:</w:t>
      </w:r>
    </w:p>
    <w:p w14:paraId="0FB39601" w14:textId="77777777" w:rsidR="004C0535" w:rsidRDefault="004C0535" w:rsidP="004C0535">
      <w:pPr>
        <w:pStyle w:val="ListParagraph"/>
        <w:numPr>
          <w:ilvl w:val="0"/>
          <w:numId w:val="6"/>
        </w:numPr>
        <w:tabs>
          <w:tab w:val="left" w:pos="781"/>
        </w:tabs>
        <w:spacing w:before="249" w:line="252" w:lineRule="exact"/>
        <w:ind w:left="781" w:hanging="321"/>
        <w:contextualSpacing w:val="0"/>
        <w:rPr>
          <w:rFonts w:ascii="Wingdings" w:hAnsi="Wingdings"/>
        </w:rPr>
      </w:pPr>
      <w:r>
        <w:t>Serve</w:t>
      </w:r>
      <w:r>
        <w:rPr>
          <w:spacing w:val="-4"/>
        </w:rPr>
        <w:t xml:space="preserve"> </w:t>
      </w:r>
      <w:r>
        <w:t>as</w:t>
      </w:r>
      <w:r>
        <w:rPr>
          <w:spacing w:val="-5"/>
        </w:rPr>
        <w:t xml:space="preserve"> </w:t>
      </w:r>
      <w:r>
        <w:t>the</w:t>
      </w:r>
      <w:r>
        <w:rPr>
          <w:spacing w:val="-5"/>
        </w:rPr>
        <w:t xml:space="preserve"> </w:t>
      </w:r>
      <w:r>
        <w:t>general</w:t>
      </w:r>
      <w:r>
        <w:rPr>
          <w:spacing w:val="-2"/>
        </w:rPr>
        <w:t xml:space="preserve"> </w:t>
      </w:r>
      <w:r>
        <w:t>contractor</w:t>
      </w:r>
      <w:r>
        <w:rPr>
          <w:spacing w:val="-3"/>
        </w:rPr>
        <w:t xml:space="preserve"> </w:t>
      </w:r>
      <w:r>
        <w:t>during</w:t>
      </w:r>
      <w:r>
        <w:rPr>
          <w:spacing w:val="-6"/>
        </w:rPr>
        <w:t xml:space="preserve"> </w:t>
      </w:r>
      <w:proofErr w:type="gramStart"/>
      <w:r>
        <w:rPr>
          <w:spacing w:val="-2"/>
        </w:rPr>
        <w:t>construction;</w:t>
      </w:r>
      <w:proofErr w:type="gramEnd"/>
    </w:p>
    <w:p w14:paraId="778E6B9E" w14:textId="77777777" w:rsidR="004C0535" w:rsidRDefault="004C0535" w:rsidP="004C0535">
      <w:pPr>
        <w:pStyle w:val="ListParagraph"/>
        <w:numPr>
          <w:ilvl w:val="0"/>
          <w:numId w:val="6"/>
        </w:numPr>
        <w:tabs>
          <w:tab w:val="left" w:pos="781"/>
        </w:tabs>
        <w:spacing w:line="252" w:lineRule="exact"/>
        <w:ind w:left="781" w:hanging="321"/>
        <w:contextualSpacing w:val="0"/>
        <w:rPr>
          <w:rFonts w:ascii="Wingdings" w:hAnsi="Wingdings"/>
        </w:rPr>
      </w:pPr>
      <w:r>
        <w:t>Coordinate</w:t>
      </w:r>
      <w:r>
        <w:rPr>
          <w:spacing w:val="-5"/>
        </w:rPr>
        <w:t xml:space="preserve"> </w:t>
      </w:r>
      <w:r>
        <w:t>with</w:t>
      </w:r>
      <w:r>
        <w:rPr>
          <w:spacing w:val="-4"/>
        </w:rPr>
        <w:t xml:space="preserve"> </w:t>
      </w:r>
      <w:r>
        <w:t>various</w:t>
      </w:r>
      <w:r>
        <w:rPr>
          <w:spacing w:val="-6"/>
        </w:rPr>
        <w:t xml:space="preserve"> </w:t>
      </w:r>
      <w:proofErr w:type="gramStart"/>
      <w:r>
        <w:rPr>
          <w:spacing w:val="-2"/>
        </w:rPr>
        <w:t>utilities;</w:t>
      </w:r>
      <w:proofErr w:type="gramEnd"/>
    </w:p>
    <w:p w14:paraId="2DC382A3" w14:textId="77777777" w:rsidR="004C0535" w:rsidRDefault="004C0535" w:rsidP="004C0535">
      <w:pPr>
        <w:pStyle w:val="ListParagraph"/>
        <w:numPr>
          <w:ilvl w:val="0"/>
          <w:numId w:val="6"/>
        </w:numPr>
        <w:tabs>
          <w:tab w:val="left" w:pos="781"/>
        </w:tabs>
        <w:spacing w:before="2" w:line="252" w:lineRule="exact"/>
        <w:ind w:left="781" w:hanging="321"/>
        <w:contextualSpacing w:val="0"/>
        <w:rPr>
          <w:rFonts w:ascii="Wingdings" w:hAnsi="Wingdings"/>
        </w:rPr>
      </w:pPr>
      <w:r>
        <w:t>Arrange</w:t>
      </w:r>
      <w:r>
        <w:rPr>
          <w:spacing w:val="-4"/>
        </w:rPr>
        <w:t xml:space="preserve"> </w:t>
      </w:r>
      <w:r>
        <w:t>for</w:t>
      </w:r>
      <w:r>
        <w:rPr>
          <w:spacing w:val="-5"/>
        </w:rPr>
        <w:t xml:space="preserve"> </w:t>
      </w:r>
      <w:r>
        <w:t>procurement</w:t>
      </w:r>
      <w:r>
        <w:rPr>
          <w:spacing w:val="-3"/>
        </w:rPr>
        <w:t xml:space="preserve"> </w:t>
      </w:r>
      <w:r>
        <w:t>of</w:t>
      </w:r>
      <w:r>
        <w:rPr>
          <w:spacing w:val="-4"/>
        </w:rPr>
        <w:t xml:space="preserve"> </w:t>
      </w:r>
      <w:r>
        <w:t>materials</w:t>
      </w:r>
      <w:r>
        <w:rPr>
          <w:spacing w:val="-3"/>
        </w:rPr>
        <w:t xml:space="preserve"> </w:t>
      </w:r>
      <w:r>
        <w:t>and</w:t>
      </w:r>
      <w:r>
        <w:rPr>
          <w:spacing w:val="-6"/>
        </w:rPr>
        <w:t xml:space="preserve"> </w:t>
      </w:r>
      <w:proofErr w:type="gramStart"/>
      <w:r>
        <w:rPr>
          <w:spacing w:val="-2"/>
        </w:rPr>
        <w:t>equipment;</w:t>
      </w:r>
      <w:proofErr w:type="gramEnd"/>
    </w:p>
    <w:p w14:paraId="407772F8" w14:textId="77777777" w:rsidR="004C0535" w:rsidRDefault="004C0535" w:rsidP="004C0535">
      <w:pPr>
        <w:pStyle w:val="ListParagraph"/>
        <w:numPr>
          <w:ilvl w:val="0"/>
          <w:numId w:val="6"/>
        </w:numPr>
        <w:tabs>
          <w:tab w:val="left" w:pos="781"/>
        </w:tabs>
        <w:spacing w:line="252" w:lineRule="exact"/>
        <w:ind w:left="781" w:hanging="321"/>
        <w:contextualSpacing w:val="0"/>
        <w:rPr>
          <w:rFonts w:ascii="Wingdings" w:hAnsi="Wingdings"/>
        </w:rPr>
      </w:pPr>
      <w:r>
        <w:t>Schedule</w:t>
      </w:r>
      <w:r>
        <w:rPr>
          <w:spacing w:val="-5"/>
        </w:rPr>
        <w:t xml:space="preserve"> </w:t>
      </w:r>
      <w:r>
        <w:t>and</w:t>
      </w:r>
      <w:r>
        <w:rPr>
          <w:spacing w:val="-3"/>
        </w:rPr>
        <w:t xml:space="preserve"> </w:t>
      </w:r>
      <w:r>
        <w:t>manage</w:t>
      </w:r>
      <w:r>
        <w:rPr>
          <w:spacing w:val="-3"/>
        </w:rPr>
        <w:t xml:space="preserve"> </w:t>
      </w:r>
      <w:r>
        <w:t>site</w:t>
      </w:r>
      <w:r>
        <w:rPr>
          <w:spacing w:val="-2"/>
        </w:rPr>
        <w:t xml:space="preserve"> </w:t>
      </w:r>
      <w:proofErr w:type="gramStart"/>
      <w:r>
        <w:rPr>
          <w:spacing w:val="-2"/>
        </w:rPr>
        <w:t>operations;</w:t>
      </w:r>
      <w:proofErr w:type="gramEnd"/>
    </w:p>
    <w:p w14:paraId="41826012" w14:textId="77777777" w:rsidR="004C0535" w:rsidRDefault="004C0535" w:rsidP="004C0535">
      <w:pPr>
        <w:pStyle w:val="ListParagraph"/>
        <w:numPr>
          <w:ilvl w:val="0"/>
          <w:numId w:val="6"/>
        </w:numPr>
        <w:tabs>
          <w:tab w:val="left" w:pos="781"/>
        </w:tabs>
        <w:spacing w:line="252" w:lineRule="exact"/>
        <w:ind w:left="781" w:hanging="321"/>
        <w:contextualSpacing w:val="0"/>
        <w:rPr>
          <w:rFonts w:ascii="Wingdings" w:hAnsi="Wingdings"/>
        </w:rPr>
      </w:pPr>
      <w:r>
        <w:t>Bond</w:t>
      </w:r>
      <w:r>
        <w:rPr>
          <w:spacing w:val="-2"/>
        </w:rPr>
        <w:t xml:space="preserve"> </w:t>
      </w:r>
      <w:r>
        <w:t>and</w:t>
      </w:r>
      <w:r>
        <w:rPr>
          <w:spacing w:val="-3"/>
        </w:rPr>
        <w:t xml:space="preserve"> </w:t>
      </w:r>
      <w:proofErr w:type="gramStart"/>
      <w:r>
        <w:t>insure</w:t>
      </w:r>
      <w:proofErr w:type="gramEnd"/>
      <w:r>
        <w:rPr>
          <w:spacing w:val="-4"/>
        </w:rPr>
        <w:t xml:space="preserve"> </w:t>
      </w:r>
      <w:r>
        <w:t>the</w:t>
      </w:r>
      <w:r>
        <w:rPr>
          <w:spacing w:val="-1"/>
        </w:rPr>
        <w:t xml:space="preserve"> </w:t>
      </w:r>
      <w:proofErr w:type="gramStart"/>
      <w:r>
        <w:rPr>
          <w:spacing w:val="-2"/>
        </w:rPr>
        <w:t>construction;</w:t>
      </w:r>
      <w:proofErr w:type="gramEnd"/>
    </w:p>
    <w:p w14:paraId="41AC736C" w14:textId="77777777" w:rsidR="004C0535" w:rsidRDefault="004C0535" w:rsidP="004C0535">
      <w:pPr>
        <w:pStyle w:val="ListParagraph"/>
        <w:numPr>
          <w:ilvl w:val="0"/>
          <w:numId w:val="6"/>
        </w:numPr>
        <w:tabs>
          <w:tab w:val="left" w:pos="781"/>
        </w:tabs>
        <w:spacing w:before="1" w:line="252" w:lineRule="exact"/>
        <w:ind w:left="781" w:hanging="321"/>
        <w:contextualSpacing w:val="0"/>
        <w:rPr>
          <w:rFonts w:ascii="Wingdings" w:hAnsi="Wingdings"/>
        </w:rPr>
      </w:pPr>
      <w:r>
        <w:t>Comply</w:t>
      </w:r>
      <w:r>
        <w:rPr>
          <w:spacing w:val="-7"/>
        </w:rPr>
        <w:t xml:space="preserve"> </w:t>
      </w:r>
      <w:r>
        <w:t>with</w:t>
      </w:r>
      <w:r>
        <w:rPr>
          <w:spacing w:val="-4"/>
        </w:rPr>
        <w:t xml:space="preserve"> </w:t>
      </w:r>
      <w:r>
        <w:t>all</w:t>
      </w:r>
      <w:r>
        <w:rPr>
          <w:spacing w:val="-3"/>
        </w:rPr>
        <w:t xml:space="preserve"> </w:t>
      </w:r>
      <w:r>
        <w:t>federal,</w:t>
      </w:r>
      <w:r>
        <w:rPr>
          <w:spacing w:val="-4"/>
        </w:rPr>
        <w:t xml:space="preserve"> </w:t>
      </w:r>
      <w:r>
        <w:t>state</w:t>
      </w:r>
      <w:r>
        <w:rPr>
          <w:spacing w:val="-6"/>
        </w:rPr>
        <w:t xml:space="preserve"> </w:t>
      </w:r>
      <w:r>
        <w:t>and</w:t>
      </w:r>
      <w:r>
        <w:rPr>
          <w:spacing w:val="-4"/>
        </w:rPr>
        <w:t xml:space="preserve"> </w:t>
      </w:r>
      <w:r>
        <w:t>local</w:t>
      </w:r>
      <w:r>
        <w:rPr>
          <w:spacing w:val="-3"/>
        </w:rPr>
        <w:t xml:space="preserve"> </w:t>
      </w:r>
      <w:r>
        <w:t>permitting</w:t>
      </w:r>
      <w:r>
        <w:rPr>
          <w:spacing w:val="-6"/>
        </w:rPr>
        <w:t xml:space="preserve"> </w:t>
      </w:r>
      <w:r>
        <w:t>requirements;</w:t>
      </w:r>
      <w:r>
        <w:rPr>
          <w:spacing w:val="-3"/>
        </w:rPr>
        <w:t xml:space="preserve"> </w:t>
      </w:r>
      <w:r>
        <w:rPr>
          <w:spacing w:val="-5"/>
        </w:rPr>
        <w:t>and</w:t>
      </w:r>
    </w:p>
    <w:p w14:paraId="0FD4CAC2" w14:textId="77777777" w:rsidR="004C0535" w:rsidRDefault="004C0535" w:rsidP="004C0535">
      <w:pPr>
        <w:pStyle w:val="ListParagraph"/>
        <w:numPr>
          <w:ilvl w:val="0"/>
          <w:numId w:val="6"/>
        </w:numPr>
        <w:tabs>
          <w:tab w:val="left" w:pos="781"/>
        </w:tabs>
        <w:spacing w:line="252" w:lineRule="exact"/>
        <w:ind w:left="781" w:hanging="321"/>
        <w:contextualSpacing w:val="0"/>
        <w:rPr>
          <w:rFonts w:ascii="Wingdings" w:hAnsi="Wingdings"/>
        </w:rPr>
      </w:pPr>
      <w:r>
        <w:t>Maintain</w:t>
      </w:r>
      <w:r>
        <w:rPr>
          <w:spacing w:val="-6"/>
        </w:rPr>
        <w:t xml:space="preserve"> </w:t>
      </w:r>
      <w:r>
        <w:t>a</w:t>
      </w:r>
      <w:r>
        <w:rPr>
          <w:spacing w:val="-2"/>
        </w:rPr>
        <w:t xml:space="preserve"> </w:t>
      </w:r>
      <w:r>
        <w:t>safe</w:t>
      </w:r>
      <w:r>
        <w:rPr>
          <w:spacing w:val="-2"/>
        </w:rPr>
        <w:t xml:space="preserve"> </w:t>
      </w:r>
      <w:r>
        <w:t>work</w:t>
      </w:r>
      <w:r>
        <w:rPr>
          <w:spacing w:val="-5"/>
        </w:rPr>
        <w:t xml:space="preserve"> </w:t>
      </w:r>
      <w:r>
        <w:t>site</w:t>
      </w:r>
      <w:r>
        <w:rPr>
          <w:spacing w:val="-3"/>
        </w:rPr>
        <w:t xml:space="preserve"> </w:t>
      </w:r>
      <w:r>
        <w:t>for</w:t>
      </w:r>
      <w:r>
        <w:rPr>
          <w:spacing w:val="-4"/>
        </w:rPr>
        <w:t xml:space="preserve"> </w:t>
      </w:r>
      <w:r>
        <w:t>all</w:t>
      </w:r>
      <w:r>
        <w:rPr>
          <w:spacing w:val="-1"/>
        </w:rPr>
        <w:t xml:space="preserve"> </w:t>
      </w:r>
      <w:r>
        <w:t>project</w:t>
      </w:r>
      <w:r>
        <w:rPr>
          <w:spacing w:val="-1"/>
        </w:rPr>
        <w:t xml:space="preserve"> </w:t>
      </w:r>
      <w:r>
        <w:rPr>
          <w:spacing w:val="-2"/>
        </w:rPr>
        <w:t>participants.</w:t>
      </w:r>
    </w:p>
    <w:p w14:paraId="717323C1" w14:textId="77777777" w:rsidR="004C0535" w:rsidRDefault="004C0535" w:rsidP="004C0535">
      <w:pPr>
        <w:pStyle w:val="ListParagraph"/>
        <w:numPr>
          <w:ilvl w:val="0"/>
          <w:numId w:val="6"/>
        </w:numPr>
        <w:tabs>
          <w:tab w:val="left" w:pos="781"/>
        </w:tabs>
        <w:spacing w:before="2" w:line="252" w:lineRule="exact"/>
        <w:ind w:left="781" w:hanging="321"/>
        <w:contextualSpacing w:val="0"/>
        <w:rPr>
          <w:rFonts w:ascii="Wingdings" w:hAnsi="Wingdings"/>
        </w:rPr>
      </w:pPr>
      <w:r>
        <w:t>Establish</w:t>
      </w:r>
      <w:r>
        <w:rPr>
          <w:spacing w:val="-6"/>
        </w:rPr>
        <w:t xml:space="preserve"> </w:t>
      </w:r>
      <w:r>
        <w:t>a</w:t>
      </w:r>
      <w:r>
        <w:rPr>
          <w:spacing w:val="-3"/>
        </w:rPr>
        <w:t xml:space="preserve"> </w:t>
      </w:r>
      <w:r>
        <w:t>quality</w:t>
      </w:r>
      <w:r>
        <w:rPr>
          <w:spacing w:val="-7"/>
        </w:rPr>
        <w:t xml:space="preserve"> </w:t>
      </w:r>
      <w:r>
        <w:t>management</w:t>
      </w:r>
      <w:r>
        <w:rPr>
          <w:spacing w:val="-2"/>
        </w:rPr>
        <w:t xml:space="preserve"> program.</w:t>
      </w:r>
    </w:p>
    <w:p w14:paraId="692F948D" w14:textId="77777777" w:rsidR="004C0535" w:rsidRDefault="004C0535" w:rsidP="004C0535">
      <w:pPr>
        <w:pStyle w:val="ListParagraph"/>
        <w:numPr>
          <w:ilvl w:val="0"/>
          <w:numId w:val="6"/>
        </w:numPr>
        <w:tabs>
          <w:tab w:val="left" w:pos="781"/>
        </w:tabs>
        <w:spacing w:line="252" w:lineRule="exact"/>
        <w:ind w:left="781" w:hanging="321"/>
        <w:contextualSpacing w:val="0"/>
        <w:rPr>
          <w:rFonts w:ascii="Wingdings" w:hAnsi="Wingdings"/>
        </w:rPr>
      </w:pPr>
      <w:r>
        <w:t>Provide</w:t>
      </w:r>
      <w:r>
        <w:rPr>
          <w:spacing w:val="-6"/>
        </w:rPr>
        <w:t xml:space="preserve"> </w:t>
      </w:r>
      <w:r>
        <w:t>accounting</w:t>
      </w:r>
      <w:r>
        <w:rPr>
          <w:spacing w:val="-5"/>
        </w:rPr>
        <w:t xml:space="preserve"> </w:t>
      </w:r>
      <w:r>
        <w:rPr>
          <w:spacing w:val="-2"/>
        </w:rPr>
        <w:t>functions.</w:t>
      </w:r>
    </w:p>
    <w:p w14:paraId="2A13D7C1" w14:textId="77777777" w:rsidR="004C0535" w:rsidRDefault="004C0535" w:rsidP="004C0535">
      <w:pPr>
        <w:pStyle w:val="ListParagraph"/>
        <w:numPr>
          <w:ilvl w:val="0"/>
          <w:numId w:val="6"/>
        </w:numPr>
        <w:tabs>
          <w:tab w:val="left" w:pos="820"/>
        </w:tabs>
        <w:spacing w:before="28" w:line="252" w:lineRule="exact"/>
        <w:ind w:hanging="360"/>
        <w:contextualSpacing w:val="0"/>
        <w:rPr>
          <w:rFonts w:ascii="Wingdings" w:hAnsi="Wingdings"/>
        </w:rPr>
      </w:pPr>
      <w:r>
        <w:t>Provide</w:t>
      </w:r>
      <w:r>
        <w:rPr>
          <w:spacing w:val="-4"/>
        </w:rPr>
        <w:t xml:space="preserve"> </w:t>
      </w:r>
      <w:r>
        <w:t>jobsite</w:t>
      </w:r>
      <w:r>
        <w:rPr>
          <w:spacing w:val="-4"/>
        </w:rPr>
        <w:t xml:space="preserve"> </w:t>
      </w:r>
      <w:r>
        <w:rPr>
          <w:spacing w:val="-2"/>
        </w:rPr>
        <w:t>security.</w:t>
      </w:r>
    </w:p>
    <w:p w14:paraId="5648D004" w14:textId="77777777" w:rsidR="004C0535" w:rsidRDefault="004C0535" w:rsidP="004C0535">
      <w:pPr>
        <w:pStyle w:val="ListParagraph"/>
        <w:numPr>
          <w:ilvl w:val="0"/>
          <w:numId w:val="6"/>
        </w:numPr>
        <w:tabs>
          <w:tab w:val="left" w:pos="820"/>
        </w:tabs>
        <w:spacing w:line="252" w:lineRule="exact"/>
        <w:ind w:hanging="360"/>
        <w:contextualSpacing w:val="0"/>
        <w:rPr>
          <w:rFonts w:ascii="Wingdings" w:hAnsi="Wingdings"/>
        </w:rPr>
      </w:pPr>
      <w:r>
        <w:t>Prepare</w:t>
      </w:r>
      <w:r>
        <w:rPr>
          <w:spacing w:val="-5"/>
        </w:rPr>
        <w:t xml:space="preserve"> </w:t>
      </w:r>
      <w:r>
        <w:t>and</w:t>
      </w:r>
      <w:r>
        <w:rPr>
          <w:spacing w:val="-4"/>
        </w:rPr>
        <w:t xml:space="preserve"> </w:t>
      </w:r>
      <w:r>
        <w:t>submit</w:t>
      </w:r>
      <w:r>
        <w:rPr>
          <w:spacing w:val="-3"/>
        </w:rPr>
        <w:t xml:space="preserve"> </w:t>
      </w:r>
      <w:r>
        <w:t>monthly</w:t>
      </w:r>
      <w:r>
        <w:rPr>
          <w:spacing w:val="-6"/>
        </w:rPr>
        <w:t xml:space="preserve"> </w:t>
      </w:r>
      <w:r>
        <w:rPr>
          <w:spacing w:val="-2"/>
        </w:rPr>
        <w:t>reports.</w:t>
      </w:r>
    </w:p>
    <w:p w14:paraId="42611F8A" w14:textId="77777777" w:rsidR="004C0535" w:rsidRDefault="004C0535" w:rsidP="004C0535">
      <w:pPr>
        <w:pStyle w:val="ListParagraph"/>
        <w:numPr>
          <w:ilvl w:val="0"/>
          <w:numId w:val="6"/>
        </w:numPr>
        <w:tabs>
          <w:tab w:val="left" w:pos="820"/>
        </w:tabs>
        <w:spacing w:before="1" w:line="264" w:lineRule="exact"/>
        <w:ind w:hanging="360"/>
        <w:contextualSpacing w:val="0"/>
        <w:rPr>
          <w:rFonts w:ascii="Wingdings" w:hAnsi="Wingdings"/>
          <w:sz w:val="24"/>
        </w:rPr>
      </w:pPr>
      <w:r>
        <w:t>Provide</w:t>
      </w:r>
      <w:r>
        <w:rPr>
          <w:spacing w:val="-6"/>
        </w:rPr>
        <w:t xml:space="preserve"> </w:t>
      </w:r>
      <w:r>
        <w:t>value</w:t>
      </w:r>
      <w:r>
        <w:rPr>
          <w:spacing w:val="-6"/>
        </w:rPr>
        <w:t xml:space="preserve"> </w:t>
      </w:r>
      <w:r>
        <w:t>engineering</w:t>
      </w:r>
      <w:r>
        <w:rPr>
          <w:spacing w:val="-6"/>
        </w:rPr>
        <w:t xml:space="preserve"> </w:t>
      </w:r>
      <w:r>
        <w:t>and</w:t>
      </w:r>
      <w:r>
        <w:rPr>
          <w:spacing w:val="-4"/>
        </w:rPr>
        <w:t xml:space="preserve"> </w:t>
      </w:r>
      <w:r>
        <w:t>management</w:t>
      </w:r>
      <w:r>
        <w:rPr>
          <w:spacing w:val="-3"/>
        </w:rPr>
        <w:t xml:space="preserve"> </w:t>
      </w:r>
      <w:r>
        <w:t>of</w:t>
      </w:r>
      <w:r>
        <w:rPr>
          <w:spacing w:val="-4"/>
        </w:rPr>
        <w:t xml:space="preserve"> </w:t>
      </w:r>
      <w:r>
        <w:t>construction</w:t>
      </w:r>
      <w:r>
        <w:rPr>
          <w:spacing w:val="-3"/>
        </w:rPr>
        <w:t xml:space="preserve"> </w:t>
      </w:r>
      <w:r>
        <w:rPr>
          <w:spacing w:val="-2"/>
        </w:rPr>
        <w:t>schedule.</w:t>
      </w:r>
    </w:p>
    <w:p w14:paraId="2303D52A" w14:textId="77777777" w:rsidR="004C0535" w:rsidRDefault="004C0535" w:rsidP="004C0535">
      <w:pPr>
        <w:pStyle w:val="ListParagraph"/>
        <w:numPr>
          <w:ilvl w:val="0"/>
          <w:numId w:val="6"/>
        </w:numPr>
        <w:tabs>
          <w:tab w:val="left" w:pos="820"/>
        </w:tabs>
        <w:spacing w:line="237" w:lineRule="auto"/>
        <w:ind w:right="347" w:hanging="360"/>
        <w:contextualSpacing w:val="0"/>
        <w:rPr>
          <w:rFonts w:ascii="Wingdings" w:hAnsi="Wingdings"/>
          <w:sz w:val="24"/>
        </w:rPr>
      </w:pPr>
      <w:r>
        <w:t>May</w:t>
      </w:r>
      <w:r>
        <w:rPr>
          <w:spacing w:val="-6"/>
        </w:rPr>
        <w:t xml:space="preserve"> </w:t>
      </w:r>
      <w:r>
        <w:t>require</w:t>
      </w:r>
      <w:r>
        <w:rPr>
          <w:spacing w:val="-5"/>
        </w:rPr>
        <w:t xml:space="preserve"> </w:t>
      </w:r>
      <w:r>
        <w:t>assistance</w:t>
      </w:r>
      <w:r>
        <w:rPr>
          <w:spacing w:val="-3"/>
        </w:rPr>
        <w:t xml:space="preserve"> </w:t>
      </w:r>
      <w:r>
        <w:t>arranging</w:t>
      </w:r>
      <w:r>
        <w:rPr>
          <w:spacing w:val="-3"/>
        </w:rPr>
        <w:t xml:space="preserve"> </w:t>
      </w:r>
      <w:r>
        <w:t>for</w:t>
      </w:r>
      <w:r>
        <w:rPr>
          <w:spacing w:val="-3"/>
        </w:rPr>
        <w:t xml:space="preserve"> </w:t>
      </w:r>
      <w:r>
        <w:t>crew</w:t>
      </w:r>
      <w:r>
        <w:rPr>
          <w:spacing w:val="-3"/>
        </w:rPr>
        <w:t xml:space="preserve"> </w:t>
      </w:r>
      <w:r>
        <w:t>living</w:t>
      </w:r>
      <w:r>
        <w:rPr>
          <w:spacing w:val="-6"/>
        </w:rPr>
        <w:t xml:space="preserve"> </w:t>
      </w:r>
      <w:r>
        <w:t>accommodation</w:t>
      </w:r>
      <w:r>
        <w:rPr>
          <w:spacing w:val="-3"/>
        </w:rPr>
        <w:t xml:space="preserve"> </w:t>
      </w:r>
      <w:r>
        <w:t>and</w:t>
      </w:r>
      <w:r>
        <w:rPr>
          <w:spacing w:val="-3"/>
        </w:rPr>
        <w:t xml:space="preserve"> </w:t>
      </w:r>
      <w:r>
        <w:t>apparatus</w:t>
      </w:r>
      <w:r>
        <w:rPr>
          <w:spacing w:val="-3"/>
        </w:rPr>
        <w:t xml:space="preserve"> </w:t>
      </w:r>
      <w:r>
        <w:t>housing</w:t>
      </w:r>
      <w:r>
        <w:rPr>
          <w:spacing w:val="-6"/>
        </w:rPr>
        <w:t xml:space="preserve"> </w:t>
      </w:r>
      <w:r>
        <w:t>during construction phase.</w:t>
      </w:r>
    </w:p>
    <w:p w14:paraId="6515728A" w14:textId="77777777" w:rsidR="004C0535" w:rsidRDefault="004C0535" w:rsidP="004C0535">
      <w:pPr>
        <w:pStyle w:val="BodyText"/>
        <w:spacing w:before="5"/>
      </w:pPr>
    </w:p>
    <w:p w14:paraId="02D80083" w14:textId="553A7463" w:rsidR="004C0535" w:rsidRPr="00064EC3" w:rsidRDefault="004C0535" w:rsidP="004C0535">
      <w:pPr>
        <w:pStyle w:val="Heading1"/>
        <w:rPr>
          <w:sz w:val="36"/>
          <w:szCs w:val="36"/>
        </w:rPr>
      </w:pPr>
      <w:r w:rsidRPr="00064EC3">
        <w:rPr>
          <w:sz w:val="36"/>
          <w:szCs w:val="36"/>
        </w:rPr>
        <w:lastRenderedPageBreak/>
        <w:t>Section</w:t>
      </w:r>
      <w:r w:rsidRPr="00064EC3">
        <w:rPr>
          <w:spacing w:val="-7"/>
          <w:sz w:val="36"/>
          <w:szCs w:val="36"/>
        </w:rPr>
        <w:t xml:space="preserve"> </w:t>
      </w:r>
      <w:r w:rsidRPr="00064EC3">
        <w:rPr>
          <w:sz w:val="36"/>
          <w:szCs w:val="36"/>
        </w:rPr>
        <w:t>II</w:t>
      </w:r>
      <w:r w:rsidRPr="00064EC3">
        <w:rPr>
          <w:spacing w:val="-3"/>
          <w:sz w:val="36"/>
          <w:szCs w:val="36"/>
        </w:rPr>
        <w:t xml:space="preserve"> </w:t>
      </w:r>
      <w:r w:rsidRPr="00064EC3">
        <w:rPr>
          <w:sz w:val="36"/>
          <w:szCs w:val="36"/>
        </w:rPr>
        <w:t>-</w:t>
      </w:r>
      <w:r w:rsidRPr="00064EC3">
        <w:rPr>
          <w:spacing w:val="-5"/>
          <w:sz w:val="36"/>
          <w:szCs w:val="36"/>
        </w:rPr>
        <w:t xml:space="preserve"> </w:t>
      </w:r>
      <w:r w:rsidRPr="00064EC3">
        <w:rPr>
          <w:sz w:val="36"/>
          <w:szCs w:val="36"/>
        </w:rPr>
        <w:t>Statement</w:t>
      </w:r>
      <w:r w:rsidRPr="00064EC3">
        <w:rPr>
          <w:spacing w:val="-4"/>
          <w:sz w:val="36"/>
          <w:szCs w:val="36"/>
        </w:rPr>
        <w:t xml:space="preserve"> </w:t>
      </w:r>
      <w:r w:rsidRPr="00064EC3">
        <w:rPr>
          <w:sz w:val="36"/>
          <w:szCs w:val="36"/>
        </w:rPr>
        <w:t>of</w:t>
      </w:r>
      <w:r w:rsidRPr="00064EC3">
        <w:rPr>
          <w:spacing w:val="-4"/>
          <w:sz w:val="36"/>
          <w:szCs w:val="36"/>
        </w:rPr>
        <w:t xml:space="preserve"> </w:t>
      </w:r>
      <w:r w:rsidRPr="00064EC3">
        <w:rPr>
          <w:sz w:val="36"/>
          <w:szCs w:val="36"/>
        </w:rPr>
        <w:t>Qualifications</w:t>
      </w:r>
      <w:r w:rsidRPr="00064EC3">
        <w:rPr>
          <w:spacing w:val="-3"/>
          <w:sz w:val="36"/>
          <w:szCs w:val="36"/>
        </w:rPr>
        <w:t xml:space="preserve"> </w:t>
      </w:r>
      <w:r w:rsidRPr="00064EC3">
        <w:rPr>
          <w:sz w:val="36"/>
          <w:szCs w:val="36"/>
        </w:rPr>
        <w:t>Selection</w:t>
      </w:r>
      <w:r w:rsidRPr="00064EC3">
        <w:rPr>
          <w:spacing w:val="-4"/>
          <w:sz w:val="36"/>
          <w:szCs w:val="36"/>
        </w:rPr>
        <w:t xml:space="preserve"> </w:t>
      </w:r>
      <w:r w:rsidRPr="00064EC3">
        <w:rPr>
          <w:spacing w:val="-2"/>
          <w:sz w:val="36"/>
          <w:szCs w:val="36"/>
        </w:rPr>
        <w:t>Criteria</w:t>
      </w:r>
      <w:r w:rsidR="003D2CCA" w:rsidRPr="00064EC3">
        <w:rPr>
          <w:spacing w:val="-2"/>
          <w:sz w:val="36"/>
          <w:szCs w:val="36"/>
        </w:rPr>
        <w:t xml:space="preserve"> (300 points) </w:t>
      </w:r>
    </w:p>
    <w:p w14:paraId="76299D2A" w14:textId="67C87FB1" w:rsidR="004C0535" w:rsidRDefault="004C0535" w:rsidP="00D21343">
      <w:pPr>
        <w:pStyle w:val="BodyText"/>
        <w:spacing w:before="318"/>
        <w:ind w:left="100"/>
      </w:pPr>
      <w:r>
        <w:t>The</w:t>
      </w:r>
      <w:r>
        <w:rPr>
          <w:spacing w:val="-5"/>
        </w:rPr>
        <w:t xml:space="preserve"> </w:t>
      </w:r>
      <w:proofErr w:type="spellStart"/>
      <w:r>
        <w:t>CM@Risk</w:t>
      </w:r>
      <w:proofErr w:type="spellEnd"/>
      <w:r>
        <w:rPr>
          <w:spacing w:val="-5"/>
        </w:rPr>
        <w:t xml:space="preserve"> </w:t>
      </w:r>
      <w:r>
        <w:t>firm</w:t>
      </w:r>
      <w:r>
        <w:rPr>
          <w:spacing w:val="-6"/>
        </w:rPr>
        <w:t xml:space="preserve"> </w:t>
      </w:r>
      <w:r>
        <w:t>will</w:t>
      </w:r>
      <w:r>
        <w:rPr>
          <w:spacing w:val="-2"/>
        </w:rPr>
        <w:t xml:space="preserve"> </w:t>
      </w:r>
      <w:r>
        <w:t>be</w:t>
      </w:r>
      <w:r>
        <w:rPr>
          <w:spacing w:val="-5"/>
        </w:rPr>
        <w:t xml:space="preserve"> </w:t>
      </w:r>
      <w:r>
        <w:t>selected</w:t>
      </w:r>
      <w:r>
        <w:rPr>
          <w:spacing w:val="-3"/>
        </w:rPr>
        <w:t xml:space="preserve"> </w:t>
      </w:r>
      <w:r>
        <w:t>through</w:t>
      </w:r>
      <w:r>
        <w:rPr>
          <w:spacing w:val="-3"/>
        </w:rPr>
        <w:t xml:space="preserve"> </w:t>
      </w:r>
      <w:r>
        <w:t>a</w:t>
      </w:r>
      <w:r>
        <w:rPr>
          <w:spacing w:val="-3"/>
        </w:rPr>
        <w:t xml:space="preserve"> </w:t>
      </w:r>
      <w:r>
        <w:t>qualifications-based</w:t>
      </w:r>
      <w:r>
        <w:rPr>
          <w:spacing w:val="-3"/>
        </w:rPr>
        <w:t xml:space="preserve"> </w:t>
      </w:r>
      <w:r>
        <w:t>selection</w:t>
      </w:r>
      <w:r>
        <w:rPr>
          <w:spacing w:val="-3"/>
        </w:rPr>
        <w:t xml:space="preserve"> </w:t>
      </w:r>
      <w:r>
        <w:t>process.</w:t>
      </w:r>
      <w:r>
        <w:rPr>
          <w:spacing w:val="-3"/>
        </w:rPr>
        <w:t xml:space="preserve"> </w:t>
      </w:r>
      <w:r>
        <w:t>Firms</w:t>
      </w:r>
      <w:r>
        <w:rPr>
          <w:spacing w:val="-3"/>
        </w:rPr>
        <w:t xml:space="preserve"> </w:t>
      </w:r>
      <w:r>
        <w:t>interested</w:t>
      </w:r>
      <w:r>
        <w:rPr>
          <w:spacing w:val="-3"/>
        </w:rPr>
        <w:t xml:space="preserve"> </w:t>
      </w:r>
      <w:r>
        <w:t xml:space="preserve">in providing </w:t>
      </w:r>
      <w:proofErr w:type="spellStart"/>
      <w:r>
        <w:t>CM@Risk</w:t>
      </w:r>
      <w:proofErr w:type="spellEnd"/>
      <w:r>
        <w:t xml:space="preserve"> services shall submit a Statement of Qualifications (SOQ) that addresses the </w:t>
      </w:r>
      <w:r>
        <w:rPr>
          <w:spacing w:val="-2"/>
        </w:rPr>
        <w:t>following:</w:t>
      </w:r>
    </w:p>
    <w:p w14:paraId="357F5BCE" w14:textId="10031C63" w:rsidR="004C0535" w:rsidRDefault="004C0535" w:rsidP="004C0535">
      <w:pPr>
        <w:pStyle w:val="Heading3"/>
      </w:pPr>
      <w:r>
        <w:rPr>
          <w:i/>
        </w:rPr>
        <w:t>General</w:t>
      </w:r>
      <w:r>
        <w:rPr>
          <w:i/>
          <w:spacing w:val="-4"/>
        </w:rPr>
        <w:t xml:space="preserve"> </w:t>
      </w:r>
      <w:r>
        <w:rPr>
          <w:i/>
          <w:spacing w:val="-2"/>
        </w:rPr>
        <w:t>information.</w:t>
      </w:r>
      <w:r w:rsidR="006D542D">
        <w:rPr>
          <w:i/>
          <w:spacing w:val="-2"/>
        </w:rPr>
        <w:t xml:space="preserve"> (</w:t>
      </w:r>
      <w:r w:rsidR="0028761D">
        <w:rPr>
          <w:i/>
          <w:spacing w:val="-2"/>
        </w:rPr>
        <w:t>2</w:t>
      </w:r>
      <w:r w:rsidR="006D542D">
        <w:rPr>
          <w:i/>
          <w:spacing w:val="-2"/>
        </w:rPr>
        <w:t>5 points)</w:t>
      </w:r>
    </w:p>
    <w:p w14:paraId="71F1B7F0" w14:textId="77777777" w:rsidR="004C0535" w:rsidRDefault="004C0535" w:rsidP="004C0535">
      <w:pPr>
        <w:pStyle w:val="ListParagraph"/>
        <w:numPr>
          <w:ilvl w:val="0"/>
          <w:numId w:val="5"/>
        </w:numPr>
        <w:tabs>
          <w:tab w:val="left" w:pos="320"/>
        </w:tabs>
        <w:spacing w:before="249"/>
        <w:ind w:right="194" w:firstLine="0"/>
        <w:contextualSpacing w:val="0"/>
      </w:pPr>
      <w:r>
        <w:t>Provide</w:t>
      </w:r>
      <w:r>
        <w:rPr>
          <w:spacing w:val="-3"/>
        </w:rPr>
        <w:t xml:space="preserve"> </w:t>
      </w:r>
      <w:r>
        <w:t>a</w:t>
      </w:r>
      <w:r>
        <w:rPr>
          <w:spacing w:val="-1"/>
        </w:rPr>
        <w:t xml:space="preserve"> </w:t>
      </w:r>
      <w:r>
        <w:t>general description</w:t>
      </w:r>
      <w:r>
        <w:rPr>
          <w:spacing w:val="-4"/>
        </w:rPr>
        <w:t xml:space="preserve"> </w:t>
      </w:r>
      <w:r>
        <w:t>of</w:t>
      </w:r>
      <w:r>
        <w:rPr>
          <w:spacing w:val="-3"/>
        </w:rPr>
        <w:t xml:space="preserve"> </w:t>
      </w:r>
      <w:r>
        <w:t>the</w:t>
      </w:r>
      <w:r>
        <w:rPr>
          <w:spacing w:val="-3"/>
        </w:rPr>
        <w:t xml:space="preserve"> </w:t>
      </w:r>
      <w:r>
        <w:t>company</w:t>
      </w:r>
      <w:r>
        <w:rPr>
          <w:spacing w:val="-3"/>
        </w:rPr>
        <w:t xml:space="preserve"> </w:t>
      </w:r>
      <w:r>
        <w:t>and/or</w:t>
      </w:r>
      <w:r>
        <w:rPr>
          <w:spacing w:val="-3"/>
        </w:rPr>
        <w:t xml:space="preserve"> </w:t>
      </w:r>
      <w:r>
        <w:t>team</w:t>
      </w:r>
      <w:r>
        <w:rPr>
          <w:spacing w:val="-5"/>
        </w:rPr>
        <w:t xml:space="preserve"> </w:t>
      </w:r>
      <w:r>
        <w:t>that</w:t>
      </w:r>
      <w:r>
        <w:rPr>
          <w:spacing w:val="-2"/>
        </w:rPr>
        <w:t xml:space="preserve"> </w:t>
      </w:r>
      <w:r>
        <w:t>is</w:t>
      </w:r>
      <w:r>
        <w:rPr>
          <w:spacing w:val="-3"/>
        </w:rPr>
        <w:t xml:space="preserve"> </w:t>
      </w:r>
      <w:r>
        <w:t>proposing</w:t>
      </w:r>
      <w:r>
        <w:rPr>
          <w:spacing w:val="-4"/>
        </w:rPr>
        <w:t xml:space="preserve"> </w:t>
      </w:r>
      <w:r>
        <w:t>to</w:t>
      </w:r>
      <w:r>
        <w:rPr>
          <w:spacing w:val="-1"/>
        </w:rPr>
        <w:t xml:space="preserve"> </w:t>
      </w:r>
      <w:r>
        <w:t>provide</w:t>
      </w:r>
      <w:r>
        <w:rPr>
          <w:spacing w:val="-1"/>
        </w:rPr>
        <w:t xml:space="preserve"> </w:t>
      </w:r>
      <w:r>
        <w:t>the</w:t>
      </w:r>
      <w:r>
        <w:rPr>
          <w:spacing w:val="-1"/>
        </w:rPr>
        <w:t xml:space="preserve"> </w:t>
      </w:r>
      <w:r>
        <w:t>construction services. Explain the legal organization of the proposed company or team. Provide an organization chart showing key personnel, the percentage of time that will be committed to each phase of the project, and location from which they will perform their work.</w:t>
      </w:r>
    </w:p>
    <w:p w14:paraId="612A64AD" w14:textId="77777777" w:rsidR="004C0535" w:rsidRDefault="004C0535" w:rsidP="004C0535">
      <w:pPr>
        <w:pStyle w:val="ListParagraph"/>
        <w:numPr>
          <w:ilvl w:val="0"/>
          <w:numId w:val="5"/>
        </w:numPr>
        <w:tabs>
          <w:tab w:val="left" w:pos="320"/>
        </w:tabs>
        <w:spacing w:before="252" w:line="252" w:lineRule="exact"/>
        <w:ind w:left="320" w:hanging="220"/>
        <w:contextualSpacing w:val="0"/>
      </w:pPr>
      <w:r>
        <w:t>Provide</w:t>
      </w:r>
      <w:r>
        <w:rPr>
          <w:spacing w:val="-5"/>
        </w:rPr>
        <w:t xml:space="preserve"> </w:t>
      </w:r>
      <w:r>
        <w:t>the</w:t>
      </w:r>
      <w:r>
        <w:rPr>
          <w:spacing w:val="-5"/>
        </w:rPr>
        <w:t xml:space="preserve"> </w:t>
      </w:r>
      <w:r>
        <w:t>following</w:t>
      </w:r>
      <w:r>
        <w:rPr>
          <w:spacing w:val="-5"/>
        </w:rPr>
        <w:t xml:space="preserve"> </w:t>
      </w:r>
      <w:r>
        <w:rPr>
          <w:spacing w:val="-2"/>
        </w:rPr>
        <w:t>information:</w:t>
      </w:r>
    </w:p>
    <w:p w14:paraId="32652FAB" w14:textId="77777777" w:rsidR="004C0535" w:rsidRDefault="004C0535" w:rsidP="004C0535">
      <w:pPr>
        <w:pStyle w:val="ListParagraph"/>
        <w:numPr>
          <w:ilvl w:val="1"/>
          <w:numId w:val="5"/>
        </w:numPr>
        <w:tabs>
          <w:tab w:val="left" w:pos="1540"/>
        </w:tabs>
        <w:ind w:right="299"/>
        <w:contextualSpacing w:val="0"/>
      </w:pPr>
      <w:r>
        <w:t>List</w:t>
      </w:r>
      <w:r>
        <w:rPr>
          <w:spacing w:val="-4"/>
        </w:rPr>
        <w:t xml:space="preserve"> </w:t>
      </w:r>
      <w:r>
        <w:t>the</w:t>
      </w:r>
      <w:r>
        <w:rPr>
          <w:spacing w:val="-4"/>
        </w:rPr>
        <w:t xml:space="preserve"> </w:t>
      </w:r>
      <w:r>
        <w:t>Arizona</w:t>
      </w:r>
      <w:r>
        <w:rPr>
          <w:spacing w:val="-4"/>
        </w:rPr>
        <w:t xml:space="preserve"> </w:t>
      </w:r>
      <w:r>
        <w:t>professional</w:t>
      </w:r>
      <w:r>
        <w:rPr>
          <w:spacing w:val="-1"/>
        </w:rPr>
        <w:t xml:space="preserve"> </w:t>
      </w:r>
      <w:r>
        <w:t>and</w:t>
      </w:r>
      <w:r>
        <w:rPr>
          <w:spacing w:val="-2"/>
        </w:rPr>
        <w:t xml:space="preserve"> </w:t>
      </w:r>
      <w:r>
        <w:t>Arizona</w:t>
      </w:r>
      <w:r>
        <w:rPr>
          <w:spacing w:val="-4"/>
        </w:rPr>
        <w:t xml:space="preserve"> </w:t>
      </w:r>
      <w:r>
        <w:t>contractor</w:t>
      </w:r>
      <w:r>
        <w:rPr>
          <w:spacing w:val="-4"/>
        </w:rPr>
        <w:t xml:space="preserve"> </w:t>
      </w:r>
      <w:r>
        <w:t>licenses</w:t>
      </w:r>
      <w:r>
        <w:rPr>
          <w:spacing w:val="-2"/>
        </w:rPr>
        <w:t xml:space="preserve"> </w:t>
      </w:r>
      <w:r>
        <w:t>held</w:t>
      </w:r>
      <w:r>
        <w:rPr>
          <w:spacing w:val="-2"/>
        </w:rPr>
        <w:t xml:space="preserve"> </w:t>
      </w:r>
      <w:r>
        <w:t>by</w:t>
      </w:r>
      <w:r>
        <w:rPr>
          <w:spacing w:val="-5"/>
        </w:rPr>
        <w:t xml:space="preserve"> </w:t>
      </w:r>
      <w:r>
        <w:t>the</w:t>
      </w:r>
      <w:r>
        <w:rPr>
          <w:spacing w:val="-4"/>
        </w:rPr>
        <w:t xml:space="preserve"> </w:t>
      </w:r>
      <w:r>
        <w:t>firm/team</w:t>
      </w:r>
      <w:r>
        <w:rPr>
          <w:spacing w:val="-6"/>
        </w:rPr>
        <w:t xml:space="preserve"> </w:t>
      </w:r>
      <w:r>
        <w:t>and the key</w:t>
      </w:r>
      <w:r>
        <w:rPr>
          <w:spacing w:val="27"/>
        </w:rPr>
        <w:t xml:space="preserve"> </w:t>
      </w:r>
      <w:r>
        <w:t xml:space="preserve">personnel who will be assigned to this project. Provide the license number and explain </w:t>
      </w:r>
      <w:proofErr w:type="gramStart"/>
      <w:r>
        <w:t>if</w:t>
      </w:r>
      <w:proofErr w:type="gramEnd"/>
      <w:r>
        <w:t xml:space="preserve"> held</w:t>
      </w:r>
      <w:r>
        <w:rPr>
          <w:spacing w:val="80"/>
        </w:rPr>
        <w:t xml:space="preserve"> </w:t>
      </w:r>
      <w:r>
        <w:t>by an individual or the firm.</w:t>
      </w:r>
    </w:p>
    <w:p w14:paraId="6EE27F65" w14:textId="77777777" w:rsidR="004C0535" w:rsidRDefault="004C0535" w:rsidP="004C0535">
      <w:pPr>
        <w:pStyle w:val="ListParagraph"/>
        <w:numPr>
          <w:ilvl w:val="1"/>
          <w:numId w:val="5"/>
        </w:numPr>
        <w:tabs>
          <w:tab w:val="left" w:pos="1540"/>
          <w:tab w:val="left" w:pos="2260"/>
          <w:tab w:val="left" w:pos="3700"/>
        </w:tabs>
        <w:ind w:right="186"/>
        <w:contextualSpacing w:val="0"/>
      </w:pPr>
      <w:r>
        <w:t xml:space="preserve">Identify any contract or subcontract held by the firm or officers of the firm, which has </w:t>
      </w:r>
      <w:r>
        <w:rPr>
          <w:spacing w:val="-4"/>
        </w:rPr>
        <w:t>been</w:t>
      </w:r>
      <w:r>
        <w:tab/>
        <w:t>terminated within the</w:t>
      </w:r>
      <w:r>
        <w:rPr>
          <w:spacing w:val="-1"/>
        </w:rPr>
        <w:t xml:space="preserve"> </w:t>
      </w:r>
      <w:r>
        <w:t>last five years. Identify</w:t>
      </w:r>
      <w:r>
        <w:rPr>
          <w:spacing w:val="-2"/>
        </w:rPr>
        <w:t xml:space="preserve"> </w:t>
      </w:r>
      <w:r>
        <w:t>any</w:t>
      </w:r>
      <w:r>
        <w:rPr>
          <w:spacing w:val="-1"/>
        </w:rPr>
        <w:t xml:space="preserve"> </w:t>
      </w:r>
      <w:r>
        <w:t>claims arising</w:t>
      </w:r>
      <w:r>
        <w:rPr>
          <w:spacing w:val="-2"/>
        </w:rPr>
        <w:t xml:space="preserve"> </w:t>
      </w:r>
      <w:r>
        <w:t>from</w:t>
      </w:r>
      <w:r>
        <w:rPr>
          <w:spacing w:val="-4"/>
        </w:rPr>
        <w:t xml:space="preserve"> </w:t>
      </w:r>
      <w:r>
        <w:t>a contract, which</w:t>
      </w:r>
      <w:r>
        <w:rPr>
          <w:spacing w:val="-4"/>
        </w:rPr>
        <w:t xml:space="preserve"> </w:t>
      </w:r>
      <w:r>
        <w:t>resulted</w:t>
      </w:r>
      <w:r>
        <w:rPr>
          <w:spacing w:val="80"/>
        </w:rPr>
        <w:t xml:space="preserve"> </w:t>
      </w:r>
      <w:r>
        <w:t>in</w:t>
      </w:r>
      <w:r>
        <w:rPr>
          <w:spacing w:val="-2"/>
        </w:rPr>
        <w:t xml:space="preserve"> </w:t>
      </w:r>
      <w:r>
        <w:t>litigation</w:t>
      </w:r>
      <w:r>
        <w:rPr>
          <w:spacing w:val="-2"/>
        </w:rPr>
        <w:t xml:space="preserve"> </w:t>
      </w:r>
      <w:r>
        <w:t>or</w:t>
      </w:r>
      <w:r>
        <w:rPr>
          <w:spacing w:val="-4"/>
        </w:rPr>
        <w:t xml:space="preserve"> </w:t>
      </w:r>
      <w:r>
        <w:t>arbitration</w:t>
      </w:r>
      <w:r>
        <w:rPr>
          <w:spacing w:val="-2"/>
        </w:rPr>
        <w:t xml:space="preserve"> </w:t>
      </w:r>
      <w:r>
        <w:t>within</w:t>
      </w:r>
      <w:r>
        <w:rPr>
          <w:spacing w:val="-5"/>
        </w:rPr>
        <w:t xml:space="preserve"> </w:t>
      </w:r>
      <w:r>
        <w:t>the</w:t>
      </w:r>
      <w:r>
        <w:rPr>
          <w:spacing w:val="-4"/>
        </w:rPr>
        <w:t xml:space="preserve"> </w:t>
      </w:r>
      <w:r>
        <w:t>last</w:t>
      </w:r>
      <w:r>
        <w:rPr>
          <w:spacing w:val="-1"/>
        </w:rPr>
        <w:t xml:space="preserve"> </w:t>
      </w:r>
      <w:r>
        <w:t>three</w:t>
      </w:r>
      <w:r>
        <w:rPr>
          <w:spacing w:val="-2"/>
        </w:rPr>
        <w:t xml:space="preserve"> </w:t>
      </w:r>
      <w:r>
        <w:t>years.</w:t>
      </w:r>
      <w:r>
        <w:rPr>
          <w:spacing w:val="-2"/>
        </w:rPr>
        <w:t xml:space="preserve"> </w:t>
      </w:r>
      <w:r>
        <w:t>Briefly</w:t>
      </w:r>
      <w:r>
        <w:rPr>
          <w:spacing w:val="-5"/>
        </w:rPr>
        <w:t xml:space="preserve"> </w:t>
      </w:r>
      <w:r>
        <w:t>describe</w:t>
      </w:r>
      <w:r>
        <w:rPr>
          <w:spacing w:val="-2"/>
        </w:rPr>
        <w:t xml:space="preserve"> </w:t>
      </w:r>
      <w:r>
        <w:t>the circumstances and the</w:t>
      </w:r>
      <w:r>
        <w:tab/>
      </w:r>
      <w:r>
        <w:rPr>
          <w:spacing w:val="-2"/>
        </w:rPr>
        <w:t>outcomes.</w:t>
      </w:r>
    </w:p>
    <w:p w14:paraId="023E4273" w14:textId="7587D958" w:rsidR="004C0535" w:rsidRDefault="004C0535" w:rsidP="004C0535">
      <w:pPr>
        <w:pStyle w:val="ListParagraph"/>
        <w:numPr>
          <w:ilvl w:val="1"/>
          <w:numId w:val="5"/>
        </w:numPr>
        <w:tabs>
          <w:tab w:val="left" w:pos="1540"/>
        </w:tabs>
        <w:spacing w:before="1"/>
        <w:ind w:right="322"/>
        <w:contextualSpacing w:val="0"/>
      </w:pPr>
      <w:r>
        <w:t>If</w:t>
      </w:r>
      <w:r>
        <w:rPr>
          <w:spacing w:val="-2"/>
        </w:rPr>
        <w:t xml:space="preserve"> </w:t>
      </w:r>
      <w:r>
        <w:t>selected</w:t>
      </w:r>
      <w:r>
        <w:rPr>
          <w:spacing w:val="-2"/>
        </w:rPr>
        <w:t xml:space="preserve"> </w:t>
      </w:r>
      <w:r>
        <w:t>as</w:t>
      </w:r>
      <w:r>
        <w:rPr>
          <w:spacing w:val="-2"/>
        </w:rPr>
        <w:t xml:space="preserve"> </w:t>
      </w:r>
      <w:r>
        <w:t>a</w:t>
      </w:r>
      <w:r>
        <w:rPr>
          <w:spacing w:val="-2"/>
        </w:rPr>
        <w:t xml:space="preserve"> </w:t>
      </w:r>
      <w:r>
        <w:t>finalist</w:t>
      </w:r>
      <w:r>
        <w:rPr>
          <w:spacing w:val="-3"/>
        </w:rPr>
        <w:t xml:space="preserve"> </w:t>
      </w:r>
      <w:r>
        <w:t>for</w:t>
      </w:r>
      <w:r>
        <w:rPr>
          <w:spacing w:val="-2"/>
        </w:rPr>
        <w:t xml:space="preserve"> </w:t>
      </w:r>
      <w:r>
        <w:t>this</w:t>
      </w:r>
      <w:r>
        <w:rPr>
          <w:spacing w:val="-2"/>
        </w:rPr>
        <w:t xml:space="preserve"> </w:t>
      </w:r>
      <w:r>
        <w:t>project,</w:t>
      </w:r>
      <w:r>
        <w:rPr>
          <w:spacing w:val="-2"/>
        </w:rPr>
        <w:t xml:space="preserve"> </w:t>
      </w:r>
      <w:r>
        <w:t>you</w:t>
      </w:r>
      <w:r>
        <w:rPr>
          <w:spacing w:val="-2"/>
        </w:rPr>
        <w:t xml:space="preserve"> </w:t>
      </w:r>
      <w:r>
        <w:t>will</w:t>
      </w:r>
      <w:r>
        <w:rPr>
          <w:spacing w:val="-1"/>
        </w:rPr>
        <w:t xml:space="preserve"> </w:t>
      </w:r>
      <w:r>
        <w:t>be</w:t>
      </w:r>
      <w:r>
        <w:rPr>
          <w:spacing w:val="-4"/>
        </w:rPr>
        <w:t xml:space="preserve"> </w:t>
      </w:r>
      <w:r>
        <w:t>required to</w:t>
      </w:r>
      <w:r>
        <w:rPr>
          <w:spacing w:val="-5"/>
        </w:rPr>
        <w:t xml:space="preserve"> </w:t>
      </w:r>
      <w:r>
        <w:t>provide</w:t>
      </w:r>
      <w:r>
        <w:rPr>
          <w:spacing w:val="-4"/>
        </w:rPr>
        <w:t xml:space="preserve"> </w:t>
      </w:r>
      <w:r>
        <w:t>a</w:t>
      </w:r>
      <w:r>
        <w:rPr>
          <w:spacing w:val="-2"/>
        </w:rPr>
        <w:t xml:space="preserve"> </w:t>
      </w:r>
      <w:r>
        <w:t>statement</w:t>
      </w:r>
      <w:r>
        <w:rPr>
          <w:spacing w:val="-3"/>
        </w:rPr>
        <w:t xml:space="preserve"> </w:t>
      </w:r>
      <w:r>
        <w:t xml:space="preserve">from an A- or </w:t>
      </w:r>
      <w:proofErr w:type="gramStart"/>
      <w:r>
        <w:t>better</w:t>
      </w:r>
      <w:proofErr w:type="gramEnd"/>
      <w:r>
        <w:t xml:space="preserve"> surety company describing the Firm’s bonding capacity</w:t>
      </w:r>
      <w:r w:rsidR="000F351A">
        <w:t xml:space="preserve"> (for the required performance bond and payment bond pursuant to A.R.S. § 34-610)</w:t>
      </w:r>
      <w:r>
        <w:t>.</w:t>
      </w:r>
    </w:p>
    <w:p w14:paraId="608A5793" w14:textId="7CCD120C" w:rsidR="004C0535" w:rsidRDefault="004C0535" w:rsidP="004C0535">
      <w:pPr>
        <w:pStyle w:val="Heading3"/>
      </w:pPr>
      <w:r>
        <w:rPr>
          <w:i/>
        </w:rPr>
        <w:t>Experience</w:t>
      </w:r>
      <w:r>
        <w:rPr>
          <w:i/>
          <w:spacing w:val="-5"/>
        </w:rPr>
        <w:t xml:space="preserve"> </w:t>
      </w:r>
      <w:r>
        <w:rPr>
          <w:i/>
        </w:rPr>
        <w:t>and</w:t>
      </w:r>
      <w:r>
        <w:rPr>
          <w:i/>
          <w:spacing w:val="-3"/>
        </w:rPr>
        <w:t xml:space="preserve"> </w:t>
      </w:r>
      <w:r>
        <w:rPr>
          <w:i/>
        </w:rPr>
        <w:t>qualifications</w:t>
      </w:r>
      <w:r>
        <w:rPr>
          <w:i/>
          <w:spacing w:val="-4"/>
        </w:rPr>
        <w:t xml:space="preserve"> </w:t>
      </w:r>
      <w:r>
        <w:rPr>
          <w:i/>
        </w:rPr>
        <w:t>of</w:t>
      </w:r>
      <w:r>
        <w:rPr>
          <w:i/>
          <w:spacing w:val="-3"/>
        </w:rPr>
        <w:t xml:space="preserve"> </w:t>
      </w:r>
      <w:r>
        <w:rPr>
          <w:i/>
        </w:rPr>
        <w:t>the</w:t>
      </w:r>
      <w:r>
        <w:rPr>
          <w:i/>
          <w:spacing w:val="-5"/>
        </w:rPr>
        <w:t xml:space="preserve"> </w:t>
      </w:r>
      <w:r>
        <w:rPr>
          <w:i/>
          <w:spacing w:val="-2"/>
        </w:rPr>
        <w:t>firm/team.</w:t>
      </w:r>
      <w:r w:rsidR="006D542D">
        <w:rPr>
          <w:i/>
          <w:spacing w:val="-2"/>
        </w:rPr>
        <w:t xml:space="preserve"> (</w:t>
      </w:r>
      <w:r w:rsidR="0028761D">
        <w:rPr>
          <w:i/>
          <w:spacing w:val="-2"/>
        </w:rPr>
        <w:t>65</w:t>
      </w:r>
      <w:r w:rsidR="00AB2F6E">
        <w:rPr>
          <w:i/>
          <w:spacing w:val="-2"/>
        </w:rPr>
        <w:t xml:space="preserve"> Points)</w:t>
      </w:r>
    </w:p>
    <w:p w14:paraId="364E98A4" w14:textId="77777777" w:rsidR="004C0535" w:rsidRDefault="004C0535" w:rsidP="004C0535">
      <w:pPr>
        <w:pStyle w:val="ListParagraph"/>
        <w:numPr>
          <w:ilvl w:val="0"/>
          <w:numId w:val="4"/>
        </w:numPr>
        <w:tabs>
          <w:tab w:val="left" w:pos="320"/>
        </w:tabs>
        <w:spacing w:before="249"/>
        <w:ind w:right="224" w:firstLine="0"/>
        <w:contextualSpacing w:val="0"/>
      </w:pPr>
      <w:r>
        <w:t>Identify three projects of comparable character, size, budget and complexity in which the firm/team served as either Construction Manager at Risk, agency Construction Manager during design and/or construction phases (without providing construction services), or General Contractor. Higher consideration</w:t>
      </w:r>
      <w:r>
        <w:rPr>
          <w:spacing w:val="-3"/>
        </w:rPr>
        <w:t xml:space="preserve"> </w:t>
      </w:r>
      <w:r>
        <w:t>will</w:t>
      </w:r>
      <w:r>
        <w:rPr>
          <w:spacing w:val="-2"/>
        </w:rPr>
        <w:t xml:space="preserve"> </w:t>
      </w:r>
      <w:r>
        <w:t>be</w:t>
      </w:r>
      <w:r>
        <w:rPr>
          <w:spacing w:val="-3"/>
        </w:rPr>
        <w:t xml:space="preserve"> </w:t>
      </w:r>
      <w:r>
        <w:t>given</w:t>
      </w:r>
      <w:r>
        <w:rPr>
          <w:spacing w:val="-5"/>
        </w:rPr>
        <w:t xml:space="preserve"> </w:t>
      </w:r>
      <w:r>
        <w:t>to</w:t>
      </w:r>
      <w:r>
        <w:rPr>
          <w:spacing w:val="-3"/>
        </w:rPr>
        <w:t xml:space="preserve"> </w:t>
      </w:r>
      <w:r>
        <w:t>firms</w:t>
      </w:r>
      <w:r>
        <w:rPr>
          <w:spacing w:val="-3"/>
        </w:rPr>
        <w:t xml:space="preserve"> </w:t>
      </w:r>
      <w:r>
        <w:t>that</w:t>
      </w:r>
      <w:r>
        <w:rPr>
          <w:spacing w:val="-2"/>
        </w:rPr>
        <w:t xml:space="preserve"> </w:t>
      </w:r>
      <w:r>
        <w:t>have</w:t>
      </w:r>
      <w:r>
        <w:rPr>
          <w:spacing w:val="-3"/>
        </w:rPr>
        <w:t xml:space="preserve"> </w:t>
      </w:r>
      <w:r>
        <w:t>provided</w:t>
      </w:r>
      <w:r>
        <w:rPr>
          <w:spacing w:val="-5"/>
        </w:rPr>
        <w:t xml:space="preserve"> </w:t>
      </w:r>
      <w:r>
        <w:t>Construction</w:t>
      </w:r>
      <w:r>
        <w:rPr>
          <w:spacing w:val="-2"/>
        </w:rPr>
        <w:t xml:space="preserve"> </w:t>
      </w:r>
      <w:r>
        <w:t>Manager</w:t>
      </w:r>
      <w:r>
        <w:rPr>
          <w:spacing w:val="-2"/>
        </w:rPr>
        <w:t xml:space="preserve"> </w:t>
      </w:r>
      <w:r>
        <w:t>at</w:t>
      </w:r>
      <w:r>
        <w:rPr>
          <w:spacing w:val="-2"/>
        </w:rPr>
        <w:t xml:space="preserve"> </w:t>
      </w:r>
      <w:r>
        <w:t>Risk</w:t>
      </w:r>
      <w:r>
        <w:rPr>
          <w:spacing w:val="-5"/>
        </w:rPr>
        <w:t xml:space="preserve"> </w:t>
      </w:r>
      <w:r>
        <w:t>services</w:t>
      </w:r>
      <w:r>
        <w:rPr>
          <w:spacing w:val="-5"/>
        </w:rPr>
        <w:t xml:space="preserve"> </w:t>
      </w:r>
      <w:r>
        <w:t>on</w:t>
      </w:r>
      <w:r>
        <w:rPr>
          <w:spacing w:val="-3"/>
        </w:rPr>
        <w:t xml:space="preserve"> </w:t>
      </w:r>
      <w:r>
        <w:t>similar successful fire station construction or remodeling projects.</w:t>
      </w:r>
    </w:p>
    <w:p w14:paraId="0042972F" w14:textId="77777777" w:rsidR="004C0535" w:rsidRDefault="004C0535" w:rsidP="004C0535">
      <w:pPr>
        <w:pStyle w:val="BodyText"/>
        <w:ind w:left="100"/>
      </w:pPr>
      <w:r>
        <w:t>For</w:t>
      </w:r>
      <w:r>
        <w:rPr>
          <w:spacing w:val="-3"/>
        </w:rPr>
        <w:t xml:space="preserve"> </w:t>
      </w:r>
      <w:r>
        <w:t>each</w:t>
      </w:r>
      <w:r>
        <w:rPr>
          <w:spacing w:val="-3"/>
        </w:rPr>
        <w:t xml:space="preserve"> </w:t>
      </w:r>
      <w:r>
        <w:t>project</w:t>
      </w:r>
      <w:r>
        <w:rPr>
          <w:spacing w:val="-5"/>
        </w:rPr>
        <w:t xml:space="preserve"> </w:t>
      </w:r>
      <w:r>
        <w:t>identified,</w:t>
      </w:r>
      <w:r>
        <w:rPr>
          <w:spacing w:val="-4"/>
        </w:rPr>
        <w:t xml:space="preserve"> </w:t>
      </w:r>
      <w:r>
        <w:t>provide</w:t>
      </w:r>
      <w:r>
        <w:rPr>
          <w:spacing w:val="-3"/>
        </w:rPr>
        <w:t xml:space="preserve"> </w:t>
      </w:r>
      <w:r>
        <w:t>the</w:t>
      </w:r>
      <w:r>
        <w:rPr>
          <w:spacing w:val="-4"/>
        </w:rPr>
        <w:t xml:space="preserve"> </w:t>
      </w:r>
      <w:r>
        <w:rPr>
          <w:spacing w:val="-2"/>
        </w:rPr>
        <w:t>following:</w:t>
      </w:r>
    </w:p>
    <w:p w14:paraId="15AEA41E" w14:textId="77777777" w:rsidR="004C0535" w:rsidRDefault="004C0535" w:rsidP="004C0535">
      <w:pPr>
        <w:pStyle w:val="BodyText"/>
      </w:pPr>
    </w:p>
    <w:p w14:paraId="67DAD5A9" w14:textId="77777777" w:rsidR="004C0535" w:rsidRDefault="004C0535" w:rsidP="004C0535">
      <w:pPr>
        <w:pStyle w:val="ListParagraph"/>
        <w:numPr>
          <w:ilvl w:val="1"/>
          <w:numId w:val="4"/>
        </w:numPr>
        <w:tabs>
          <w:tab w:val="left" w:pos="1540"/>
        </w:tabs>
        <w:spacing w:before="1" w:line="252" w:lineRule="exact"/>
        <w:contextualSpacing w:val="0"/>
      </w:pPr>
      <w:r>
        <w:t>Description</w:t>
      </w:r>
      <w:r>
        <w:rPr>
          <w:spacing w:val="-5"/>
        </w:rPr>
        <w:t xml:space="preserve"> </w:t>
      </w:r>
      <w:r>
        <w:t>of</w:t>
      </w:r>
      <w:r>
        <w:rPr>
          <w:spacing w:val="-4"/>
        </w:rPr>
        <w:t xml:space="preserve"> </w:t>
      </w:r>
      <w:r>
        <w:t>the</w:t>
      </w:r>
      <w:r>
        <w:rPr>
          <w:spacing w:val="-2"/>
        </w:rPr>
        <w:t xml:space="preserve"> project.</w:t>
      </w:r>
    </w:p>
    <w:p w14:paraId="51439688" w14:textId="77777777" w:rsidR="004C0535" w:rsidRDefault="004C0535" w:rsidP="004C0535">
      <w:pPr>
        <w:pStyle w:val="ListParagraph"/>
        <w:numPr>
          <w:ilvl w:val="1"/>
          <w:numId w:val="4"/>
        </w:numPr>
        <w:tabs>
          <w:tab w:val="left" w:pos="1540"/>
        </w:tabs>
        <w:ind w:right="108"/>
        <w:contextualSpacing w:val="0"/>
      </w:pPr>
      <w:r>
        <w:t>Role</w:t>
      </w:r>
      <w:r>
        <w:rPr>
          <w:spacing w:val="-3"/>
        </w:rPr>
        <w:t xml:space="preserve"> </w:t>
      </w:r>
      <w:r>
        <w:t>of</w:t>
      </w:r>
      <w:r>
        <w:rPr>
          <w:spacing w:val="-3"/>
        </w:rPr>
        <w:t xml:space="preserve"> </w:t>
      </w:r>
      <w:r>
        <w:t>the</w:t>
      </w:r>
      <w:r>
        <w:rPr>
          <w:spacing w:val="-3"/>
        </w:rPr>
        <w:t xml:space="preserve"> </w:t>
      </w:r>
      <w:r>
        <w:t>firm.</w:t>
      </w:r>
      <w:r>
        <w:rPr>
          <w:spacing w:val="-3"/>
        </w:rPr>
        <w:t xml:space="preserve"> </w:t>
      </w:r>
      <w:r>
        <w:t>Specify</w:t>
      </w:r>
      <w:r>
        <w:rPr>
          <w:spacing w:val="-6"/>
        </w:rPr>
        <w:t xml:space="preserve"> </w:t>
      </w:r>
      <w:r>
        <w:t>whether</w:t>
      </w:r>
      <w:r>
        <w:rPr>
          <w:spacing w:val="-3"/>
        </w:rPr>
        <w:t xml:space="preserve"> </w:t>
      </w:r>
      <w:r>
        <w:t>Construction</w:t>
      </w:r>
      <w:r>
        <w:rPr>
          <w:spacing w:val="-6"/>
        </w:rPr>
        <w:t xml:space="preserve"> </w:t>
      </w:r>
      <w:r>
        <w:t>Manager</w:t>
      </w:r>
      <w:r>
        <w:rPr>
          <w:spacing w:val="-2"/>
        </w:rPr>
        <w:t xml:space="preserve"> </w:t>
      </w:r>
      <w:r>
        <w:t>at</w:t>
      </w:r>
      <w:r>
        <w:rPr>
          <w:spacing w:val="-2"/>
        </w:rPr>
        <w:t xml:space="preserve"> </w:t>
      </w:r>
      <w:r>
        <w:t>Risk,</w:t>
      </w:r>
      <w:r>
        <w:rPr>
          <w:spacing w:val="-3"/>
        </w:rPr>
        <w:t xml:space="preserve"> </w:t>
      </w:r>
      <w:r>
        <w:t>Construction</w:t>
      </w:r>
      <w:r>
        <w:rPr>
          <w:spacing w:val="-6"/>
        </w:rPr>
        <w:t xml:space="preserve"> </w:t>
      </w:r>
      <w:r>
        <w:t>Manage</w:t>
      </w:r>
      <w:r>
        <w:rPr>
          <w:spacing w:val="-3"/>
        </w:rPr>
        <w:t xml:space="preserve"> </w:t>
      </w:r>
      <w:r>
        <w:t xml:space="preserve">or General Contractor (Design/Bid/Build). If </w:t>
      </w:r>
      <w:proofErr w:type="spellStart"/>
      <w:r>
        <w:t>CM@Risk</w:t>
      </w:r>
      <w:proofErr w:type="spellEnd"/>
      <w:r>
        <w:t xml:space="preserve"> or General Contractor, identify the percent of work self-performed. Also specify services provided during design phase, i.e. cost estimating, scheduling, constructability reviews, etc.</w:t>
      </w:r>
    </w:p>
    <w:p w14:paraId="28F2BF2B" w14:textId="77777777" w:rsidR="004C0535" w:rsidRDefault="004C0535" w:rsidP="004C0535">
      <w:pPr>
        <w:pStyle w:val="ListParagraph"/>
        <w:numPr>
          <w:ilvl w:val="1"/>
          <w:numId w:val="4"/>
        </w:numPr>
        <w:tabs>
          <w:tab w:val="left" w:pos="1540"/>
        </w:tabs>
        <w:spacing w:line="252" w:lineRule="exact"/>
        <w:contextualSpacing w:val="0"/>
      </w:pPr>
      <w:r>
        <w:t>Project’s</w:t>
      </w:r>
      <w:r>
        <w:rPr>
          <w:spacing w:val="-6"/>
        </w:rPr>
        <w:t xml:space="preserve"> </w:t>
      </w:r>
      <w:r>
        <w:t>original</w:t>
      </w:r>
      <w:r>
        <w:rPr>
          <w:spacing w:val="-4"/>
        </w:rPr>
        <w:t xml:space="preserve"> </w:t>
      </w:r>
      <w:r>
        <w:t>contracted</w:t>
      </w:r>
      <w:r>
        <w:rPr>
          <w:spacing w:val="-5"/>
        </w:rPr>
        <w:t xml:space="preserve"> </w:t>
      </w:r>
      <w:r>
        <w:t>construction</w:t>
      </w:r>
      <w:r>
        <w:rPr>
          <w:spacing w:val="-5"/>
        </w:rPr>
        <w:t xml:space="preserve"> </w:t>
      </w:r>
      <w:r>
        <w:t>cost</w:t>
      </w:r>
      <w:r>
        <w:rPr>
          <w:spacing w:val="-6"/>
        </w:rPr>
        <w:t xml:space="preserve"> </w:t>
      </w:r>
      <w:r>
        <w:t>and</w:t>
      </w:r>
      <w:r>
        <w:rPr>
          <w:spacing w:val="-7"/>
        </w:rPr>
        <w:t xml:space="preserve"> </w:t>
      </w:r>
      <w:r>
        <w:t>final</w:t>
      </w:r>
      <w:r>
        <w:rPr>
          <w:spacing w:val="-5"/>
        </w:rPr>
        <w:t xml:space="preserve"> </w:t>
      </w:r>
      <w:r>
        <w:t>construction</w:t>
      </w:r>
      <w:r>
        <w:rPr>
          <w:spacing w:val="-7"/>
        </w:rPr>
        <w:t xml:space="preserve"> </w:t>
      </w:r>
      <w:r>
        <w:rPr>
          <w:spacing w:val="-2"/>
        </w:rPr>
        <w:t>cost.</w:t>
      </w:r>
    </w:p>
    <w:p w14:paraId="039C8D59" w14:textId="77777777" w:rsidR="004C0535" w:rsidRDefault="004C0535" w:rsidP="004C0535">
      <w:pPr>
        <w:pStyle w:val="ListParagraph"/>
        <w:numPr>
          <w:ilvl w:val="1"/>
          <w:numId w:val="4"/>
        </w:numPr>
        <w:tabs>
          <w:tab w:val="left" w:pos="1540"/>
        </w:tabs>
        <w:spacing w:line="252" w:lineRule="exact"/>
        <w:contextualSpacing w:val="0"/>
      </w:pPr>
      <w:r>
        <w:t>Construction</w:t>
      </w:r>
      <w:r>
        <w:rPr>
          <w:spacing w:val="-7"/>
        </w:rPr>
        <w:t xml:space="preserve"> </w:t>
      </w:r>
      <w:r>
        <w:rPr>
          <w:spacing w:val="-2"/>
        </w:rPr>
        <w:t>dates.</w:t>
      </w:r>
    </w:p>
    <w:p w14:paraId="27E72FB4" w14:textId="77777777" w:rsidR="004C0535" w:rsidRDefault="004C0535" w:rsidP="004C0535">
      <w:pPr>
        <w:pStyle w:val="ListParagraph"/>
        <w:numPr>
          <w:ilvl w:val="1"/>
          <w:numId w:val="4"/>
        </w:numPr>
        <w:tabs>
          <w:tab w:val="left" w:pos="1540"/>
        </w:tabs>
        <w:spacing w:before="1" w:line="252" w:lineRule="exact"/>
        <w:contextualSpacing w:val="0"/>
      </w:pPr>
      <w:r>
        <w:t>Project</w:t>
      </w:r>
      <w:r>
        <w:rPr>
          <w:spacing w:val="-5"/>
        </w:rPr>
        <w:t xml:space="preserve"> </w:t>
      </w:r>
      <w:r>
        <w:rPr>
          <w:spacing w:val="-2"/>
        </w:rPr>
        <w:t>owner.</w:t>
      </w:r>
    </w:p>
    <w:p w14:paraId="6B1DD1D9" w14:textId="77777777" w:rsidR="004C0535" w:rsidRDefault="004C0535" w:rsidP="004C0535">
      <w:pPr>
        <w:pStyle w:val="ListParagraph"/>
        <w:numPr>
          <w:ilvl w:val="1"/>
          <w:numId w:val="4"/>
        </w:numPr>
        <w:tabs>
          <w:tab w:val="left" w:pos="1540"/>
        </w:tabs>
        <w:spacing w:line="252" w:lineRule="exact"/>
        <w:contextualSpacing w:val="0"/>
      </w:pPr>
      <w:r>
        <w:t>Reference</w:t>
      </w:r>
      <w:r>
        <w:rPr>
          <w:spacing w:val="-7"/>
        </w:rPr>
        <w:t xml:space="preserve"> </w:t>
      </w:r>
      <w:r>
        <w:t>information</w:t>
      </w:r>
      <w:r>
        <w:rPr>
          <w:spacing w:val="-4"/>
        </w:rPr>
        <w:t xml:space="preserve"> </w:t>
      </w:r>
      <w:r>
        <w:t>(two</w:t>
      </w:r>
      <w:r>
        <w:rPr>
          <w:spacing w:val="-6"/>
        </w:rPr>
        <w:t xml:space="preserve"> </w:t>
      </w:r>
      <w:r>
        <w:t>current</w:t>
      </w:r>
      <w:r>
        <w:rPr>
          <w:spacing w:val="-4"/>
        </w:rPr>
        <w:t xml:space="preserve"> </w:t>
      </w:r>
      <w:r>
        <w:t>names</w:t>
      </w:r>
      <w:r>
        <w:rPr>
          <w:spacing w:val="-4"/>
        </w:rPr>
        <w:t xml:space="preserve"> </w:t>
      </w:r>
      <w:r>
        <w:t>with</w:t>
      </w:r>
      <w:r>
        <w:rPr>
          <w:spacing w:val="-6"/>
        </w:rPr>
        <w:t xml:space="preserve"> </w:t>
      </w:r>
      <w:r>
        <w:t>telephone</w:t>
      </w:r>
      <w:r>
        <w:rPr>
          <w:spacing w:val="-4"/>
        </w:rPr>
        <w:t xml:space="preserve"> </w:t>
      </w:r>
      <w:r>
        <w:t>numbers</w:t>
      </w:r>
      <w:r>
        <w:rPr>
          <w:spacing w:val="-4"/>
        </w:rPr>
        <w:t xml:space="preserve"> </w:t>
      </w:r>
      <w:r>
        <w:t>per</w:t>
      </w:r>
      <w:r>
        <w:rPr>
          <w:spacing w:val="-4"/>
        </w:rPr>
        <w:t xml:space="preserve"> </w:t>
      </w:r>
      <w:r>
        <w:rPr>
          <w:spacing w:val="-2"/>
        </w:rPr>
        <w:t>project).</w:t>
      </w:r>
    </w:p>
    <w:p w14:paraId="457C5E16" w14:textId="77777777" w:rsidR="004C0535" w:rsidRDefault="004C0535" w:rsidP="004C0535">
      <w:pPr>
        <w:pStyle w:val="BodyText"/>
        <w:spacing w:before="27"/>
      </w:pPr>
    </w:p>
    <w:p w14:paraId="4F325B6A" w14:textId="77777777" w:rsidR="004C0535" w:rsidRDefault="004C0535" w:rsidP="004C0535">
      <w:pPr>
        <w:pStyle w:val="ListParagraph"/>
        <w:numPr>
          <w:ilvl w:val="0"/>
          <w:numId w:val="4"/>
        </w:numPr>
        <w:tabs>
          <w:tab w:val="left" w:pos="320"/>
        </w:tabs>
        <w:ind w:right="218" w:firstLine="0"/>
        <w:contextualSpacing w:val="0"/>
      </w:pPr>
      <w:r>
        <w:t xml:space="preserve">List additional </w:t>
      </w:r>
      <w:proofErr w:type="spellStart"/>
      <w:r>
        <w:t>CM@Risk</w:t>
      </w:r>
      <w:proofErr w:type="spellEnd"/>
      <w:r>
        <w:t xml:space="preserve"> projects awarded to your firm in the past two years (no more than five (5). For</w:t>
      </w:r>
      <w:r>
        <w:rPr>
          <w:spacing w:val="-2"/>
        </w:rPr>
        <w:t xml:space="preserve"> </w:t>
      </w:r>
      <w:r>
        <w:t>each</w:t>
      </w:r>
      <w:r>
        <w:rPr>
          <w:spacing w:val="-2"/>
        </w:rPr>
        <w:t xml:space="preserve"> </w:t>
      </w:r>
      <w:r>
        <w:t>project</w:t>
      </w:r>
      <w:r>
        <w:rPr>
          <w:spacing w:val="-4"/>
        </w:rPr>
        <w:t xml:space="preserve"> </w:t>
      </w:r>
      <w:proofErr w:type="gramStart"/>
      <w:r>
        <w:t>provide</w:t>
      </w:r>
      <w:proofErr w:type="gramEnd"/>
      <w:r>
        <w:rPr>
          <w:spacing w:val="-4"/>
        </w:rPr>
        <w:t xml:space="preserve"> </w:t>
      </w:r>
      <w:r>
        <w:t>the</w:t>
      </w:r>
      <w:r>
        <w:rPr>
          <w:spacing w:val="-2"/>
        </w:rPr>
        <w:t xml:space="preserve"> </w:t>
      </w:r>
      <w:r>
        <w:t>project</w:t>
      </w:r>
      <w:r>
        <w:rPr>
          <w:spacing w:val="-1"/>
        </w:rPr>
        <w:t xml:space="preserve"> </w:t>
      </w:r>
      <w:r>
        <w:t>description,</w:t>
      </w:r>
      <w:r>
        <w:rPr>
          <w:spacing w:val="-2"/>
        </w:rPr>
        <w:t xml:space="preserve"> </w:t>
      </w:r>
      <w:r>
        <w:t>award</w:t>
      </w:r>
      <w:r>
        <w:rPr>
          <w:spacing w:val="-5"/>
        </w:rPr>
        <w:t xml:space="preserve"> </w:t>
      </w:r>
      <w:r>
        <w:t>date</w:t>
      </w:r>
      <w:r>
        <w:rPr>
          <w:spacing w:val="-4"/>
        </w:rPr>
        <w:t xml:space="preserve"> </w:t>
      </w:r>
      <w:r>
        <w:t>(note</w:t>
      </w:r>
      <w:r>
        <w:rPr>
          <w:spacing w:val="-4"/>
        </w:rPr>
        <w:t xml:space="preserve"> </w:t>
      </w:r>
      <w:r>
        <w:t>if</w:t>
      </w:r>
      <w:r>
        <w:rPr>
          <w:spacing w:val="-2"/>
        </w:rPr>
        <w:t xml:space="preserve"> </w:t>
      </w:r>
      <w:r>
        <w:t>pending),</w:t>
      </w:r>
      <w:r>
        <w:rPr>
          <w:spacing w:val="-2"/>
        </w:rPr>
        <w:t xml:space="preserve"> </w:t>
      </w:r>
      <w:r>
        <w:t>construction</w:t>
      </w:r>
      <w:r>
        <w:rPr>
          <w:spacing w:val="-5"/>
        </w:rPr>
        <w:t xml:space="preserve"> </w:t>
      </w:r>
      <w:r>
        <w:t>cost,</w:t>
      </w:r>
      <w:r>
        <w:rPr>
          <w:spacing w:val="-2"/>
        </w:rPr>
        <w:t xml:space="preserve"> </w:t>
      </w:r>
      <w:r>
        <w:t>status</w:t>
      </w:r>
      <w:r>
        <w:rPr>
          <w:spacing w:val="-2"/>
        </w:rPr>
        <w:t xml:space="preserve"> </w:t>
      </w:r>
      <w:r>
        <w:t>of completion,</w:t>
      </w:r>
      <w:r>
        <w:rPr>
          <w:spacing w:val="-1"/>
        </w:rPr>
        <w:t xml:space="preserve"> </w:t>
      </w:r>
      <w:r>
        <w:t>and</w:t>
      </w:r>
      <w:r>
        <w:rPr>
          <w:spacing w:val="-3"/>
        </w:rPr>
        <w:t xml:space="preserve"> </w:t>
      </w:r>
      <w:r>
        <w:t>estimated</w:t>
      </w:r>
      <w:r>
        <w:rPr>
          <w:spacing w:val="-3"/>
        </w:rPr>
        <w:t xml:space="preserve"> </w:t>
      </w:r>
      <w:r>
        <w:t>completion date</w:t>
      </w:r>
      <w:r>
        <w:rPr>
          <w:spacing w:val="-1"/>
        </w:rPr>
        <w:t xml:space="preserve"> </w:t>
      </w:r>
      <w:r>
        <w:t>and</w:t>
      </w:r>
      <w:r>
        <w:rPr>
          <w:spacing w:val="-1"/>
        </w:rPr>
        <w:t xml:space="preserve"> </w:t>
      </w:r>
      <w:r>
        <w:t>two</w:t>
      </w:r>
      <w:r>
        <w:rPr>
          <w:spacing w:val="-4"/>
        </w:rPr>
        <w:t xml:space="preserve"> </w:t>
      </w:r>
      <w:r>
        <w:t>current</w:t>
      </w:r>
      <w:r>
        <w:rPr>
          <w:spacing w:val="-3"/>
        </w:rPr>
        <w:t xml:space="preserve"> </w:t>
      </w:r>
      <w:r>
        <w:t>reference names</w:t>
      </w:r>
      <w:r>
        <w:rPr>
          <w:spacing w:val="-1"/>
        </w:rPr>
        <w:t xml:space="preserve"> </w:t>
      </w:r>
      <w:r>
        <w:t>with</w:t>
      </w:r>
      <w:r>
        <w:rPr>
          <w:spacing w:val="-4"/>
        </w:rPr>
        <w:t xml:space="preserve"> </w:t>
      </w:r>
      <w:r>
        <w:t>telephone</w:t>
      </w:r>
      <w:r>
        <w:rPr>
          <w:spacing w:val="-1"/>
        </w:rPr>
        <w:t xml:space="preserve"> </w:t>
      </w:r>
      <w:r>
        <w:t>numbers</w:t>
      </w:r>
      <w:r>
        <w:rPr>
          <w:spacing w:val="-1"/>
        </w:rPr>
        <w:t xml:space="preserve"> </w:t>
      </w:r>
      <w:r>
        <w:t xml:space="preserve">per </w:t>
      </w:r>
      <w:r>
        <w:rPr>
          <w:spacing w:val="-2"/>
        </w:rPr>
        <w:t>project.</w:t>
      </w:r>
    </w:p>
    <w:p w14:paraId="59E9E126" w14:textId="77777777" w:rsidR="004C0535" w:rsidRDefault="004C0535" w:rsidP="004C0535">
      <w:pPr>
        <w:pStyle w:val="BodyText"/>
        <w:spacing w:before="5"/>
      </w:pPr>
    </w:p>
    <w:p w14:paraId="7C6F615E" w14:textId="74091931" w:rsidR="004C0535" w:rsidRDefault="004C0535" w:rsidP="004C0535">
      <w:pPr>
        <w:pStyle w:val="Heading3"/>
      </w:pPr>
      <w:r>
        <w:rPr>
          <w:i/>
        </w:rPr>
        <w:t>Experience</w:t>
      </w:r>
      <w:r>
        <w:rPr>
          <w:i/>
          <w:spacing w:val="-5"/>
        </w:rPr>
        <w:t xml:space="preserve"> </w:t>
      </w:r>
      <w:r>
        <w:rPr>
          <w:i/>
        </w:rPr>
        <w:t>of</w:t>
      </w:r>
      <w:r>
        <w:rPr>
          <w:i/>
          <w:spacing w:val="-2"/>
        </w:rPr>
        <w:t xml:space="preserve"> </w:t>
      </w:r>
      <w:r>
        <w:rPr>
          <w:i/>
        </w:rPr>
        <w:t>key</w:t>
      </w:r>
      <w:r>
        <w:rPr>
          <w:i/>
          <w:spacing w:val="-2"/>
        </w:rPr>
        <w:t xml:space="preserve"> </w:t>
      </w:r>
      <w:r>
        <w:rPr>
          <w:i/>
        </w:rPr>
        <w:t>personnel</w:t>
      </w:r>
      <w:r>
        <w:rPr>
          <w:i/>
          <w:spacing w:val="-1"/>
        </w:rPr>
        <w:t xml:space="preserve"> </w:t>
      </w:r>
      <w:r>
        <w:rPr>
          <w:i/>
        </w:rPr>
        <w:t>to</w:t>
      </w:r>
      <w:r>
        <w:rPr>
          <w:i/>
          <w:spacing w:val="-3"/>
        </w:rPr>
        <w:t xml:space="preserve"> </w:t>
      </w:r>
      <w:r>
        <w:rPr>
          <w:i/>
        </w:rPr>
        <w:t>be</w:t>
      </w:r>
      <w:r>
        <w:rPr>
          <w:i/>
          <w:spacing w:val="-2"/>
        </w:rPr>
        <w:t xml:space="preserve"> </w:t>
      </w:r>
      <w:r>
        <w:rPr>
          <w:i/>
        </w:rPr>
        <w:t>assigned</w:t>
      </w:r>
      <w:r>
        <w:rPr>
          <w:i/>
          <w:spacing w:val="-5"/>
        </w:rPr>
        <w:t xml:space="preserve"> </w:t>
      </w:r>
      <w:r>
        <w:rPr>
          <w:i/>
        </w:rPr>
        <w:t>to</w:t>
      </w:r>
      <w:r>
        <w:rPr>
          <w:i/>
          <w:spacing w:val="-5"/>
        </w:rPr>
        <w:t xml:space="preserve"> </w:t>
      </w:r>
      <w:r>
        <w:rPr>
          <w:i/>
        </w:rPr>
        <w:t>this</w:t>
      </w:r>
      <w:r>
        <w:rPr>
          <w:i/>
          <w:spacing w:val="-2"/>
        </w:rPr>
        <w:t xml:space="preserve"> project.</w:t>
      </w:r>
      <w:r w:rsidR="00AB2F6E">
        <w:rPr>
          <w:i/>
          <w:spacing w:val="-2"/>
        </w:rPr>
        <w:t xml:space="preserve"> (</w:t>
      </w:r>
      <w:r w:rsidR="0028761D">
        <w:rPr>
          <w:i/>
          <w:spacing w:val="-2"/>
        </w:rPr>
        <w:t>7</w:t>
      </w:r>
      <w:r w:rsidR="00AB2F6E">
        <w:rPr>
          <w:i/>
          <w:spacing w:val="-2"/>
        </w:rPr>
        <w:t>0 Points)</w:t>
      </w:r>
    </w:p>
    <w:p w14:paraId="57F748EF" w14:textId="77777777" w:rsidR="004C0535" w:rsidRDefault="004C0535" w:rsidP="004C0535">
      <w:pPr>
        <w:pStyle w:val="ListParagraph"/>
        <w:numPr>
          <w:ilvl w:val="0"/>
          <w:numId w:val="3"/>
        </w:numPr>
        <w:tabs>
          <w:tab w:val="left" w:pos="320"/>
        </w:tabs>
        <w:spacing w:before="248"/>
        <w:ind w:right="133" w:firstLine="0"/>
        <w:contextualSpacing w:val="0"/>
      </w:pPr>
      <w:r>
        <w:t>For each key person identified, list their length of time with the firm and at least two comparable projects</w:t>
      </w:r>
      <w:r>
        <w:rPr>
          <w:spacing w:val="-1"/>
        </w:rPr>
        <w:t xml:space="preserve"> </w:t>
      </w:r>
      <w:r>
        <w:t>in</w:t>
      </w:r>
      <w:r>
        <w:rPr>
          <w:spacing w:val="-1"/>
        </w:rPr>
        <w:t xml:space="preserve"> </w:t>
      </w:r>
      <w:r>
        <w:t>which</w:t>
      </w:r>
      <w:r>
        <w:rPr>
          <w:spacing w:val="-1"/>
        </w:rPr>
        <w:t xml:space="preserve"> </w:t>
      </w:r>
      <w:r>
        <w:t>they</w:t>
      </w:r>
      <w:r>
        <w:rPr>
          <w:spacing w:val="-3"/>
        </w:rPr>
        <w:t xml:space="preserve"> </w:t>
      </w:r>
      <w:r>
        <w:t>have</w:t>
      </w:r>
      <w:r>
        <w:rPr>
          <w:spacing w:val="-1"/>
        </w:rPr>
        <w:t xml:space="preserve"> </w:t>
      </w:r>
      <w:r>
        <w:t>played</w:t>
      </w:r>
      <w:r>
        <w:rPr>
          <w:spacing w:val="-1"/>
        </w:rPr>
        <w:t xml:space="preserve"> </w:t>
      </w:r>
      <w:r>
        <w:t>a</w:t>
      </w:r>
      <w:r>
        <w:rPr>
          <w:spacing w:val="-1"/>
        </w:rPr>
        <w:t xml:space="preserve"> </w:t>
      </w:r>
      <w:r>
        <w:t>primary</w:t>
      </w:r>
      <w:r>
        <w:rPr>
          <w:spacing w:val="-4"/>
        </w:rPr>
        <w:t xml:space="preserve"> </w:t>
      </w:r>
      <w:r>
        <w:t>role.</w:t>
      </w:r>
      <w:r>
        <w:rPr>
          <w:spacing w:val="-1"/>
        </w:rPr>
        <w:t xml:space="preserve"> </w:t>
      </w:r>
      <w:r>
        <w:t>If</w:t>
      </w:r>
      <w:r>
        <w:rPr>
          <w:spacing w:val="-1"/>
        </w:rPr>
        <w:t xml:space="preserve"> </w:t>
      </w:r>
      <w:r>
        <w:t>a</w:t>
      </w:r>
      <w:r>
        <w:rPr>
          <w:spacing w:val="-1"/>
        </w:rPr>
        <w:t xml:space="preserve"> </w:t>
      </w:r>
      <w:r>
        <w:t>project</w:t>
      </w:r>
      <w:r>
        <w:rPr>
          <w:spacing w:val="-3"/>
        </w:rPr>
        <w:t xml:space="preserve"> </w:t>
      </w:r>
      <w:r>
        <w:t>selected</w:t>
      </w:r>
      <w:r>
        <w:rPr>
          <w:spacing w:val="-3"/>
        </w:rPr>
        <w:t xml:space="preserve"> </w:t>
      </w:r>
      <w:r>
        <w:t>for</w:t>
      </w:r>
      <w:r>
        <w:rPr>
          <w:spacing w:val="-1"/>
        </w:rPr>
        <w:t xml:space="preserve"> </w:t>
      </w:r>
      <w:r>
        <w:t>a</w:t>
      </w:r>
      <w:r>
        <w:rPr>
          <w:spacing w:val="-1"/>
        </w:rPr>
        <w:t xml:space="preserve"> </w:t>
      </w:r>
      <w:r>
        <w:t>key</w:t>
      </w:r>
      <w:r>
        <w:rPr>
          <w:spacing w:val="-2"/>
        </w:rPr>
        <w:t xml:space="preserve"> </w:t>
      </w:r>
      <w:r>
        <w:t>person</w:t>
      </w:r>
      <w:r>
        <w:rPr>
          <w:spacing w:val="-3"/>
        </w:rPr>
        <w:t xml:space="preserve"> </w:t>
      </w:r>
      <w:r>
        <w:t>is</w:t>
      </w:r>
      <w:r>
        <w:rPr>
          <w:spacing w:val="-3"/>
        </w:rPr>
        <w:t xml:space="preserve"> </w:t>
      </w:r>
      <w:r>
        <w:t>the</w:t>
      </w:r>
      <w:r>
        <w:rPr>
          <w:spacing w:val="-2"/>
        </w:rPr>
        <w:t xml:space="preserve"> </w:t>
      </w:r>
      <w:r>
        <w:t>same</w:t>
      </w:r>
      <w:r>
        <w:rPr>
          <w:spacing w:val="-1"/>
        </w:rPr>
        <w:t xml:space="preserve"> </w:t>
      </w:r>
      <w:r>
        <w:t>as</w:t>
      </w:r>
      <w:r>
        <w:rPr>
          <w:spacing w:val="-1"/>
        </w:rPr>
        <w:t xml:space="preserve"> </w:t>
      </w:r>
      <w:r>
        <w:t>one selected for the firm, provide just the project name and the role of the key person.</w:t>
      </w:r>
    </w:p>
    <w:p w14:paraId="44B5E758" w14:textId="77777777" w:rsidR="004C0535" w:rsidRDefault="004C0535" w:rsidP="004C0535">
      <w:pPr>
        <w:pStyle w:val="BodyText"/>
        <w:spacing w:line="252" w:lineRule="exact"/>
        <w:ind w:left="100"/>
      </w:pPr>
      <w:r>
        <w:t>For</w:t>
      </w:r>
      <w:r>
        <w:rPr>
          <w:spacing w:val="-3"/>
        </w:rPr>
        <w:t xml:space="preserve"> </w:t>
      </w:r>
      <w:r>
        <w:t>other</w:t>
      </w:r>
      <w:r>
        <w:rPr>
          <w:spacing w:val="-4"/>
        </w:rPr>
        <w:t xml:space="preserve"> </w:t>
      </w:r>
      <w:r>
        <w:t>projects</w:t>
      </w:r>
      <w:r>
        <w:rPr>
          <w:spacing w:val="-4"/>
        </w:rPr>
        <w:t xml:space="preserve"> </w:t>
      </w:r>
      <w:r>
        <w:t>provide</w:t>
      </w:r>
      <w:r>
        <w:rPr>
          <w:spacing w:val="-4"/>
        </w:rPr>
        <w:t xml:space="preserve"> </w:t>
      </w:r>
      <w:r>
        <w:t>the</w:t>
      </w:r>
      <w:r>
        <w:rPr>
          <w:spacing w:val="-2"/>
        </w:rPr>
        <w:t xml:space="preserve"> following:</w:t>
      </w:r>
    </w:p>
    <w:p w14:paraId="1178F1BD" w14:textId="77777777" w:rsidR="004C0535" w:rsidRDefault="004C0535" w:rsidP="004C0535">
      <w:pPr>
        <w:pStyle w:val="BodyText"/>
        <w:spacing w:before="1"/>
      </w:pPr>
    </w:p>
    <w:p w14:paraId="67DEA02C" w14:textId="77777777" w:rsidR="004C0535" w:rsidRDefault="004C0535" w:rsidP="004C0535">
      <w:pPr>
        <w:pStyle w:val="ListParagraph"/>
        <w:numPr>
          <w:ilvl w:val="1"/>
          <w:numId w:val="3"/>
        </w:numPr>
        <w:tabs>
          <w:tab w:val="left" w:pos="1540"/>
        </w:tabs>
        <w:spacing w:before="1" w:line="252" w:lineRule="exact"/>
        <w:contextualSpacing w:val="0"/>
      </w:pPr>
      <w:r>
        <w:t>Description</w:t>
      </w:r>
      <w:r>
        <w:rPr>
          <w:spacing w:val="-6"/>
        </w:rPr>
        <w:t xml:space="preserve"> </w:t>
      </w:r>
      <w:r>
        <w:t>of</w:t>
      </w:r>
      <w:r>
        <w:rPr>
          <w:spacing w:val="-3"/>
        </w:rPr>
        <w:t xml:space="preserve"> </w:t>
      </w:r>
      <w:r>
        <w:rPr>
          <w:spacing w:val="-2"/>
        </w:rPr>
        <w:t>project.</w:t>
      </w:r>
    </w:p>
    <w:p w14:paraId="62B3A0E2" w14:textId="77777777" w:rsidR="004C0535" w:rsidRDefault="004C0535" w:rsidP="004C0535">
      <w:pPr>
        <w:pStyle w:val="ListParagraph"/>
        <w:numPr>
          <w:ilvl w:val="1"/>
          <w:numId w:val="3"/>
        </w:numPr>
        <w:tabs>
          <w:tab w:val="left" w:pos="1540"/>
        </w:tabs>
        <w:spacing w:line="252" w:lineRule="exact"/>
        <w:contextualSpacing w:val="0"/>
      </w:pPr>
      <w:r>
        <w:t>Role</w:t>
      </w:r>
      <w:r>
        <w:rPr>
          <w:spacing w:val="-3"/>
        </w:rPr>
        <w:t xml:space="preserve"> </w:t>
      </w:r>
      <w:r>
        <w:t>of</w:t>
      </w:r>
      <w:r>
        <w:rPr>
          <w:spacing w:val="-2"/>
        </w:rPr>
        <w:t xml:space="preserve"> </w:t>
      </w:r>
      <w:r>
        <w:t>the</w:t>
      </w:r>
      <w:r>
        <w:rPr>
          <w:spacing w:val="-3"/>
        </w:rPr>
        <w:t xml:space="preserve"> </w:t>
      </w:r>
      <w:r>
        <w:t>person</w:t>
      </w:r>
      <w:r>
        <w:rPr>
          <w:spacing w:val="-4"/>
        </w:rPr>
        <w:t xml:space="preserve"> </w:t>
      </w:r>
      <w:r>
        <w:t>and</w:t>
      </w:r>
      <w:r>
        <w:rPr>
          <w:spacing w:val="-2"/>
        </w:rPr>
        <w:t xml:space="preserve"> </w:t>
      </w:r>
      <w:r>
        <w:t>percentage</w:t>
      </w:r>
      <w:r>
        <w:rPr>
          <w:spacing w:val="-3"/>
        </w:rPr>
        <w:t xml:space="preserve"> </w:t>
      </w:r>
      <w:r>
        <w:t>of</w:t>
      </w:r>
      <w:r>
        <w:rPr>
          <w:spacing w:val="-2"/>
        </w:rPr>
        <w:t xml:space="preserve"> </w:t>
      </w:r>
      <w:r>
        <w:t>time</w:t>
      </w:r>
      <w:r>
        <w:rPr>
          <w:spacing w:val="-2"/>
        </w:rPr>
        <w:t xml:space="preserve"> </w:t>
      </w:r>
      <w:r>
        <w:t>spent</w:t>
      </w:r>
      <w:r>
        <w:rPr>
          <w:spacing w:val="-2"/>
        </w:rPr>
        <w:t xml:space="preserve"> </w:t>
      </w:r>
      <w:r>
        <w:t>on</w:t>
      </w:r>
      <w:r>
        <w:rPr>
          <w:spacing w:val="-2"/>
        </w:rPr>
        <w:t xml:space="preserve"> </w:t>
      </w:r>
      <w:r>
        <w:t>that</w:t>
      </w:r>
      <w:r>
        <w:rPr>
          <w:spacing w:val="-3"/>
        </w:rPr>
        <w:t xml:space="preserve"> </w:t>
      </w:r>
      <w:r>
        <w:rPr>
          <w:spacing w:val="-2"/>
        </w:rPr>
        <w:t>project.</w:t>
      </w:r>
    </w:p>
    <w:p w14:paraId="202FE355" w14:textId="77777777" w:rsidR="004C0535" w:rsidRDefault="004C0535" w:rsidP="004C0535">
      <w:pPr>
        <w:pStyle w:val="ListParagraph"/>
        <w:numPr>
          <w:ilvl w:val="1"/>
          <w:numId w:val="3"/>
        </w:numPr>
        <w:tabs>
          <w:tab w:val="left" w:pos="1540"/>
        </w:tabs>
        <w:spacing w:before="1" w:line="252" w:lineRule="exact"/>
        <w:contextualSpacing w:val="0"/>
      </w:pPr>
      <w:r>
        <w:t>Project’s</w:t>
      </w:r>
      <w:r>
        <w:rPr>
          <w:spacing w:val="-6"/>
        </w:rPr>
        <w:t xml:space="preserve"> </w:t>
      </w:r>
      <w:r>
        <w:t>original</w:t>
      </w:r>
      <w:r>
        <w:rPr>
          <w:spacing w:val="-4"/>
        </w:rPr>
        <w:t xml:space="preserve"> </w:t>
      </w:r>
      <w:r>
        <w:t>contracted</w:t>
      </w:r>
      <w:r>
        <w:rPr>
          <w:spacing w:val="-5"/>
        </w:rPr>
        <w:t xml:space="preserve"> </w:t>
      </w:r>
      <w:r>
        <w:t>construction</w:t>
      </w:r>
      <w:r>
        <w:rPr>
          <w:spacing w:val="-5"/>
        </w:rPr>
        <w:t xml:space="preserve"> </w:t>
      </w:r>
      <w:r>
        <w:t>cost</w:t>
      </w:r>
      <w:r>
        <w:rPr>
          <w:spacing w:val="-6"/>
        </w:rPr>
        <w:t xml:space="preserve"> </w:t>
      </w:r>
      <w:r>
        <w:t>and</w:t>
      </w:r>
      <w:r>
        <w:rPr>
          <w:spacing w:val="-7"/>
        </w:rPr>
        <w:t xml:space="preserve"> </w:t>
      </w:r>
      <w:r>
        <w:t>final</w:t>
      </w:r>
      <w:r>
        <w:rPr>
          <w:spacing w:val="-5"/>
        </w:rPr>
        <w:t xml:space="preserve"> </w:t>
      </w:r>
      <w:r>
        <w:t>construction</w:t>
      </w:r>
      <w:r>
        <w:rPr>
          <w:spacing w:val="-7"/>
        </w:rPr>
        <w:t xml:space="preserve"> </w:t>
      </w:r>
      <w:r>
        <w:rPr>
          <w:spacing w:val="-2"/>
        </w:rPr>
        <w:t>cost.</w:t>
      </w:r>
    </w:p>
    <w:p w14:paraId="6830F690" w14:textId="77777777" w:rsidR="004C0535" w:rsidRDefault="004C0535" w:rsidP="004C0535">
      <w:pPr>
        <w:pStyle w:val="ListParagraph"/>
        <w:numPr>
          <w:ilvl w:val="1"/>
          <w:numId w:val="3"/>
        </w:numPr>
        <w:tabs>
          <w:tab w:val="left" w:pos="1540"/>
        </w:tabs>
        <w:spacing w:line="252" w:lineRule="exact"/>
        <w:contextualSpacing w:val="0"/>
      </w:pPr>
      <w:r>
        <w:t>Construction</w:t>
      </w:r>
      <w:r>
        <w:rPr>
          <w:spacing w:val="-7"/>
        </w:rPr>
        <w:t xml:space="preserve"> </w:t>
      </w:r>
      <w:r>
        <w:rPr>
          <w:spacing w:val="-2"/>
        </w:rPr>
        <w:t>dates.</w:t>
      </w:r>
    </w:p>
    <w:p w14:paraId="396FE57A" w14:textId="77777777" w:rsidR="004C0535" w:rsidRDefault="004C0535" w:rsidP="004C0535">
      <w:pPr>
        <w:pStyle w:val="ListParagraph"/>
        <w:numPr>
          <w:ilvl w:val="1"/>
          <w:numId w:val="3"/>
        </w:numPr>
        <w:tabs>
          <w:tab w:val="left" w:pos="1540"/>
        </w:tabs>
        <w:spacing w:before="1" w:line="252" w:lineRule="exact"/>
        <w:contextualSpacing w:val="0"/>
      </w:pPr>
      <w:r>
        <w:t>Project</w:t>
      </w:r>
      <w:r>
        <w:rPr>
          <w:spacing w:val="-5"/>
        </w:rPr>
        <w:t xml:space="preserve"> </w:t>
      </w:r>
      <w:r>
        <w:rPr>
          <w:spacing w:val="-2"/>
        </w:rPr>
        <w:t>owner.</w:t>
      </w:r>
    </w:p>
    <w:p w14:paraId="14C35A21" w14:textId="77777777" w:rsidR="004C0535" w:rsidRDefault="004C0535" w:rsidP="004C0535">
      <w:pPr>
        <w:pStyle w:val="ListParagraph"/>
        <w:numPr>
          <w:ilvl w:val="1"/>
          <w:numId w:val="3"/>
        </w:numPr>
        <w:tabs>
          <w:tab w:val="left" w:pos="1540"/>
        </w:tabs>
        <w:spacing w:line="252" w:lineRule="exact"/>
        <w:contextualSpacing w:val="0"/>
      </w:pPr>
      <w:r>
        <w:t>Reference</w:t>
      </w:r>
      <w:r>
        <w:rPr>
          <w:spacing w:val="-7"/>
        </w:rPr>
        <w:t xml:space="preserve"> </w:t>
      </w:r>
      <w:r>
        <w:t>information</w:t>
      </w:r>
      <w:r>
        <w:rPr>
          <w:spacing w:val="-4"/>
        </w:rPr>
        <w:t xml:space="preserve"> </w:t>
      </w:r>
      <w:r>
        <w:t>(two</w:t>
      </w:r>
      <w:r>
        <w:rPr>
          <w:spacing w:val="-6"/>
        </w:rPr>
        <w:t xml:space="preserve"> </w:t>
      </w:r>
      <w:r>
        <w:t>current</w:t>
      </w:r>
      <w:r>
        <w:rPr>
          <w:spacing w:val="-4"/>
        </w:rPr>
        <w:t xml:space="preserve"> </w:t>
      </w:r>
      <w:r>
        <w:t>names</w:t>
      </w:r>
      <w:r>
        <w:rPr>
          <w:spacing w:val="-4"/>
        </w:rPr>
        <w:t xml:space="preserve"> </w:t>
      </w:r>
      <w:r>
        <w:t>with</w:t>
      </w:r>
      <w:r>
        <w:rPr>
          <w:spacing w:val="-6"/>
        </w:rPr>
        <w:t xml:space="preserve"> </w:t>
      </w:r>
      <w:r>
        <w:t>telephone</w:t>
      </w:r>
      <w:r>
        <w:rPr>
          <w:spacing w:val="-4"/>
        </w:rPr>
        <w:t xml:space="preserve"> </w:t>
      </w:r>
      <w:r>
        <w:t>numbers</w:t>
      </w:r>
      <w:r>
        <w:rPr>
          <w:spacing w:val="-4"/>
        </w:rPr>
        <w:t xml:space="preserve"> </w:t>
      </w:r>
      <w:r>
        <w:t>per</w:t>
      </w:r>
      <w:r>
        <w:rPr>
          <w:spacing w:val="-4"/>
        </w:rPr>
        <w:t xml:space="preserve"> </w:t>
      </w:r>
      <w:r>
        <w:rPr>
          <w:spacing w:val="-2"/>
        </w:rPr>
        <w:t>project).</w:t>
      </w:r>
    </w:p>
    <w:p w14:paraId="2565718A" w14:textId="77777777" w:rsidR="004C0535" w:rsidRDefault="004C0535" w:rsidP="004C0535">
      <w:pPr>
        <w:pStyle w:val="BodyText"/>
        <w:spacing w:before="5"/>
      </w:pPr>
    </w:p>
    <w:p w14:paraId="3FC194E6" w14:textId="5B99F981" w:rsidR="004C0535" w:rsidRDefault="004C0535" w:rsidP="004C0535">
      <w:pPr>
        <w:pStyle w:val="Heading3"/>
        <w:spacing w:before="1"/>
      </w:pPr>
      <w:r>
        <w:rPr>
          <w:i/>
        </w:rPr>
        <w:t>Understanding</w:t>
      </w:r>
      <w:r>
        <w:rPr>
          <w:i/>
          <w:spacing w:val="-3"/>
        </w:rPr>
        <w:t xml:space="preserve"> </w:t>
      </w:r>
      <w:r>
        <w:rPr>
          <w:i/>
        </w:rPr>
        <w:t>of</w:t>
      </w:r>
      <w:r>
        <w:rPr>
          <w:i/>
          <w:spacing w:val="-5"/>
        </w:rPr>
        <w:t xml:space="preserve"> </w:t>
      </w:r>
      <w:r>
        <w:rPr>
          <w:i/>
        </w:rPr>
        <w:t>the</w:t>
      </w:r>
      <w:r>
        <w:rPr>
          <w:i/>
          <w:spacing w:val="-2"/>
        </w:rPr>
        <w:t xml:space="preserve"> </w:t>
      </w:r>
      <w:r>
        <w:rPr>
          <w:i/>
        </w:rPr>
        <w:t>project</w:t>
      </w:r>
      <w:r>
        <w:rPr>
          <w:i/>
          <w:spacing w:val="-2"/>
        </w:rPr>
        <w:t xml:space="preserve"> </w:t>
      </w:r>
      <w:r>
        <w:rPr>
          <w:i/>
        </w:rPr>
        <w:t>and</w:t>
      </w:r>
      <w:r>
        <w:rPr>
          <w:i/>
          <w:spacing w:val="-6"/>
        </w:rPr>
        <w:t xml:space="preserve"> </w:t>
      </w:r>
      <w:r>
        <w:rPr>
          <w:i/>
        </w:rPr>
        <w:t>approach</w:t>
      </w:r>
      <w:r>
        <w:rPr>
          <w:i/>
          <w:spacing w:val="-2"/>
        </w:rPr>
        <w:t xml:space="preserve"> </w:t>
      </w:r>
      <w:r>
        <w:rPr>
          <w:i/>
        </w:rPr>
        <w:t>to</w:t>
      </w:r>
      <w:r>
        <w:rPr>
          <w:i/>
          <w:spacing w:val="-3"/>
        </w:rPr>
        <w:t xml:space="preserve"> </w:t>
      </w:r>
      <w:r>
        <w:rPr>
          <w:i/>
        </w:rPr>
        <w:t>performing</w:t>
      </w:r>
      <w:r>
        <w:rPr>
          <w:i/>
          <w:spacing w:val="-5"/>
        </w:rPr>
        <w:t xml:space="preserve"> </w:t>
      </w:r>
      <w:r>
        <w:rPr>
          <w:i/>
        </w:rPr>
        <w:t>the</w:t>
      </w:r>
      <w:r>
        <w:rPr>
          <w:i/>
          <w:spacing w:val="-6"/>
        </w:rPr>
        <w:t xml:space="preserve"> </w:t>
      </w:r>
      <w:r>
        <w:rPr>
          <w:i/>
        </w:rPr>
        <w:t>required</w:t>
      </w:r>
      <w:r>
        <w:rPr>
          <w:i/>
          <w:spacing w:val="-2"/>
        </w:rPr>
        <w:t xml:space="preserve"> services.</w:t>
      </w:r>
      <w:r w:rsidR="00AB2F6E">
        <w:rPr>
          <w:i/>
          <w:spacing w:val="-2"/>
        </w:rPr>
        <w:t xml:space="preserve"> (</w:t>
      </w:r>
      <w:r w:rsidR="0028761D">
        <w:rPr>
          <w:i/>
          <w:spacing w:val="-2"/>
        </w:rPr>
        <w:t>85</w:t>
      </w:r>
      <w:r w:rsidR="00AB2F6E">
        <w:rPr>
          <w:i/>
          <w:spacing w:val="-2"/>
        </w:rPr>
        <w:t xml:space="preserve"> Points)</w:t>
      </w:r>
    </w:p>
    <w:p w14:paraId="007A0643" w14:textId="77777777" w:rsidR="004C0535" w:rsidRDefault="004C0535" w:rsidP="004C0535">
      <w:pPr>
        <w:pStyle w:val="ListParagraph"/>
        <w:numPr>
          <w:ilvl w:val="0"/>
          <w:numId w:val="2"/>
        </w:numPr>
        <w:tabs>
          <w:tab w:val="left" w:pos="320"/>
        </w:tabs>
        <w:spacing w:before="248"/>
        <w:ind w:right="320" w:firstLine="0"/>
        <w:contextualSpacing w:val="0"/>
      </w:pPr>
      <w:r>
        <w:t>Discuss</w:t>
      </w:r>
      <w:r>
        <w:rPr>
          <w:spacing w:val="-3"/>
        </w:rPr>
        <w:t xml:space="preserve"> </w:t>
      </w:r>
      <w:r>
        <w:t>the</w:t>
      </w:r>
      <w:r>
        <w:rPr>
          <w:spacing w:val="-1"/>
        </w:rPr>
        <w:t xml:space="preserve"> </w:t>
      </w:r>
      <w:r>
        <w:t>major</w:t>
      </w:r>
      <w:r>
        <w:rPr>
          <w:spacing w:val="-3"/>
        </w:rPr>
        <w:t xml:space="preserve"> </w:t>
      </w:r>
      <w:r>
        <w:t>issues</w:t>
      </w:r>
      <w:r>
        <w:rPr>
          <w:spacing w:val="-6"/>
        </w:rPr>
        <w:t xml:space="preserve"> </w:t>
      </w:r>
      <w:r>
        <w:t>your</w:t>
      </w:r>
      <w:r>
        <w:rPr>
          <w:spacing w:val="-1"/>
        </w:rPr>
        <w:t xml:space="preserve"> </w:t>
      </w:r>
      <w:r>
        <w:t>team</w:t>
      </w:r>
      <w:r>
        <w:rPr>
          <w:spacing w:val="-5"/>
        </w:rPr>
        <w:t xml:space="preserve"> </w:t>
      </w:r>
      <w:r>
        <w:t>has</w:t>
      </w:r>
      <w:r>
        <w:rPr>
          <w:spacing w:val="-1"/>
        </w:rPr>
        <w:t xml:space="preserve"> </w:t>
      </w:r>
      <w:r>
        <w:t>identified</w:t>
      </w:r>
      <w:r>
        <w:rPr>
          <w:spacing w:val="-1"/>
        </w:rPr>
        <w:t xml:space="preserve"> </w:t>
      </w:r>
      <w:r>
        <w:t>on</w:t>
      </w:r>
      <w:r>
        <w:rPr>
          <w:spacing w:val="-4"/>
        </w:rPr>
        <w:t xml:space="preserve"> </w:t>
      </w:r>
      <w:r>
        <w:t>this</w:t>
      </w:r>
      <w:r>
        <w:rPr>
          <w:spacing w:val="-1"/>
        </w:rPr>
        <w:t xml:space="preserve"> </w:t>
      </w:r>
      <w:r>
        <w:t>project</w:t>
      </w:r>
      <w:r>
        <w:rPr>
          <w:spacing w:val="-3"/>
        </w:rPr>
        <w:t xml:space="preserve"> </w:t>
      </w:r>
      <w:r>
        <w:t>and</w:t>
      </w:r>
      <w:r>
        <w:rPr>
          <w:spacing w:val="-1"/>
        </w:rPr>
        <w:t xml:space="preserve"> </w:t>
      </w:r>
      <w:r>
        <w:t>how</w:t>
      </w:r>
      <w:r>
        <w:rPr>
          <w:spacing w:val="-1"/>
        </w:rPr>
        <w:t xml:space="preserve"> </w:t>
      </w:r>
      <w:r>
        <w:t>you</w:t>
      </w:r>
      <w:r>
        <w:rPr>
          <w:spacing w:val="-1"/>
        </w:rPr>
        <w:t xml:space="preserve"> </w:t>
      </w:r>
      <w:r>
        <w:t>intend</w:t>
      </w:r>
      <w:r>
        <w:rPr>
          <w:spacing w:val="-3"/>
        </w:rPr>
        <w:t xml:space="preserve"> </w:t>
      </w:r>
      <w:r>
        <w:t>to</w:t>
      </w:r>
      <w:r>
        <w:rPr>
          <w:spacing w:val="-1"/>
        </w:rPr>
        <w:t xml:space="preserve"> </w:t>
      </w:r>
      <w:r>
        <w:t>address</w:t>
      </w:r>
      <w:r>
        <w:rPr>
          <w:spacing w:val="-2"/>
        </w:rPr>
        <w:t xml:space="preserve"> </w:t>
      </w:r>
      <w:r>
        <w:t xml:space="preserve">those </w:t>
      </w:r>
      <w:r>
        <w:rPr>
          <w:spacing w:val="-2"/>
        </w:rPr>
        <w:t>issues.</w:t>
      </w:r>
    </w:p>
    <w:p w14:paraId="644EEF7C" w14:textId="77777777" w:rsidR="004C0535" w:rsidRDefault="004C0535" w:rsidP="004C0535">
      <w:pPr>
        <w:pStyle w:val="ListParagraph"/>
        <w:numPr>
          <w:ilvl w:val="0"/>
          <w:numId w:val="2"/>
        </w:numPr>
        <w:tabs>
          <w:tab w:val="left" w:pos="320"/>
        </w:tabs>
        <w:spacing w:before="1" w:line="252" w:lineRule="exact"/>
        <w:ind w:left="320" w:hanging="220"/>
        <w:contextualSpacing w:val="0"/>
      </w:pPr>
      <w:r>
        <w:t>Describe</w:t>
      </w:r>
      <w:r>
        <w:rPr>
          <w:spacing w:val="-7"/>
        </w:rPr>
        <w:t xml:space="preserve"> </w:t>
      </w:r>
      <w:r>
        <w:t>your</w:t>
      </w:r>
      <w:r>
        <w:rPr>
          <w:spacing w:val="-4"/>
        </w:rPr>
        <w:t xml:space="preserve"> </w:t>
      </w:r>
      <w:r>
        <w:t>firm’s</w:t>
      </w:r>
      <w:r>
        <w:rPr>
          <w:spacing w:val="-4"/>
        </w:rPr>
        <w:t xml:space="preserve"> </w:t>
      </w:r>
      <w:r>
        <w:t>philosophy</w:t>
      </w:r>
      <w:r>
        <w:rPr>
          <w:spacing w:val="-6"/>
        </w:rPr>
        <w:t xml:space="preserve"> </w:t>
      </w:r>
      <w:r>
        <w:t>and</w:t>
      </w:r>
      <w:r>
        <w:rPr>
          <w:spacing w:val="-4"/>
        </w:rPr>
        <w:t xml:space="preserve"> </w:t>
      </w:r>
      <w:r>
        <w:t>approach</w:t>
      </w:r>
      <w:r>
        <w:rPr>
          <w:spacing w:val="-7"/>
        </w:rPr>
        <w:t xml:space="preserve"> </w:t>
      </w:r>
      <w:r>
        <w:t>to</w:t>
      </w:r>
      <w:r>
        <w:rPr>
          <w:spacing w:val="-4"/>
        </w:rPr>
        <w:t xml:space="preserve"> </w:t>
      </w:r>
      <w:r>
        <w:t>coordination</w:t>
      </w:r>
      <w:r>
        <w:rPr>
          <w:spacing w:val="-4"/>
        </w:rPr>
        <w:t xml:space="preserve"> </w:t>
      </w:r>
      <w:r>
        <w:t>with</w:t>
      </w:r>
      <w:r>
        <w:rPr>
          <w:spacing w:val="-7"/>
        </w:rPr>
        <w:t xml:space="preserve"> </w:t>
      </w:r>
      <w:r>
        <w:t>the</w:t>
      </w:r>
      <w:r>
        <w:rPr>
          <w:spacing w:val="-5"/>
        </w:rPr>
        <w:t xml:space="preserve"> </w:t>
      </w:r>
      <w:r>
        <w:t>design</w:t>
      </w:r>
      <w:r>
        <w:rPr>
          <w:spacing w:val="-4"/>
        </w:rPr>
        <w:t xml:space="preserve"> </w:t>
      </w:r>
      <w:r>
        <w:rPr>
          <w:spacing w:val="-2"/>
        </w:rPr>
        <w:t>team.</w:t>
      </w:r>
    </w:p>
    <w:p w14:paraId="43465C43" w14:textId="77777777" w:rsidR="004C0535" w:rsidRDefault="004C0535" w:rsidP="004C0535">
      <w:pPr>
        <w:pStyle w:val="ListParagraph"/>
        <w:numPr>
          <w:ilvl w:val="0"/>
          <w:numId w:val="2"/>
        </w:numPr>
        <w:tabs>
          <w:tab w:val="left" w:pos="320"/>
        </w:tabs>
        <w:spacing w:line="252" w:lineRule="exact"/>
        <w:ind w:left="320" w:hanging="220"/>
        <w:contextualSpacing w:val="0"/>
      </w:pPr>
      <w:r>
        <w:t>Describe</w:t>
      </w:r>
      <w:r>
        <w:rPr>
          <w:spacing w:val="-5"/>
        </w:rPr>
        <w:t xml:space="preserve"> </w:t>
      </w:r>
      <w:r>
        <w:t>your</w:t>
      </w:r>
      <w:r>
        <w:rPr>
          <w:spacing w:val="-5"/>
        </w:rPr>
        <w:t xml:space="preserve"> </w:t>
      </w:r>
      <w:r>
        <w:t>firm’s</w:t>
      </w:r>
      <w:r>
        <w:rPr>
          <w:spacing w:val="-4"/>
        </w:rPr>
        <w:t xml:space="preserve"> </w:t>
      </w:r>
      <w:r>
        <w:t>project</w:t>
      </w:r>
      <w:r>
        <w:rPr>
          <w:spacing w:val="-4"/>
        </w:rPr>
        <w:t xml:space="preserve"> </w:t>
      </w:r>
      <w:r>
        <w:t>management</w:t>
      </w:r>
      <w:r>
        <w:rPr>
          <w:spacing w:val="-4"/>
        </w:rPr>
        <w:t xml:space="preserve"> </w:t>
      </w:r>
      <w:r>
        <w:t>approach</w:t>
      </w:r>
      <w:r>
        <w:rPr>
          <w:spacing w:val="-7"/>
        </w:rPr>
        <w:t xml:space="preserve"> </w:t>
      </w:r>
      <w:r>
        <w:t>and</w:t>
      </w:r>
      <w:r>
        <w:rPr>
          <w:spacing w:val="-5"/>
        </w:rPr>
        <w:t xml:space="preserve"> </w:t>
      </w:r>
      <w:r>
        <w:t>team</w:t>
      </w:r>
      <w:r>
        <w:rPr>
          <w:spacing w:val="-8"/>
        </w:rPr>
        <w:t xml:space="preserve"> </w:t>
      </w:r>
      <w:r>
        <w:t>organization</w:t>
      </w:r>
      <w:r>
        <w:rPr>
          <w:spacing w:val="-7"/>
        </w:rPr>
        <w:t xml:space="preserve"> </w:t>
      </w:r>
      <w:r>
        <w:t>during</w:t>
      </w:r>
      <w:r>
        <w:rPr>
          <w:spacing w:val="-7"/>
        </w:rPr>
        <w:t xml:space="preserve"> </w:t>
      </w:r>
      <w:r>
        <w:rPr>
          <w:spacing w:val="-2"/>
        </w:rPr>
        <w:t>design.</w:t>
      </w:r>
    </w:p>
    <w:p w14:paraId="7D4E5113" w14:textId="77777777" w:rsidR="004C0535" w:rsidRDefault="004C0535" w:rsidP="004C0535">
      <w:pPr>
        <w:pStyle w:val="ListParagraph"/>
        <w:numPr>
          <w:ilvl w:val="0"/>
          <w:numId w:val="2"/>
        </w:numPr>
        <w:tabs>
          <w:tab w:val="left" w:pos="320"/>
        </w:tabs>
        <w:spacing w:line="253" w:lineRule="exact"/>
        <w:ind w:left="320" w:hanging="220"/>
        <w:contextualSpacing w:val="0"/>
      </w:pPr>
      <w:r>
        <w:t>Describe</w:t>
      </w:r>
      <w:r>
        <w:rPr>
          <w:spacing w:val="-5"/>
        </w:rPr>
        <w:t xml:space="preserve"> </w:t>
      </w:r>
      <w:r>
        <w:t>your</w:t>
      </w:r>
      <w:r>
        <w:rPr>
          <w:spacing w:val="-4"/>
        </w:rPr>
        <w:t xml:space="preserve"> </w:t>
      </w:r>
      <w:r>
        <w:t>firm’s</w:t>
      </w:r>
      <w:r>
        <w:rPr>
          <w:spacing w:val="-4"/>
        </w:rPr>
        <w:t xml:space="preserve"> </w:t>
      </w:r>
      <w:r>
        <w:t>management</w:t>
      </w:r>
      <w:r>
        <w:rPr>
          <w:spacing w:val="-3"/>
        </w:rPr>
        <w:t xml:space="preserve"> </w:t>
      </w:r>
      <w:r>
        <w:t>approach</w:t>
      </w:r>
      <w:r>
        <w:rPr>
          <w:spacing w:val="-4"/>
        </w:rPr>
        <w:t xml:space="preserve"> </w:t>
      </w:r>
      <w:r>
        <w:t>and</w:t>
      </w:r>
      <w:r>
        <w:rPr>
          <w:spacing w:val="-5"/>
        </w:rPr>
        <w:t xml:space="preserve"> </w:t>
      </w:r>
      <w:r>
        <w:t>team</w:t>
      </w:r>
      <w:r>
        <w:rPr>
          <w:spacing w:val="-7"/>
        </w:rPr>
        <w:t xml:space="preserve"> </w:t>
      </w:r>
      <w:r>
        <w:t>organization</w:t>
      </w:r>
      <w:r>
        <w:rPr>
          <w:spacing w:val="-5"/>
        </w:rPr>
        <w:t xml:space="preserve"> </w:t>
      </w:r>
      <w:r>
        <w:t>during</w:t>
      </w:r>
      <w:r>
        <w:rPr>
          <w:spacing w:val="-6"/>
        </w:rPr>
        <w:t xml:space="preserve"> </w:t>
      </w:r>
      <w:r>
        <w:rPr>
          <w:spacing w:val="-2"/>
        </w:rPr>
        <w:t>construction.</w:t>
      </w:r>
    </w:p>
    <w:p w14:paraId="408944D5" w14:textId="77777777" w:rsidR="004C0535" w:rsidRDefault="004C0535" w:rsidP="004C0535">
      <w:pPr>
        <w:pStyle w:val="ListParagraph"/>
        <w:numPr>
          <w:ilvl w:val="0"/>
          <w:numId w:val="2"/>
        </w:numPr>
        <w:tabs>
          <w:tab w:val="left" w:pos="320"/>
        </w:tabs>
        <w:spacing w:before="1"/>
        <w:ind w:left="320" w:hanging="220"/>
        <w:contextualSpacing w:val="0"/>
      </w:pPr>
      <w:r>
        <w:t>Briefly</w:t>
      </w:r>
      <w:r>
        <w:rPr>
          <w:spacing w:val="-7"/>
        </w:rPr>
        <w:t xml:space="preserve"> </w:t>
      </w:r>
      <w:r>
        <w:t>describe</w:t>
      </w:r>
      <w:r>
        <w:rPr>
          <w:spacing w:val="-6"/>
        </w:rPr>
        <w:t xml:space="preserve"> </w:t>
      </w:r>
      <w:r>
        <w:t>the</w:t>
      </w:r>
      <w:r>
        <w:rPr>
          <w:spacing w:val="-5"/>
        </w:rPr>
        <w:t xml:space="preserve"> </w:t>
      </w:r>
      <w:r>
        <w:t>firm’s</w:t>
      </w:r>
      <w:r>
        <w:rPr>
          <w:spacing w:val="-4"/>
        </w:rPr>
        <w:t xml:space="preserve"> </w:t>
      </w:r>
      <w:r>
        <w:t>experience</w:t>
      </w:r>
      <w:r>
        <w:rPr>
          <w:spacing w:val="-3"/>
        </w:rPr>
        <w:t xml:space="preserve"> </w:t>
      </w:r>
      <w:r>
        <w:t>and</w:t>
      </w:r>
      <w:r>
        <w:rPr>
          <w:spacing w:val="-4"/>
        </w:rPr>
        <w:t xml:space="preserve"> </w:t>
      </w:r>
      <w:r>
        <w:t>systems</w:t>
      </w:r>
      <w:r>
        <w:rPr>
          <w:spacing w:val="-4"/>
        </w:rPr>
        <w:t xml:space="preserve"> </w:t>
      </w:r>
      <w:r>
        <w:t>used</w:t>
      </w:r>
      <w:r>
        <w:rPr>
          <w:spacing w:val="-3"/>
        </w:rPr>
        <w:t xml:space="preserve"> </w:t>
      </w:r>
      <w:proofErr w:type="gramStart"/>
      <w:r>
        <w:rPr>
          <w:spacing w:val="-4"/>
        </w:rPr>
        <w:t>for;</w:t>
      </w:r>
      <w:proofErr w:type="gramEnd"/>
    </w:p>
    <w:p w14:paraId="6D226DD4" w14:textId="77777777" w:rsidR="004C0535" w:rsidRDefault="004C0535" w:rsidP="004C0535">
      <w:pPr>
        <w:pStyle w:val="ListParagraph"/>
        <w:numPr>
          <w:ilvl w:val="1"/>
          <w:numId w:val="2"/>
        </w:numPr>
        <w:tabs>
          <w:tab w:val="left" w:pos="1540"/>
        </w:tabs>
        <w:spacing w:before="5"/>
        <w:contextualSpacing w:val="0"/>
      </w:pPr>
      <w:r>
        <w:rPr>
          <w:spacing w:val="-2"/>
        </w:rPr>
        <w:t>Planning</w:t>
      </w:r>
    </w:p>
    <w:p w14:paraId="5CDC3EAC" w14:textId="77777777" w:rsidR="004C0535" w:rsidRDefault="004C0535" w:rsidP="004C0535">
      <w:pPr>
        <w:pStyle w:val="ListParagraph"/>
        <w:numPr>
          <w:ilvl w:val="1"/>
          <w:numId w:val="2"/>
        </w:numPr>
        <w:tabs>
          <w:tab w:val="left" w:pos="1540"/>
        </w:tabs>
        <w:contextualSpacing w:val="0"/>
      </w:pPr>
      <w:r>
        <w:rPr>
          <w:spacing w:val="-2"/>
        </w:rPr>
        <w:t>Scheduling</w:t>
      </w:r>
    </w:p>
    <w:p w14:paraId="085D329E" w14:textId="77777777" w:rsidR="004C0535" w:rsidRDefault="004C0535" w:rsidP="004C0535">
      <w:pPr>
        <w:pStyle w:val="ListParagraph"/>
        <w:numPr>
          <w:ilvl w:val="1"/>
          <w:numId w:val="2"/>
        </w:numPr>
        <w:tabs>
          <w:tab w:val="left" w:pos="1540"/>
        </w:tabs>
        <w:contextualSpacing w:val="0"/>
      </w:pPr>
      <w:r>
        <w:rPr>
          <w:spacing w:val="-2"/>
        </w:rPr>
        <w:t>Estimating</w:t>
      </w:r>
    </w:p>
    <w:p w14:paraId="7A6B7A9D" w14:textId="77777777" w:rsidR="004C0535" w:rsidRDefault="004C0535" w:rsidP="004C0535">
      <w:pPr>
        <w:pStyle w:val="ListParagraph"/>
        <w:numPr>
          <w:ilvl w:val="1"/>
          <w:numId w:val="2"/>
        </w:numPr>
        <w:tabs>
          <w:tab w:val="left" w:pos="1540"/>
        </w:tabs>
        <w:contextualSpacing w:val="0"/>
      </w:pPr>
      <w:r>
        <w:t>Cost</w:t>
      </w:r>
      <w:r>
        <w:rPr>
          <w:spacing w:val="-2"/>
        </w:rPr>
        <w:t xml:space="preserve"> control</w:t>
      </w:r>
    </w:p>
    <w:p w14:paraId="084BC11D" w14:textId="77777777" w:rsidR="004C0535" w:rsidRDefault="004C0535" w:rsidP="004C0535">
      <w:pPr>
        <w:pStyle w:val="ListParagraph"/>
        <w:numPr>
          <w:ilvl w:val="1"/>
          <w:numId w:val="2"/>
        </w:numPr>
        <w:tabs>
          <w:tab w:val="left" w:pos="1540"/>
        </w:tabs>
        <w:contextualSpacing w:val="0"/>
      </w:pPr>
      <w:r>
        <w:t>Constructability</w:t>
      </w:r>
      <w:r>
        <w:rPr>
          <w:spacing w:val="-11"/>
        </w:rPr>
        <w:t xml:space="preserve"> </w:t>
      </w:r>
      <w:r>
        <w:rPr>
          <w:spacing w:val="-2"/>
        </w:rPr>
        <w:t>reviews</w:t>
      </w:r>
    </w:p>
    <w:p w14:paraId="5D3C348C" w14:textId="77777777" w:rsidR="004C0535" w:rsidRDefault="004C0535" w:rsidP="004C0535">
      <w:pPr>
        <w:pStyle w:val="ListParagraph"/>
        <w:numPr>
          <w:ilvl w:val="1"/>
          <w:numId w:val="2"/>
        </w:numPr>
        <w:tabs>
          <w:tab w:val="left" w:pos="1540"/>
        </w:tabs>
        <w:contextualSpacing w:val="0"/>
      </w:pPr>
      <w:r>
        <w:t>Quality</w:t>
      </w:r>
      <w:r>
        <w:rPr>
          <w:spacing w:val="-6"/>
        </w:rPr>
        <w:t xml:space="preserve"> </w:t>
      </w:r>
      <w:r>
        <w:rPr>
          <w:spacing w:val="-2"/>
        </w:rPr>
        <w:t>control</w:t>
      </w:r>
    </w:p>
    <w:p w14:paraId="69B8D5D8" w14:textId="77777777" w:rsidR="004C0535" w:rsidRDefault="004C0535" w:rsidP="004C0535">
      <w:pPr>
        <w:pStyle w:val="ListParagraph"/>
        <w:numPr>
          <w:ilvl w:val="1"/>
          <w:numId w:val="2"/>
        </w:numPr>
        <w:tabs>
          <w:tab w:val="left" w:pos="1540"/>
        </w:tabs>
        <w:spacing w:before="1"/>
        <w:contextualSpacing w:val="0"/>
      </w:pPr>
      <w:r>
        <w:t>Dispute</w:t>
      </w:r>
      <w:r>
        <w:rPr>
          <w:spacing w:val="-4"/>
        </w:rPr>
        <w:t xml:space="preserve"> </w:t>
      </w:r>
      <w:r>
        <w:rPr>
          <w:spacing w:val="-2"/>
        </w:rPr>
        <w:t>resolution</w:t>
      </w:r>
    </w:p>
    <w:p w14:paraId="72F0AA63" w14:textId="77777777" w:rsidR="004C0535" w:rsidRDefault="004C0535" w:rsidP="004C0535">
      <w:pPr>
        <w:pStyle w:val="ListParagraph"/>
        <w:numPr>
          <w:ilvl w:val="1"/>
          <w:numId w:val="2"/>
        </w:numPr>
        <w:tabs>
          <w:tab w:val="left" w:pos="1540"/>
        </w:tabs>
        <w:spacing w:line="290" w:lineRule="exact"/>
        <w:contextualSpacing w:val="0"/>
      </w:pPr>
      <w:r>
        <w:t>Managing</w:t>
      </w:r>
      <w:r>
        <w:rPr>
          <w:spacing w:val="-4"/>
        </w:rPr>
        <w:t xml:space="preserve"> </w:t>
      </w:r>
      <w:r>
        <w:rPr>
          <w:spacing w:val="-2"/>
        </w:rPr>
        <w:t>construction.</w:t>
      </w:r>
    </w:p>
    <w:p w14:paraId="15C59FE3" w14:textId="77777777" w:rsidR="004C0535" w:rsidRDefault="004C0535" w:rsidP="004C0535">
      <w:pPr>
        <w:pStyle w:val="ListParagraph"/>
        <w:numPr>
          <w:ilvl w:val="0"/>
          <w:numId w:val="2"/>
        </w:numPr>
        <w:tabs>
          <w:tab w:val="left" w:pos="320"/>
        </w:tabs>
        <w:ind w:right="240" w:firstLine="0"/>
        <w:contextualSpacing w:val="0"/>
      </w:pPr>
      <w:r>
        <w:t>Describe</w:t>
      </w:r>
      <w:r>
        <w:rPr>
          <w:spacing w:val="-3"/>
        </w:rPr>
        <w:t xml:space="preserve"> </w:t>
      </w:r>
      <w:r>
        <w:t>your</w:t>
      </w:r>
      <w:r>
        <w:rPr>
          <w:spacing w:val="-3"/>
        </w:rPr>
        <w:t xml:space="preserve"> </w:t>
      </w:r>
      <w:r>
        <w:t>firm’s</w:t>
      </w:r>
      <w:r>
        <w:rPr>
          <w:spacing w:val="-3"/>
        </w:rPr>
        <w:t xml:space="preserve"> </w:t>
      </w:r>
      <w:r>
        <w:t>subcontractor</w:t>
      </w:r>
      <w:r>
        <w:rPr>
          <w:spacing w:val="-5"/>
        </w:rPr>
        <w:t xml:space="preserve"> </w:t>
      </w:r>
      <w:r>
        <w:t>selection</w:t>
      </w:r>
      <w:r>
        <w:rPr>
          <w:spacing w:val="-3"/>
        </w:rPr>
        <w:t xml:space="preserve"> </w:t>
      </w:r>
      <w:r>
        <w:t>plan.</w:t>
      </w:r>
      <w:r>
        <w:rPr>
          <w:spacing w:val="-3"/>
        </w:rPr>
        <w:t xml:space="preserve"> </w:t>
      </w:r>
      <w:proofErr w:type="gramStart"/>
      <w:r>
        <w:t>Selection</w:t>
      </w:r>
      <w:proofErr w:type="gramEnd"/>
      <w:r>
        <w:rPr>
          <w:spacing w:val="-3"/>
        </w:rPr>
        <w:t xml:space="preserve"> </w:t>
      </w:r>
      <w:r>
        <w:t>plan must</w:t>
      </w:r>
      <w:r>
        <w:rPr>
          <w:spacing w:val="-2"/>
        </w:rPr>
        <w:t xml:space="preserve"> </w:t>
      </w:r>
      <w:r>
        <w:t>be</w:t>
      </w:r>
      <w:r>
        <w:rPr>
          <w:spacing w:val="-5"/>
        </w:rPr>
        <w:t xml:space="preserve"> </w:t>
      </w:r>
      <w:r>
        <w:t>based</w:t>
      </w:r>
      <w:r>
        <w:rPr>
          <w:spacing w:val="-5"/>
        </w:rPr>
        <w:t xml:space="preserve"> </w:t>
      </w:r>
      <w:r>
        <w:t>on</w:t>
      </w:r>
      <w:r>
        <w:rPr>
          <w:spacing w:val="-3"/>
        </w:rPr>
        <w:t xml:space="preserve"> </w:t>
      </w:r>
      <w:r>
        <w:t>qualification</w:t>
      </w:r>
      <w:r>
        <w:rPr>
          <w:spacing w:val="-4"/>
        </w:rPr>
        <w:t xml:space="preserve"> </w:t>
      </w:r>
      <w:r>
        <w:t xml:space="preserve">alone or on a combination of qualifications and </w:t>
      </w:r>
      <w:proofErr w:type="gramStart"/>
      <w:r>
        <w:t>price, and</w:t>
      </w:r>
      <w:proofErr w:type="gramEnd"/>
      <w:r>
        <w:t xml:space="preserve"> </w:t>
      </w:r>
      <w:proofErr w:type="gramStart"/>
      <w:r>
        <w:t>shall</w:t>
      </w:r>
      <w:proofErr w:type="gramEnd"/>
      <w:r>
        <w:t xml:space="preserve"> not be based upon price only.</w:t>
      </w:r>
    </w:p>
    <w:p w14:paraId="54532EBF" w14:textId="589B6445" w:rsidR="006D542D" w:rsidRDefault="006D542D" w:rsidP="004C0535">
      <w:pPr>
        <w:pStyle w:val="ListParagraph"/>
        <w:numPr>
          <w:ilvl w:val="0"/>
          <w:numId w:val="2"/>
        </w:numPr>
        <w:tabs>
          <w:tab w:val="left" w:pos="320"/>
        </w:tabs>
        <w:ind w:right="240" w:firstLine="0"/>
        <w:contextualSpacing w:val="0"/>
      </w:pPr>
      <w:r>
        <w:t xml:space="preserve">Provide examples of how the district can maximize the available funding </w:t>
      </w:r>
      <w:proofErr w:type="gramStart"/>
      <w:r>
        <w:t>in order to</w:t>
      </w:r>
      <w:proofErr w:type="gramEnd"/>
      <w:r>
        <w:t xml:space="preserve"> ensure the most efficient way to complete all three facilities that make up the entire project.</w:t>
      </w:r>
    </w:p>
    <w:p w14:paraId="59938E1F" w14:textId="77777777" w:rsidR="004C0535" w:rsidRDefault="004C0535" w:rsidP="004C0535">
      <w:pPr>
        <w:pStyle w:val="BodyText"/>
        <w:spacing w:before="2"/>
      </w:pPr>
    </w:p>
    <w:p w14:paraId="0CC0201E" w14:textId="4777B76F" w:rsidR="004C0535" w:rsidRDefault="004C0535" w:rsidP="004C0535">
      <w:pPr>
        <w:pStyle w:val="Heading3"/>
      </w:pPr>
      <w:r>
        <w:rPr>
          <w:i/>
        </w:rPr>
        <w:t>Cost</w:t>
      </w:r>
      <w:r>
        <w:rPr>
          <w:i/>
          <w:spacing w:val="-5"/>
        </w:rPr>
        <w:t xml:space="preserve"> </w:t>
      </w:r>
      <w:r>
        <w:rPr>
          <w:i/>
        </w:rPr>
        <w:t>Estimating</w:t>
      </w:r>
      <w:r>
        <w:rPr>
          <w:i/>
          <w:spacing w:val="-5"/>
        </w:rPr>
        <w:t xml:space="preserve"> </w:t>
      </w:r>
      <w:r>
        <w:rPr>
          <w:i/>
        </w:rPr>
        <w:t>and</w:t>
      </w:r>
      <w:r>
        <w:rPr>
          <w:i/>
          <w:spacing w:val="-3"/>
        </w:rPr>
        <w:t xml:space="preserve"> </w:t>
      </w:r>
      <w:r>
        <w:rPr>
          <w:i/>
          <w:spacing w:val="-4"/>
        </w:rPr>
        <w:t>Fees.</w:t>
      </w:r>
      <w:r w:rsidR="00AB2F6E">
        <w:rPr>
          <w:i/>
          <w:spacing w:val="-4"/>
        </w:rPr>
        <w:t xml:space="preserve"> (</w:t>
      </w:r>
      <w:r w:rsidR="0028761D">
        <w:rPr>
          <w:i/>
          <w:spacing w:val="-4"/>
        </w:rPr>
        <w:t>40</w:t>
      </w:r>
      <w:r w:rsidR="00AB2F6E">
        <w:rPr>
          <w:i/>
          <w:spacing w:val="-4"/>
        </w:rPr>
        <w:t xml:space="preserve"> points)</w:t>
      </w:r>
    </w:p>
    <w:p w14:paraId="419CE51B" w14:textId="77777777" w:rsidR="004C0535" w:rsidRDefault="004C0535" w:rsidP="004C0535">
      <w:pPr>
        <w:pStyle w:val="ListParagraph"/>
        <w:numPr>
          <w:ilvl w:val="0"/>
          <w:numId w:val="1"/>
        </w:numPr>
        <w:tabs>
          <w:tab w:val="left" w:pos="820"/>
        </w:tabs>
        <w:spacing w:before="249"/>
        <w:ind w:right="149"/>
        <w:contextualSpacing w:val="0"/>
      </w:pPr>
      <w:r>
        <w:t>Include a sample conceptual cost estimate prepared during the design phase of a similar project and</w:t>
      </w:r>
      <w:r>
        <w:rPr>
          <w:spacing w:val="-2"/>
        </w:rPr>
        <w:t xml:space="preserve"> </w:t>
      </w:r>
      <w:r>
        <w:t>a</w:t>
      </w:r>
      <w:r>
        <w:rPr>
          <w:spacing w:val="-2"/>
        </w:rPr>
        <w:t xml:space="preserve"> </w:t>
      </w:r>
      <w:r>
        <w:t>sample</w:t>
      </w:r>
      <w:r>
        <w:rPr>
          <w:spacing w:val="-2"/>
        </w:rPr>
        <w:t xml:space="preserve"> </w:t>
      </w:r>
      <w:r>
        <w:t>of</w:t>
      </w:r>
      <w:r>
        <w:rPr>
          <w:spacing w:val="-4"/>
        </w:rPr>
        <w:t xml:space="preserve"> </w:t>
      </w:r>
      <w:r>
        <w:t>the</w:t>
      </w:r>
      <w:r>
        <w:rPr>
          <w:spacing w:val="-4"/>
        </w:rPr>
        <w:t xml:space="preserve"> </w:t>
      </w:r>
      <w:r>
        <w:t>final</w:t>
      </w:r>
      <w:r>
        <w:rPr>
          <w:spacing w:val="-4"/>
        </w:rPr>
        <w:t xml:space="preserve"> </w:t>
      </w:r>
      <w:r>
        <w:t>cost</w:t>
      </w:r>
      <w:r>
        <w:rPr>
          <w:spacing w:val="-1"/>
        </w:rPr>
        <w:t xml:space="preserve"> </w:t>
      </w:r>
      <w:r>
        <w:t>estimate/breakdown</w:t>
      </w:r>
      <w:r>
        <w:rPr>
          <w:spacing w:val="-2"/>
        </w:rPr>
        <w:t xml:space="preserve"> </w:t>
      </w:r>
      <w:r>
        <w:t>used</w:t>
      </w:r>
      <w:r>
        <w:rPr>
          <w:spacing w:val="-4"/>
        </w:rPr>
        <w:t xml:space="preserve"> </w:t>
      </w:r>
      <w:r>
        <w:t>to</w:t>
      </w:r>
      <w:r>
        <w:rPr>
          <w:spacing w:val="-2"/>
        </w:rPr>
        <w:t xml:space="preserve"> </w:t>
      </w:r>
      <w:r>
        <w:t>fix the</w:t>
      </w:r>
      <w:r>
        <w:rPr>
          <w:spacing w:val="-2"/>
        </w:rPr>
        <w:t xml:space="preserve"> </w:t>
      </w:r>
      <w:r>
        <w:t>GMP</w:t>
      </w:r>
      <w:r>
        <w:rPr>
          <w:spacing w:val="-5"/>
        </w:rPr>
        <w:t xml:space="preserve"> </w:t>
      </w:r>
      <w:r>
        <w:t>for</w:t>
      </w:r>
      <w:r>
        <w:rPr>
          <w:spacing w:val="-2"/>
        </w:rPr>
        <w:t xml:space="preserve"> </w:t>
      </w:r>
      <w:r>
        <w:t>the</w:t>
      </w:r>
      <w:r>
        <w:rPr>
          <w:spacing w:val="-2"/>
        </w:rPr>
        <w:t xml:space="preserve"> </w:t>
      </w:r>
      <w:r>
        <w:t>construction</w:t>
      </w:r>
      <w:r>
        <w:rPr>
          <w:spacing w:val="-2"/>
        </w:rPr>
        <w:t xml:space="preserve"> </w:t>
      </w:r>
      <w:r>
        <w:t>of</w:t>
      </w:r>
      <w:r>
        <w:rPr>
          <w:spacing w:val="-1"/>
        </w:rPr>
        <w:t xml:space="preserve"> </w:t>
      </w:r>
      <w:r>
        <w:t>the same project. Attach as a separate appendix to the proposal. (The identity of the project may be concealed. The intent is to see the nature and format of the cost information provided).</w:t>
      </w:r>
    </w:p>
    <w:p w14:paraId="3B0E1E37" w14:textId="77777777" w:rsidR="004C0535" w:rsidRDefault="004C0535" w:rsidP="004C0535">
      <w:pPr>
        <w:pStyle w:val="ListParagraph"/>
        <w:numPr>
          <w:ilvl w:val="0"/>
          <w:numId w:val="1"/>
        </w:numPr>
        <w:tabs>
          <w:tab w:val="left" w:pos="820"/>
        </w:tabs>
        <w:ind w:right="232"/>
        <w:contextualSpacing w:val="0"/>
      </w:pPr>
      <w:r>
        <w:t>Describe</w:t>
      </w:r>
      <w:r>
        <w:rPr>
          <w:spacing w:val="-3"/>
        </w:rPr>
        <w:t xml:space="preserve"> </w:t>
      </w:r>
      <w:r>
        <w:t>your</w:t>
      </w:r>
      <w:r>
        <w:rPr>
          <w:spacing w:val="-4"/>
        </w:rPr>
        <w:t xml:space="preserve"> </w:t>
      </w:r>
      <w:r>
        <w:t>organization’s</w:t>
      </w:r>
      <w:r>
        <w:rPr>
          <w:spacing w:val="-3"/>
        </w:rPr>
        <w:t xml:space="preserve"> </w:t>
      </w:r>
      <w:r>
        <w:t>ideology</w:t>
      </w:r>
      <w:r>
        <w:rPr>
          <w:spacing w:val="-5"/>
        </w:rPr>
        <w:t xml:space="preserve"> </w:t>
      </w:r>
      <w:r>
        <w:t>as</w:t>
      </w:r>
      <w:r>
        <w:rPr>
          <w:spacing w:val="-3"/>
        </w:rPr>
        <w:t xml:space="preserve"> </w:t>
      </w:r>
      <w:r>
        <w:t>it</w:t>
      </w:r>
      <w:r>
        <w:rPr>
          <w:spacing w:val="-2"/>
        </w:rPr>
        <w:t xml:space="preserve"> </w:t>
      </w:r>
      <w:r>
        <w:t>pertains</w:t>
      </w:r>
      <w:r>
        <w:rPr>
          <w:spacing w:val="-3"/>
        </w:rPr>
        <w:t xml:space="preserve"> </w:t>
      </w:r>
      <w:r>
        <w:t>to</w:t>
      </w:r>
      <w:r>
        <w:rPr>
          <w:spacing w:val="-5"/>
        </w:rPr>
        <w:t xml:space="preserve"> </w:t>
      </w:r>
      <w:r>
        <w:t>the</w:t>
      </w:r>
      <w:r>
        <w:rPr>
          <w:spacing w:val="-3"/>
        </w:rPr>
        <w:t xml:space="preserve"> </w:t>
      </w:r>
      <w:r>
        <w:t>pre-construction</w:t>
      </w:r>
      <w:r>
        <w:rPr>
          <w:spacing w:val="-5"/>
        </w:rPr>
        <w:t xml:space="preserve"> </w:t>
      </w:r>
      <w:r>
        <w:t>phase</w:t>
      </w:r>
      <w:r>
        <w:rPr>
          <w:spacing w:val="-3"/>
        </w:rPr>
        <w:t xml:space="preserve"> </w:t>
      </w:r>
      <w:r>
        <w:t>fee.</w:t>
      </w:r>
      <w:r>
        <w:rPr>
          <w:spacing w:val="-3"/>
        </w:rPr>
        <w:t xml:space="preserve"> </w:t>
      </w:r>
      <w:r>
        <w:t>(items</w:t>
      </w:r>
      <w:r>
        <w:rPr>
          <w:spacing w:val="-3"/>
        </w:rPr>
        <w:t xml:space="preserve"> </w:t>
      </w:r>
      <w:r>
        <w:t>and services that are included in the fee).</w:t>
      </w:r>
    </w:p>
    <w:p w14:paraId="403EAA2B" w14:textId="77777777" w:rsidR="004C0535" w:rsidRDefault="004C0535" w:rsidP="004C0535">
      <w:pPr>
        <w:pStyle w:val="ListParagraph"/>
        <w:numPr>
          <w:ilvl w:val="0"/>
          <w:numId w:val="1"/>
        </w:numPr>
        <w:tabs>
          <w:tab w:val="left" w:pos="790"/>
          <w:tab w:val="left" w:pos="820"/>
        </w:tabs>
        <w:spacing w:before="28"/>
        <w:ind w:right="635"/>
        <w:contextualSpacing w:val="0"/>
      </w:pPr>
      <w:r>
        <w:t>Describe</w:t>
      </w:r>
      <w:r>
        <w:rPr>
          <w:spacing w:val="-3"/>
        </w:rPr>
        <w:t xml:space="preserve"> </w:t>
      </w:r>
      <w:r>
        <w:t>your</w:t>
      </w:r>
      <w:r>
        <w:rPr>
          <w:spacing w:val="-3"/>
        </w:rPr>
        <w:t xml:space="preserve"> </w:t>
      </w:r>
      <w:r>
        <w:t>organization’s</w:t>
      </w:r>
      <w:r>
        <w:rPr>
          <w:spacing w:val="-3"/>
        </w:rPr>
        <w:t xml:space="preserve"> </w:t>
      </w:r>
      <w:r>
        <w:t>ideology</w:t>
      </w:r>
      <w:r>
        <w:rPr>
          <w:spacing w:val="-6"/>
        </w:rPr>
        <w:t xml:space="preserve"> </w:t>
      </w:r>
      <w:r>
        <w:t>as</w:t>
      </w:r>
      <w:r>
        <w:rPr>
          <w:spacing w:val="-3"/>
        </w:rPr>
        <w:t xml:space="preserve"> </w:t>
      </w:r>
      <w:r>
        <w:t>it</w:t>
      </w:r>
      <w:r>
        <w:rPr>
          <w:spacing w:val="-2"/>
        </w:rPr>
        <w:t xml:space="preserve"> </w:t>
      </w:r>
      <w:r>
        <w:t>pertains</w:t>
      </w:r>
      <w:r>
        <w:rPr>
          <w:spacing w:val="-5"/>
        </w:rPr>
        <w:t xml:space="preserve"> </w:t>
      </w:r>
      <w:r>
        <w:t>to</w:t>
      </w:r>
      <w:r>
        <w:rPr>
          <w:spacing w:val="-3"/>
        </w:rPr>
        <w:t xml:space="preserve"> </w:t>
      </w:r>
      <w:r>
        <w:t>the</w:t>
      </w:r>
      <w:r>
        <w:rPr>
          <w:spacing w:val="-3"/>
        </w:rPr>
        <w:t xml:space="preserve"> </w:t>
      </w:r>
      <w:r>
        <w:t>construction</w:t>
      </w:r>
      <w:r>
        <w:rPr>
          <w:spacing w:val="-3"/>
        </w:rPr>
        <w:t xml:space="preserve"> </w:t>
      </w:r>
      <w:r>
        <w:t>phase</w:t>
      </w:r>
      <w:r>
        <w:rPr>
          <w:spacing w:val="-5"/>
        </w:rPr>
        <w:t xml:space="preserve"> </w:t>
      </w:r>
      <w:r>
        <w:t>fee.</w:t>
      </w:r>
      <w:r>
        <w:rPr>
          <w:spacing w:val="-3"/>
        </w:rPr>
        <w:t xml:space="preserve"> </w:t>
      </w:r>
      <w:r>
        <w:t>(fixed</w:t>
      </w:r>
      <w:r>
        <w:rPr>
          <w:spacing w:val="-3"/>
        </w:rPr>
        <w:t xml:space="preserve"> </w:t>
      </w:r>
      <w:r>
        <w:t>fee, percentage fee, fee structure for overhead costs).</w:t>
      </w:r>
    </w:p>
    <w:p w14:paraId="3F130152" w14:textId="77777777" w:rsidR="004C0535" w:rsidRDefault="004C0535" w:rsidP="004C0535">
      <w:pPr>
        <w:pStyle w:val="BodyText"/>
        <w:spacing w:before="4"/>
      </w:pPr>
    </w:p>
    <w:p w14:paraId="57268E7D" w14:textId="1D06FAD3" w:rsidR="004C0535" w:rsidRDefault="004C0535" w:rsidP="004C0535">
      <w:pPr>
        <w:pStyle w:val="Heading3"/>
      </w:pPr>
      <w:r>
        <w:rPr>
          <w:i/>
        </w:rPr>
        <w:t>Principal</w:t>
      </w:r>
      <w:r>
        <w:rPr>
          <w:i/>
          <w:spacing w:val="-3"/>
        </w:rPr>
        <w:t xml:space="preserve"> </w:t>
      </w:r>
      <w:r>
        <w:rPr>
          <w:i/>
        </w:rPr>
        <w:t>office</w:t>
      </w:r>
      <w:r>
        <w:rPr>
          <w:i/>
          <w:spacing w:val="-6"/>
        </w:rPr>
        <w:t xml:space="preserve"> </w:t>
      </w:r>
      <w:r>
        <w:rPr>
          <w:i/>
        </w:rPr>
        <w:t>location</w:t>
      </w:r>
      <w:r>
        <w:rPr>
          <w:i/>
          <w:spacing w:val="-6"/>
        </w:rPr>
        <w:t xml:space="preserve"> </w:t>
      </w:r>
      <w:r>
        <w:rPr>
          <w:i/>
        </w:rPr>
        <w:t>and</w:t>
      </w:r>
      <w:r>
        <w:rPr>
          <w:i/>
          <w:spacing w:val="-4"/>
        </w:rPr>
        <w:t xml:space="preserve"> </w:t>
      </w:r>
      <w:r>
        <w:rPr>
          <w:i/>
        </w:rPr>
        <w:t>local</w:t>
      </w:r>
      <w:r>
        <w:rPr>
          <w:i/>
          <w:spacing w:val="-2"/>
        </w:rPr>
        <w:t xml:space="preserve"> participation.</w:t>
      </w:r>
      <w:r w:rsidR="00AB2F6E">
        <w:rPr>
          <w:i/>
          <w:spacing w:val="-2"/>
        </w:rPr>
        <w:t xml:space="preserve"> (1</w:t>
      </w:r>
      <w:r w:rsidR="0028761D">
        <w:rPr>
          <w:i/>
          <w:spacing w:val="-2"/>
        </w:rPr>
        <w:t>5</w:t>
      </w:r>
      <w:r w:rsidR="00AB2F6E">
        <w:rPr>
          <w:i/>
          <w:spacing w:val="-2"/>
        </w:rPr>
        <w:t xml:space="preserve"> Points)</w:t>
      </w:r>
    </w:p>
    <w:p w14:paraId="7E07EE0E" w14:textId="11D78EFB" w:rsidR="004C0535" w:rsidRDefault="004C0535" w:rsidP="00D21343">
      <w:pPr>
        <w:pStyle w:val="BodyText"/>
        <w:spacing w:before="249"/>
        <w:ind w:left="100" w:right="100"/>
      </w:pPr>
      <w:r>
        <w:t>Identify</w:t>
      </w:r>
      <w:r>
        <w:rPr>
          <w:spacing w:val="-4"/>
        </w:rPr>
        <w:t xml:space="preserve"> </w:t>
      </w:r>
      <w:r>
        <w:t>the</w:t>
      </w:r>
      <w:r>
        <w:rPr>
          <w:spacing w:val="-3"/>
        </w:rPr>
        <w:t xml:space="preserve"> </w:t>
      </w:r>
      <w:r>
        <w:t>location</w:t>
      </w:r>
      <w:r>
        <w:rPr>
          <w:spacing w:val="-2"/>
        </w:rPr>
        <w:t xml:space="preserve"> </w:t>
      </w:r>
      <w:r>
        <w:t>of</w:t>
      </w:r>
      <w:r>
        <w:rPr>
          <w:spacing w:val="-3"/>
        </w:rPr>
        <w:t xml:space="preserve"> </w:t>
      </w:r>
      <w:r>
        <w:t>the</w:t>
      </w:r>
      <w:r>
        <w:rPr>
          <w:spacing w:val="-6"/>
        </w:rPr>
        <w:t xml:space="preserve"> </w:t>
      </w:r>
      <w:r>
        <w:t>firm’s</w:t>
      </w:r>
      <w:r>
        <w:rPr>
          <w:spacing w:val="-2"/>
        </w:rPr>
        <w:t xml:space="preserve"> </w:t>
      </w:r>
      <w:r>
        <w:t>principal</w:t>
      </w:r>
      <w:r>
        <w:rPr>
          <w:spacing w:val="-1"/>
        </w:rPr>
        <w:t xml:space="preserve"> </w:t>
      </w:r>
      <w:r>
        <w:t>office</w:t>
      </w:r>
      <w:r>
        <w:rPr>
          <w:spacing w:val="-2"/>
        </w:rPr>
        <w:t xml:space="preserve"> </w:t>
      </w:r>
      <w:r>
        <w:t>and</w:t>
      </w:r>
      <w:r>
        <w:rPr>
          <w:spacing w:val="-4"/>
        </w:rPr>
        <w:t xml:space="preserve"> </w:t>
      </w:r>
      <w:r>
        <w:t>the</w:t>
      </w:r>
      <w:r>
        <w:rPr>
          <w:spacing w:val="-2"/>
        </w:rPr>
        <w:t xml:space="preserve"> </w:t>
      </w:r>
      <w:r>
        <w:t>home</w:t>
      </w:r>
      <w:r>
        <w:rPr>
          <w:spacing w:val="-2"/>
        </w:rPr>
        <w:t xml:space="preserve"> </w:t>
      </w:r>
      <w:r>
        <w:t>office</w:t>
      </w:r>
      <w:r>
        <w:rPr>
          <w:spacing w:val="-3"/>
        </w:rPr>
        <w:t xml:space="preserve"> </w:t>
      </w:r>
      <w:r>
        <w:t>location</w:t>
      </w:r>
      <w:r>
        <w:rPr>
          <w:spacing w:val="-2"/>
        </w:rPr>
        <w:t xml:space="preserve"> </w:t>
      </w:r>
      <w:r>
        <w:t>of</w:t>
      </w:r>
      <w:r>
        <w:rPr>
          <w:spacing w:val="-3"/>
        </w:rPr>
        <w:t xml:space="preserve"> </w:t>
      </w:r>
      <w:r>
        <w:t>key</w:t>
      </w:r>
      <w:r>
        <w:rPr>
          <w:spacing w:val="-3"/>
        </w:rPr>
        <w:t xml:space="preserve"> </w:t>
      </w:r>
      <w:r>
        <w:t>staff</w:t>
      </w:r>
      <w:r>
        <w:rPr>
          <w:spacing w:val="-2"/>
        </w:rPr>
        <w:t xml:space="preserve"> </w:t>
      </w:r>
      <w:r>
        <w:t>on</w:t>
      </w:r>
      <w:r>
        <w:rPr>
          <w:spacing w:val="-4"/>
        </w:rPr>
        <w:t xml:space="preserve"> </w:t>
      </w:r>
      <w:r>
        <w:t xml:space="preserve">this project. Identify local vs. non-local staffing of your team, and the </w:t>
      </w:r>
      <w:proofErr w:type="gramStart"/>
      <w:r>
        <w:t>percent</w:t>
      </w:r>
      <w:proofErr w:type="gramEnd"/>
      <w:r>
        <w:t xml:space="preserve"> of their work expected to be done </w:t>
      </w:r>
      <w:r>
        <w:rPr>
          <w:spacing w:val="-2"/>
        </w:rPr>
        <w:t>locally.</w:t>
      </w:r>
    </w:p>
    <w:p w14:paraId="11447C69" w14:textId="77777777" w:rsidR="004C0535" w:rsidRDefault="004C0535" w:rsidP="004C0535">
      <w:pPr>
        <w:pStyle w:val="Heading1"/>
      </w:pPr>
      <w:r>
        <w:t>Section</w:t>
      </w:r>
      <w:r>
        <w:rPr>
          <w:spacing w:val="-4"/>
        </w:rPr>
        <w:t xml:space="preserve"> </w:t>
      </w:r>
      <w:r>
        <w:t>III</w:t>
      </w:r>
      <w:r>
        <w:rPr>
          <w:spacing w:val="-4"/>
        </w:rPr>
        <w:t xml:space="preserve"> </w:t>
      </w:r>
      <w:r>
        <w:t>-</w:t>
      </w:r>
      <w:r>
        <w:rPr>
          <w:spacing w:val="-4"/>
        </w:rPr>
        <w:t xml:space="preserve"> </w:t>
      </w:r>
      <w:r>
        <w:t>SUBMITTAL</w:t>
      </w:r>
      <w:r>
        <w:rPr>
          <w:spacing w:val="-3"/>
        </w:rPr>
        <w:t xml:space="preserve"> </w:t>
      </w:r>
      <w:r>
        <w:rPr>
          <w:spacing w:val="-2"/>
        </w:rPr>
        <w:t>REQUIREMENTS</w:t>
      </w:r>
    </w:p>
    <w:p w14:paraId="0B657C39" w14:textId="056F791B" w:rsidR="004C0535" w:rsidRDefault="004C0535" w:rsidP="004C0535">
      <w:pPr>
        <w:pStyle w:val="BodyText"/>
        <w:spacing w:before="251"/>
        <w:ind w:left="100" w:right="157"/>
      </w:pPr>
      <w:r>
        <w:t xml:space="preserve">Five (5) bound copies of </w:t>
      </w:r>
      <w:proofErr w:type="gramStart"/>
      <w:r>
        <w:t>proposal</w:t>
      </w:r>
      <w:proofErr w:type="gramEnd"/>
      <w:r>
        <w:t xml:space="preserve"> shall be sent. Include company name (or enough characters for identification purposes) in the file name. The proposal shall be submitted with clear identification on the cover</w:t>
      </w:r>
      <w:r>
        <w:rPr>
          <w:spacing w:val="-1"/>
        </w:rPr>
        <w:t xml:space="preserve"> </w:t>
      </w:r>
      <w:r>
        <w:t>as</w:t>
      </w:r>
      <w:r>
        <w:rPr>
          <w:spacing w:val="-2"/>
        </w:rPr>
        <w:t xml:space="preserve"> </w:t>
      </w:r>
      <w:r>
        <w:t>outlined</w:t>
      </w:r>
      <w:r>
        <w:rPr>
          <w:spacing w:val="-2"/>
        </w:rPr>
        <w:t xml:space="preserve"> </w:t>
      </w:r>
      <w:r>
        <w:t>below.</w:t>
      </w:r>
      <w:r>
        <w:rPr>
          <w:spacing w:val="-2"/>
        </w:rPr>
        <w:t xml:space="preserve"> </w:t>
      </w:r>
      <w:r>
        <w:t>Page</w:t>
      </w:r>
      <w:r>
        <w:rPr>
          <w:spacing w:val="-2"/>
        </w:rPr>
        <w:t xml:space="preserve"> </w:t>
      </w:r>
      <w:r>
        <w:t>size</w:t>
      </w:r>
      <w:r>
        <w:rPr>
          <w:spacing w:val="-2"/>
        </w:rPr>
        <w:t xml:space="preserve"> </w:t>
      </w:r>
      <w:r>
        <w:t>must</w:t>
      </w:r>
      <w:r>
        <w:rPr>
          <w:spacing w:val="-1"/>
        </w:rPr>
        <w:t xml:space="preserve"> </w:t>
      </w:r>
      <w:r>
        <w:t>be</w:t>
      </w:r>
      <w:r>
        <w:rPr>
          <w:spacing w:val="-2"/>
        </w:rPr>
        <w:t xml:space="preserve"> </w:t>
      </w:r>
      <w:r>
        <w:t>no</w:t>
      </w:r>
      <w:r>
        <w:rPr>
          <w:spacing w:val="-2"/>
        </w:rPr>
        <w:t xml:space="preserve"> </w:t>
      </w:r>
      <w:r>
        <w:t>larger</w:t>
      </w:r>
      <w:r>
        <w:rPr>
          <w:spacing w:val="-4"/>
        </w:rPr>
        <w:t xml:space="preserve"> </w:t>
      </w:r>
      <w:r>
        <w:t>than</w:t>
      </w:r>
      <w:r>
        <w:rPr>
          <w:spacing w:val="-2"/>
        </w:rPr>
        <w:t xml:space="preserve"> </w:t>
      </w:r>
      <w:r>
        <w:t>8.5”</w:t>
      </w:r>
      <w:r>
        <w:rPr>
          <w:spacing w:val="-4"/>
        </w:rPr>
        <w:t xml:space="preserve"> </w:t>
      </w:r>
      <w:r>
        <w:t>x</w:t>
      </w:r>
      <w:r>
        <w:rPr>
          <w:spacing w:val="-2"/>
        </w:rPr>
        <w:t xml:space="preserve"> </w:t>
      </w:r>
      <w:r>
        <w:t>11”,</w:t>
      </w:r>
      <w:r>
        <w:rPr>
          <w:spacing w:val="-4"/>
        </w:rPr>
        <w:t xml:space="preserve"> </w:t>
      </w:r>
      <w:r>
        <w:t>printed</w:t>
      </w:r>
      <w:r>
        <w:rPr>
          <w:spacing w:val="-2"/>
        </w:rPr>
        <w:t xml:space="preserve"> </w:t>
      </w:r>
      <w:r>
        <w:t>on</w:t>
      </w:r>
      <w:r>
        <w:rPr>
          <w:spacing w:val="-2"/>
        </w:rPr>
        <w:t xml:space="preserve"> </w:t>
      </w:r>
      <w:r>
        <w:t>one</w:t>
      </w:r>
      <w:r>
        <w:rPr>
          <w:spacing w:val="-2"/>
        </w:rPr>
        <w:t xml:space="preserve"> </w:t>
      </w:r>
      <w:r>
        <w:t>side</w:t>
      </w:r>
      <w:r>
        <w:rPr>
          <w:spacing w:val="-2"/>
        </w:rPr>
        <w:t xml:space="preserve"> </w:t>
      </w:r>
      <w:r>
        <w:t>only,</w:t>
      </w:r>
      <w:r>
        <w:rPr>
          <w:spacing w:val="-2"/>
        </w:rPr>
        <w:t xml:space="preserve"> </w:t>
      </w:r>
      <w:r>
        <w:t>no</w:t>
      </w:r>
      <w:r>
        <w:rPr>
          <w:spacing w:val="-1"/>
        </w:rPr>
        <w:t xml:space="preserve"> </w:t>
      </w:r>
      <w:r>
        <w:t>smaller than</w:t>
      </w:r>
      <w:r>
        <w:rPr>
          <w:spacing w:val="-2"/>
        </w:rPr>
        <w:t xml:space="preserve"> </w:t>
      </w:r>
      <w:r>
        <w:t>an 11-point</w:t>
      </w:r>
      <w:r>
        <w:rPr>
          <w:spacing w:val="-2"/>
        </w:rPr>
        <w:t xml:space="preserve"> </w:t>
      </w:r>
      <w:r>
        <w:t>font.</w:t>
      </w:r>
      <w:r>
        <w:rPr>
          <w:spacing w:val="-3"/>
        </w:rPr>
        <w:t xml:space="preserve"> </w:t>
      </w:r>
      <w:r>
        <w:t>The</w:t>
      </w:r>
      <w:r>
        <w:rPr>
          <w:spacing w:val="-2"/>
        </w:rPr>
        <w:t xml:space="preserve"> </w:t>
      </w:r>
      <w:r>
        <w:t>proposal</w:t>
      </w:r>
      <w:r>
        <w:rPr>
          <w:spacing w:val="-2"/>
        </w:rPr>
        <w:t xml:space="preserve"> </w:t>
      </w:r>
      <w:r>
        <w:t>section of</w:t>
      </w:r>
      <w:r>
        <w:rPr>
          <w:spacing w:val="-2"/>
        </w:rPr>
        <w:t xml:space="preserve"> </w:t>
      </w:r>
      <w:r>
        <w:t>the Statement of Qualifications</w:t>
      </w:r>
      <w:r>
        <w:rPr>
          <w:spacing w:val="-1"/>
        </w:rPr>
        <w:t xml:space="preserve"> </w:t>
      </w:r>
      <w:r>
        <w:t>must be</w:t>
      </w:r>
      <w:r>
        <w:rPr>
          <w:spacing w:val="-2"/>
        </w:rPr>
        <w:t xml:space="preserve"> </w:t>
      </w:r>
      <w:r>
        <w:t xml:space="preserve">limited to no more than twenty (20) pages (excluding cover letter, contract acceptance, </w:t>
      </w:r>
      <w:r w:rsidR="004C679C">
        <w:t xml:space="preserve">table of contents, </w:t>
      </w:r>
      <w:r>
        <w:t>and resumes). The name, telephone number and e-mail address of the key contact person who is familiar with</w:t>
      </w:r>
      <w:r>
        <w:rPr>
          <w:spacing w:val="-1"/>
        </w:rPr>
        <w:t xml:space="preserve"> </w:t>
      </w:r>
      <w:r>
        <w:t>the submittal shall be included in the cover letter. Submittals not complying with the format or page count limitation will result in the Statement of Qualifications being rejected.</w:t>
      </w:r>
    </w:p>
    <w:p w14:paraId="4F5B5366" w14:textId="77777777" w:rsidR="004C0535" w:rsidRDefault="004C0535" w:rsidP="004C0535">
      <w:pPr>
        <w:pStyle w:val="BodyText"/>
        <w:spacing w:before="1"/>
      </w:pPr>
    </w:p>
    <w:p w14:paraId="7D9B4ED6" w14:textId="77777777" w:rsidR="004C0535" w:rsidRDefault="004C0535" w:rsidP="004C0535">
      <w:pPr>
        <w:pStyle w:val="BodyText"/>
        <w:spacing w:line="252" w:lineRule="exact"/>
        <w:ind w:left="100"/>
      </w:pPr>
      <w:r>
        <w:t>The</w:t>
      </w:r>
      <w:r>
        <w:rPr>
          <w:spacing w:val="-7"/>
        </w:rPr>
        <w:t xml:space="preserve"> </w:t>
      </w:r>
      <w:r>
        <w:t>Proposal</w:t>
      </w:r>
      <w:r>
        <w:rPr>
          <w:spacing w:val="-1"/>
        </w:rPr>
        <w:t xml:space="preserve"> </w:t>
      </w:r>
      <w:r>
        <w:t>structure</w:t>
      </w:r>
      <w:r>
        <w:rPr>
          <w:spacing w:val="-2"/>
        </w:rPr>
        <w:t xml:space="preserve"> </w:t>
      </w:r>
      <w:r>
        <w:t>may</w:t>
      </w:r>
      <w:r>
        <w:rPr>
          <w:spacing w:val="-1"/>
        </w:rPr>
        <w:t xml:space="preserve"> </w:t>
      </w:r>
      <w:r>
        <w:t>be</w:t>
      </w:r>
      <w:r>
        <w:rPr>
          <w:spacing w:val="-2"/>
        </w:rPr>
        <w:t xml:space="preserve"> </w:t>
      </w:r>
      <w:r>
        <w:t>no</w:t>
      </w:r>
      <w:r>
        <w:rPr>
          <w:spacing w:val="-4"/>
        </w:rPr>
        <w:t xml:space="preserve"> </w:t>
      </w:r>
      <w:r>
        <w:t>larger</w:t>
      </w:r>
      <w:r>
        <w:rPr>
          <w:spacing w:val="-4"/>
        </w:rPr>
        <w:t xml:space="preserve"> than:</w:t>
      </w:r>
    </w:p>
    <w:p w14:paraId="4A2C5F54" w14:textId="77777777" w:rsidR="004C0535" w:rsidRPr="00D21343" w:rsidRDefault="004C0535" w:rsidP="004C0535">
      <w:pPr>
        <w:pStyle w:val="ListParagraph"/>
        <w:numPr>
          <w:ilvl w:val="1"/>
          <w:numId w:val="1"/>
        </w:numPr>
        <w:tabs>
          <w:tab w:val="left" w:pos="820"/>
        </w:tabs>
        <w:spacing w:line="268" w:lineRule="exact"/>
        <w:contextualSpacing w:val="0"/>
        <w:rPr>
          <w:rFonts w:ascii="Symbol" w:hAnsi="Symbol"/>
        </w:rPr>
      </w:pPr>
      <w:r>
        <w:t>1</w:t>
      </w:r>
      <w:r>
        <w:rPr>
          <w:spacing w:val="-2"/>
        </w:rPr>
        <w:t xml:space="preserve"> </w:t>
      </w:r>
      <w:r>
        <w:t>page</w:t>
      </w:r>
      <w:r>
        <w:rPr>
          <w:spacing w:val="-2"/>
        </w:rPr>
        <w:t xml:space="preserve"> </w:t>
      </w:r>
      <w:r>
        <w:t xml:space="preserve">cover </w:t>
      </w:r>
      <w:r>
        <w:rPr>
          <w:spacing w:val="-2"/>
        </w:rPr>
        <w:t>letter</w:t>
      </w:r>
    </w:p>
    <w:p w14:paraId="59D147A1" w14:textId="66D0E554" w:rsidR="004C679C" w:rsidRDefault="004C679C" w:rsidP="004C0535">
      <w:pPr>
        <w:pStyle w:val="ListParagraph"/>
        <w:numPr>
          <w:ilvl w:val="1"/>
          <w:numId w:val="1"/>
        </w:numPr>
        <w:tabs>
          <w:tab w:val="left" w:pos="820"/>
        </w:tabs>
        <w:spacing w:line="268" w:lineRule="exact"/>
        <w:contextualSpacing w:val="0"/>
        <w:rPr>
          <w:rFonts w:ascii="Symbol" w:hAnsi="Symbol"/>
        </w:rPr>
      </w:pPr>
      <w:r>
        <w:rPr>
          <w:spacing w:val="-2"/>
        </w:rPr>
        <w:t>2 pages for Table of Contents</w:t>
      </w:r>
    </w:p>
    <w:p w14:paraId="2351EF76" w14:textId="77777777" w:rsidR="004C0535" w:rsidRDefault="004C0535" w:rsidP="004C0535">
      <w:pPr>
        <w:pStyle w:val="ListParagraph"/>
        <w:numPr>
          <w:ilvl w:val="1"/>
          <w:numId w:val="1"/>
        </w:numPr>
        <w:tabs>
          <w:tab w:val="left" w:pos="820"/>
        </w:tabs>
        <w:spacing w:line="269" w:lineRule="exact"/>
        <w:contextualSpacing w:val="0"/>
        <w:rPr>
          <w:rFonts w:ascii="Symbol" w:hAnsi="Symbol"/>
        </w:rPr>
      </w:pPr>
      <w:r>
        <w:t>20</w:t>
      </w:r>
      <w:r>
        <w:rPr>
          <w:spacing w:val="-2"/>
        </w:rPr>
        <w:t xml:space="preserve"> </w:t>
      </w:r>
      <w:r>
        <w:t>pages</w:t>
      </w:r>
      <w:r>
        <w:rPr>
          <w:spacing w:val="-2"/>
        </w:rPr>
        <w:t xml:space="preserve"> </w:t>
      </w:r>
      <w:r>
        <w:t>for</w:t>
      </w:r>
      <w:r>
        <w:rPr>
          <w:spacing w:val="-1"/>
        </w:rPr>
        <w:t xml:space="preserve"> </w:t>
      </w:r>
      <w:r>
        <w:rPr>
          <w:spacing w:val="-2"/>
        </w:rPr>
        <w:t>Proposal</w:t>
      </w:r>
    </w:p>
    <w:p w14:paraId="195C4275" w14:textId="77777777" w:rsidR="004C0535" w:rsidRDefault="004C0535" w:rsidP="004C0535">
      <w:pPr>
        <w:pStyle w:val="ListParagraph"/>
        <w:numPr>
          <w:ilvl w:val="1"/>
          <w:numId w:val="1"/>
        </w:numPr>
        <w:tabs>
          <w:tab w:val="left" w:pos="820"/>
        </w:tabs>
        <w:spacing w:line="269" w:lineRule="exact"/>
        <w:contextualSpacing w:val="0"/>
        <w:rPr>
          <w:rFonts w:ascii="Symbol" w:hAnsi="Symbol"/>
        </w:rPr>
      </w:pPr>
      <w:r>
        <w:t>10</w:t>
      </w:r>
      <w:r>
        <w:rPr>
          <w:spacing w:val="-5"/>
        </w:rPr>
        <w:t xml:space="preserve"> </w:t>
      </w:r>
      <w:r>
        <w:t>pages</w:t>
      </w:r>
      <w:r>
        <w:rPr>
          <w:spacing w:val="-2"/>
        </w:rPr>
        <w:t xml:space="preserve"> </w:t>
      </w:r>
      <w:r>
        <w:t>for</w:t>
      </w:r>
      <w:r>
        <w:rPr>
          <w:spacing w:val="-2"/>
        </w:rPr>
        <w:t xml:space="preserve"> </w:t>
      </w:r>
      <w:r>
        <w:t>Resumes</w:t>
      </w:r>
      <w:r>
        <w:rPr>
          <w:spacing w:val="-2"/>
        </w:rPr>
        <w:t xml:space="preserve"> </w:t>
      </w:r>
      <w:r>
        <w:t>(i.e.,</w:t>
      </w:r>
      <w:r>
        <w:rPr>
          <w:spacing w:val="-5"/>
        </w:rPr>
        <w:t xml:space="preserve"> </w:t>
      </w:r>
      <w:r>
        <w:t>1</w:t>
      </w:r>
      <w:r>
        <w:rPr>
          <w:spacing w:val="-2"/>
        </w:rPr>
        <w:t xml:space="preserve"> </w:t>
      </w:r>
      <w:r>
        <w:t>page</w:t>
      </w:r>
      <w:r>
        <w:rPr>
          <w:spacing w:val="-2"/>
        </w:rPr>
        <w:t xml:space="preserve"> </w:t>
      </w:r>
      <w:r>
        <w:t>each</w:t>
      </w:r>
      <w:r>
        <w:rPr>
          <w:spacing w:val="-5"/>
        </w:rPr>
        <w:t xml:space="preserve"> </w:t>
      </w:r>
      <w:r>
        <w:t>of</w:t>
      </w:r>
      <w:r>
        <w:rPr>
          <w:spacing w:val="-2"/>
        </w:rPr>
        <w:t xml:space="preserve"> </w:t>
      </w:r>
      <w:r>
        <w:t>key</w:t>
      </w:r>
      <w:r>
        <w:rPr>
          <w:spacing w:val="-4"/>
        </w:rPr>
        <w:t xml:space="preserve"> </w:t>
      </w:r>
      <w:r>
        <w:t>firm</w:t>
      </w:r>
      <w:r>
        <w:rPr>
          <w:spacing w:val="-6"/>
        </w:rPr>
        <w:t xml:space="preserve"> </w:t>
      </w:r>
      <w:r>
        <w:t>individual</w:t>
      </w:r>
      <w:r>
        <w:rPr>
          <w:spacing w:val="-4"/>
        </w:rPr>
        <w:t xml:space="preserve"> </w:t>
      </w:r>
      <w:r>
        <w:rPr>
          <w:spacing w:val="-2"/>
        </w:rPr>
        <w:t>resumes)</w:t>
      </w:r>
    </w:p>
    <w:p w14:paraId="036E4C03" w14:textId="77777777" w:rsidR="004C0535" w:rsidRDefault="004C0535" w:rsidP="004C0535">
      <w:pPr>
        <w:pStyle w:val="ListParagraph"/>
        <w:numPr>
          <w:ilvl w:val="1"/>
          <w:numId w:val="1"/>
        </w:numPr>
        <w:tabs>
          <w:tab w:val="left" w:pos="820"/>
        </w:tabs>
        <w:spacing w:line="269" w:lineRule="exact"/>
        <w:contextualSpacing w:val="0"/>
        <w:rPr>
          <w:rFonts w:ascii="Symbol" w:hAnsi="Symbol"/>
        </w:rPr>
      </w:pPr>
      <w:r>
        <w:t>4</w:t>
      </w:r>
      <w:r>
        <w:rPr>
          <w:spacing w:val="-4"/>
        </w:rPr>
        <w:t xml:space="preserve"> </w:t>
      </w:r>
      <w:r>
        <w:t>pages</w:t>
      </w:r>
      <w:r>
        <w:rPr>
          <w:spacing w:val="-3"/>
        </w:rPr>
        <w:t xml:space="preserve"> </w:t>
      </w:r>
      <w:r>
        <w:t>for</w:t>
      </w:r>
      <w:r>
        <w:rPr>
          <w:spacing w:val="-4"/>
        </w:rPr>
        <w:t xml:space="preserve"> </w:t>
      </w:r>
      <w:r>
        <w:t>Sample</w:t>
      </w:r>
      <w:r>
        <w:rPr>
          <w:spacing w:val="-3"/>
        </w:rPr>
        <w:t xml:space="preserve"> </w:t>
      </w:r>
      <w:r>
        <w:t>conceptual</w:t>
      </w:r>
      <w:r>
        <w:rPr>
          <w:spacing w:val="-2"/>
        </w:rPr>
        <w:t xml:space="preserve"> estimate</w:t>
      </w:r>
    </w:p>
    <w:p w14:paraId="3966C9D6" w14:textId="77777777" w:rsidR="004C0535" w:rsidRDefault="004C0535" w:rsidP="004C0535">
      <w:pPr>
        <w:pStyle w:val="ListParagraph"/>
        <w:numPr>
          <w:ilvl w:val="1"/>
          <w:numId w:val="1"/>
        </w:numPr>
        <w:tabs>
          <w:tab w:val="left" w:pos="820"/>
        </w:tabs>
        <w:spacing w:before="1"/>
        <w:contextualSpacing w:val="0"/>
        <w:rPr>
          <w:rFonts w:ascii="Symbol" w:hAnsi="Symbol"/>
          <w:sz w:val="24"/>
        </w:rPr>
      </w:pPr>
      <w:r>
        <w:t>1</w:t>
      </w:r>
      <w:r>
        <w:rPr>
          <w:spacing w:val="-3"/>
        </w:rPr>
        <w:t xml:space="preserve"> </w:t>
      </w:r>
      <w:r>
        <w:t>page</w:t>
      </w:r>
      <w:r>
        <w:rPr>
          <w:spacing w:val="-3"/>
        </w:rPr>
        <w:t xml:space="preserve"> </w:t>
      </w:r>
      <w:r>
        <w:t>Addendum</w:t>
      </w:r>
      <w:r>
        <w:rPr>
          <w:spacing w:val="-6"/>
        </w:rPr>
        <w:t xml:space="preserve"> </w:t>
      </w:r>
      <w:r>
        <w:t>Acknowledgement</w:t>
      </w:r>
      <w:r>
        <w:rPr>
          <w:spacing w:val="-2"/>
        </w:rPr>
        <w:t xml:space="preserve"> </w:t>
      </w:r>
      <w:r>
        <w:t>(if</w:t>
      </w:r>
      <w:r>
        <w:rPr>
          <w:spacing w:val="-2"/>
        </w:rPr>
        <w:t xml:space="preserve"> applicable)</w:t>
      </w:r>
    </w:p>
    <w:p w14:paraId="3759D9CE" w14:textId="77777777" w:rsidR="004C0535" w:rsidRDefault="004C0535" w:rsidP="004C0535">
      <w:pPr>
        <w:pStyle w:val="BodyText"/>
        <w:spacing w:before="15"/>
      </w:pPr>
    </w:p>
    <w:p w14:paraId="0D057D1F" w14:textId="7D5BF8AD" w:rsidR="004C0535" w:rsidRDefault="004C0535" w:rsidP="004C0535">
      <w:pPr>
        <w:ind w:left="100" w:right="216"/>
        <w:rPr>
          <w:sz w:val="24"/>
        </w:rPr>
      </w:pPr>
      <w:r>
        <w:rPr>
          <w:sz w:val="24"/>
        </w:rPr>
        <w:t>Proposals</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delivered</w:t>
      </w:r>
      <w:r>
        <w:rPr>
          <w:spacing w:val="-3"/>
          <w:sz w:val="24"/>
        </w:rPr>
        <w:t xml:space="preserve"> </w:t>
      </w:r>
      <w:r>
        <w:rPr>
          <w:sz w:val="24"/>
        </w:rPr>
        <w:t>to</w:t>
      </w:r>
      <w:r>
        <w:rPr>
          <w:spacing w:val="-2"/>
          <w:sz w:val="24"/>
        </w:rPr>
        <w:t xml:space="preserve"> </w:t>
      </w:r>
      <w:r>
        <w:rPr>
          <w:sz w:val="24"/>
        </w:rPr>
        <w:t>Pinetop Fire District</w:t>
      </w:r>
      <w:r>
        <w:rPr>
          <w:spacing w:val="-3"/>
          <w:sz w:val="24"/>
        </w:rPr>
        <w:t xml:space="preserve"> </w:t>
      </w:r>
      <w:r>
        <w:rPr>
          <w:sz w:val="24"/>
        </w:rPr>
        <w:t>at</w:t>
      </w:r>
      <w:r>
        <w:rPr>
          <w:spacing w:val="-3"/>
          <w:sz w:val="24"/>
        </w:rPr>
        <w:t xml:space="preserve"> </w:t>
      </w:r>
      <w:r w:rsidR="0028761D">
        <w:rPr>
          <w:sz w:val="24"/>
        </w:rPr>
        <w:t>1845 S. Pine Lake Road</w:t>
      </w:r>
      <w:r>
        <w:rPr>
          <w:sz w:val="24"/>
        </w:rPr>
        <w:t xml:space="preserve"> on or before 3</w:t>
      </w:r>
      <w:r w:rsidR="004C679C">
        <w:rPr>
          <w:sz w:val="24"/>
        </w:rPr>
        <w:t> </w:t>
      </w:r>
      <w:r>
        <w:rPr>
          <w:sz w:val="24"/>
        </w:rPr>
        <w:t xml:space="preserve">p.m. </w:t>
      </w:r>
      <w:r w:rsidR="004C679C">
        <w:rPr>
          <w:sz w:val="24"/>
        </w:rPr>
        <w:t xml:space="preserve">(Arizona Time) </w:t>
      </w:r>
      <w:r>
        <w:rPr>
          <w:sz w:val="24"/>
        </w:rPr>
        <w:t xml:space="preserve">on </w:t>
      </w:r>
      <w:r w:rsidR="00D214ED" w:rsidRPr="00D214ED">
        <w:rPr>
          <w:b/>
          <w:bCs/>
          <w:sz w:val="24"/>
        </w:rPr>
        <w:t xml:space="preserve">May 9, </w:t>
      </w:r>
      <w:r w:rsidRPr="00D214ED">
        <w:rPr>
          <w:b/>
          <w:bCs/>
          <w:sz w:val="24"/>
        </w:rPr>
        <w:t>202</w:t>
      </w:r>
      <w:r w:rsidR="004C679C" w:rsidRPr="00D214ED">
        <w:rPr>
          <w:b/>
          <w:bCs/>
          <w:sz w:val="24"/>
        </w:rPr>
        <w:t>5</w:t>
      </w:r>
      <w:r w:rsidR="00AB5960">
        <w:rPr>
          <w:sz w:val="24"/>
        </w:rPr>
        <w:t xml:space="preserve">. Late submissions may not be accepted. </w:t>
      </w:r>
    </w:p>
    <w:p w14:paraId="269DB41A" w14:textId="77777777" w:rsidR="004C0535" w:rsidRDefault="004C0535" w:rsidP="004C0535">
      <w:pPr>
        <w:pStyle w:val="BodyText"/>
        <w:rPr>
          <w:sz w:val="24"/>
        </w:rPr>
      </w:pPr>
    </w:p>
    <w:p w14:paraId="0B1318DF" w14:textId="77777777" w:rsidR="004C0535" w:rsidRDefault="004C0535" w:rsidP="004C0535">
      <w:pPr>
        <w:ind w:left="100"/>
        <w:rPr>
          <w:sz w:val="24"/>
        </w:rPr>
      </w:pPr>
      <w:r>
        <w:rPr>
          <w:sz w:val="24"/>
        </w:rPr>
        <w:t>Proposals</w:t>
      </w:r>
      <w:r>
        <w:rPr>
          <w:spacing w:val="-1"/>
          <w:sz w:val="24"/>
        </w:rPr>
        <w:t xml:space="preserve"> </w:t>
      </w:r>
      <w:r>
        <w:rPr>
          <w:sz w:val="24"/>
        </w:rPr>
        <w:t>shall</w:t>
      </w:r>
      <w:r>
        <w:rPr>
          <w:spacing w:val="-2"/>
          <w:sz w:val="24"/>
        </w:rPr>
        <w:t xml:space="preserve"> </w:t>
      </w:r>
      <w:r>
        <w:rPr>
          <w:sz w:val="24"/>
        </w:rPr>
        <w:t>be</w:t>
      </w:r>
      <w:r>
        <w:rPr>
          <w:spacing w:val="-1"/>
          <w:sz w:val="24"/>
        </w:rPr>
        <w:t xml:space="preserve"> </w:t>
      </w:r>
      <w:r>
        <w:rPr>
          <w:spacing w:val="-2"/>
          <w:sz w:val="24"/>
        </w:rPr>
        <w:t>marked:</w:t>
      </w:r>
    </w:p>
    <w:p w14:paraId="76ADEB2A" w14:textId="77777777" w:rsidR="004C0535" w:rsidRDefault="004C0535" w:rsidP="004C0535">
      <w:pPr>
        <w:pStyle w:val="BodyText"/>
        <w:rPr>
          <w:sz w:val="24"/>
        </w:rPr>
      </w:pPr>
    </w:p>
    <w:p w14:paraId="0923A764" w14:textId="376B8FE0" w:rsidR="004C0535" w:rsidRDefault="004C0535" w:rsidP="004C0535">
      <w:pPr>
        <w:ind w:left="2896" w:right="2899" w:firstLine="6"/>
        <w:jc w:val="center"/>
        <w:rPr>
          <w:sz w:val="24"/>
        </w:rPr>
      </w:pPr>
      <w:r>
        <w:rPr>
          <w:sz w:val="24"/>
        </w:rPr>
        <w:t>Statement of Qualification for Construction</w:t>
      </w:r>
      <w:r>
        <w:rPr>
          <w:spacing w:val="-10"/>
          <w:sz w:val="24"/>
        </w:rPr>
        <w:t xml:space="preserve"> </w:t>
      </w:r>
      <w:r>
        <w:rPr>
          <w:sz w:val="24"/>
        </w:rPr>
        <w:t>Manager</w:t>
      </w:r>
      <w:r>
        <w:rPr>
          <w:spacing w:val="-10"/>
          <w:sz w:val="24"/>
        </w:rPr>
        <w:t xml:space="preserve"> </w:t>
      </w:r>
      <w:r>
        <w:rPr>
          <w:sz w:val="24"/>
        </w:rPr>
        <w:t>at</w:t>
      </w:r>
      <w:r>
        <w:rPr>
          <w:spacing w:val="-8"/>
          <w:sz w:val="24"/>
        </w:rPr>
        <w:t xml:space="preserve"> </w:t>
      </w:r>
      <w:r>
        <w:rPr>
          <w:sz w:val="24"/>
        </w:rPr>
        <w:t>Risk</w:t>
      </w:r>
      <w:r>
        <w:rPr>
          <w:spacing w:val="-10"/>
          <w:sz w:val="24"/>
        </w:rPr>
        <w:t xml:space="preserve"> </w:t>
      </w:r>
      <w:r>
        <w:rPr>
          <w:sz w:val="24"/>
        </w:rPr>
        <w:t>Services Pinetop Fire District Fire Station 10</w:t>
      </w:r>
    </w:p>
    <w:p w14:paraId="37D967FE" w14:textId="77777777" w:rsidR="004C0535" w:rsidRDefault="004C0535" w:rsidP="004C0535">
      <w:pPr>
        <w:pStyle w:val="BodyText"/>
        <w:rPr>
          <w:sz w:val="24"/>
        </w:rPr>
      </w:pPr>
    </w:p>
    <w:p w14:paraId="52AF3603" w14:textId="77777777" w:rsidR="00D214ED" w:rsidRDefault="004C0535" w:rsidP="004C0535">
      <w:pPr>
        <w:ind w:left="3054" w:right="3052"/>
        <w:jc w:val="center"/>
        <w:rPr>
          <w:sz w:val="24"/>
        </w:rPr>
      </w:pPr>
      <w:r>
        <w:rPr>
          <w:sz w:val="24"/>
        </w:rPr>
        <w:t>Due</w:t>
      </w:r>
      <w:r>
        <w:rPr>
          <w:spacing w:val="-9"/>
          <w:sz w:val="24"/>
        </w:rPr>
        <w:t xml:space="preserve"> </w:t>
      </w:r>
      <w:r>
        <w:rPr>
          <w:sz w:val="24"/>
        </w:rPr>
        <w:t>Date:</w:t>
      </w:r>
      <w:r>
        <w:rPr>
          <w:spacing w:val="-6"/>
          <w:sz w:val="24"/>
        </w:rPr>
        <w:t xml:space="preserve"> </w:t>
      </w:r>
      <w:r w:rsidR="00D214ED" w:rsidRPr="00D214ED">
        <w:rPr>
          <w:b/>
          <w:bCs/>
          <w:spacing w:val="-6"/>
          <w:sz w:val="24"/>
        </w:rPr>
        <w:t>May 9,</w:t>
      </w:r>
      <w:r w:rsidRPr="00D214ED">
        <w:rPr>
          <w:b/>
          <w:bCs/>
          <w:spacing w:val="-7"/>
          <w:sz w:val="24"/>
        </w:rPr>
        <w:t xml:space="preserve"> </w:t>
      </w:r>
      <w:r w:rsidRPr="00D214ED">
        <w:rPr>
          <w:b/>
          <w:bCs/>
          <w:sz w:val="24"/>
        </w:rPr>
        <w:t>202</w:t>
      </w:r>
      <w:r w:rsidR="004C679C" w:rsidRPr="00D214ED">
        <w:rPr>
          <w:b/>
          <w:bCs/>
          <w:sz w:val="24"/>
        </w:rPr>
        <w:t>5</w:t>
      </w:r>
      <w:r>
        <w:rPr>
          <w:sz w:val="24"/>
        </w:rPr>
        <w:t xml:space="preserve"> </w:t>
      </w:r>
    </w:p>
    <w:p w14:paraId="2A774BC0" w14:textId="316D8C61" w:rsidR="004C0535" w:rsidRDefault="004C0535" w:rsidP="004C0535">
      <w:pPr>
        <w:ind w:left="3054" w:right="3052"/>
        <w:jc w:val="center"/>
        <w:rPr>
          <w:sz w:val="24"/>
        </w:rPr>
      </w:pPr>
      <w:r>
        <w:rPr>
          <w:sz w:val="24"/>
        </w:rPr>
        <w:t xml:space="preserve">Due Time: </w:t>
      </w:r>
      <w:r w:rsidRPr="00D214ED">
        <w:rPr>
          <w:b/>
          <w:bCs/>
          <w:sz w:val="24"/>
        </w:rPr>
        <w:t>3 p.m.</w:t>
      </w:r>
    </w:p>
    <w:p w14:paraId="77127145" w14:textId="77777777" w:rsidR="00D716BD" w:rsidRDefault="00D716BD" w:rsidP="00D716BD">
      <w:pPr>
        <w:pStyle w:val="Heading1"/>
      </w:pPr>
      <w:r>
        <w:lastRenderedPageBreak/>
        <w:t>Section</w:t>
      </w:r>
      <w:r>
        <w:rPr>
          <w:spacing w:val="-6"/>
        </w:rPr>
        <w:t xml:space="preserve"> </w:t>
      </w:r>
      <w:r>
        <w:t>IV</w:t>
      </w:r>
      <w:r>
        <w:rPr>
          <w:spacing w:val="-4"/>
        </w:rPr>
        <w:t xml:space="preserve"> </w:t>
      </w:r>
      <w:r>
        <w:t xml:space="preserve">Pre-Proposal Conference </w:t>
      </w:r>
      <w:r>
        <w:rPr>
          <w:spacing w:val="-3"/>
        </w:rPr>
        <w:t xml:space="preserve"> </w:t>
      </w:r>
    </w:p>
    <w:p w14:paraId="0AA2A80D" w14:textId="1B42E382" w:rsidR="00D214ED" w:rsidRDefault="00D716BD" w:rsidP="00D214ED">
      <w:pPr>
        <w:pStyle w:val="Heading1"/>
        <w:rPr>
          <w:rFonts w:ascii="Times New Roman" w:hAnsi="Times New Roman" w:cs="Times New Roman"/>
          <w:color w:val="auto"/>
          <w:sz w:val="22"/>
          <w:szCs w:val="22"/>
        </w:rPr>
      </w:pPr>
      <w:r>
        <w:rPr>
          <w:rFonts w:ascii="Times New Roman" w:hAnsi="Times New Roman" w:cs="Times New Roman"/>
          <w:color w:val="auto"/>
          <w:sz w:val="22"/>
          <w:szCs w:val="22"/>
        </w:rPr>
        <w:t xml:space="preserve">A pre-proposal conference covering the general project goals and objectives will be held on Monday, </w:t>
      </w:r>
      <w:r w:rsidRPr="00D214ED">
        <w:rPr>
          <w:rFonts w:ascii="Times New Roman" w:hAnsi="Times New Roman" w:cs="Times New Roman"/>
          <w:b/>
          <w:bCs/>
          <w:color w:val="auto"/>
          <w:sz w:val="22"/>
          <w:szCs w:val="22"/>
        </w:rPr>
        <w:t>April 1</w:t>
      </w:r>
      <w:r w:rsidR="00993D51">
        <w:rPr>
          <w:rFonts w:ascii="Times New Roman" w:hAnsi="Times New Roman" w:cs="Times New Roman"/>
          <w:b/>
          <w:bCs/>
          <w:color w:val="auto"/>
          <w:sz w:val="22"/>
          <w:szCs w:val="22"/>
        </w:rPr>
        <w:t>5</w:t>
      </w:r>
      <w:r w:rsidRPr="00D214ED">
        <w:rPr>
          <w:rFonts w:ascii="Times New Roman" w:hAnsi="Times New Roman" w:cs="Times New Roman"/>
          <w:b/>
          <w:bCs/>
          <w:color w:val="auto"/>
          <w:sz w:val="22"/>
          <w:szCs w:val="22"/>
        </w:rPr>
        <w:t xml:space="preserve">, </w:t>
      </w:r>
      <w:proofErr w:type="gramStart"/>
      <w:r w:rsidRPr="00D214ED">
        <w:rPr>
          <w:rFonts w:ascii="Times New Roman" w:hAnsi="Times New Roman" w:cs="Times New Roman"/>
          <w:b/>
          <w:bCs/>
          <w:color w:val="auto"/>
          <w:sz w:val="22"/>
          <w:szCs w:val="22"/>
        </w:rPr>
        <w:t>2025</w:t>
      </w:r>
      <w:proofErr w:type="gramEnd"/>
      <w:r w:rsidRPr="00D214ED">
        <w:rPr>
          <w:rFonts w:ascii="Times New Roman" w:hAnsi="Times New Roman" w:cs="Times New Roman"/>
          <w:b/>
          <w:bCs/>
          <w:color w:val="auto"/>
          <w:sz w:val="22"/>
          <w:szCs w:val="22"/>
        </w:rPr>
        <w:t xml:space="preserve"> at 10:00 am.</w:t>
      </w:r>
      <w:r>
        <w:rPr>
          <w:rFonts w:ascii="Times New Roman" w:hAnsi="Times New Roman" w:cs="Times New Roman"/>
          <w:color w:val="auto"/>
          <w:sz w:val="22"/>
          <w:szCs w:val="22"/>
        </w:rPr>
        <w:t xml:space="preserve"> The location will be Fire Station </w:t>
      </w:r>
      <w:proofErr w:type="gramStart"/>
      <w:r>
        <w:rPr>
          <w:rFonts w:ascii="Times New Roman" w:hAnsi="Times New Roman" w:cs="Times New Roman"/>
          <w:color w:val="auto"/>
          <w:sz w:val="22"/>
          <w:szCs w:val="22"/>
        </w:rPr>
        <w:t>12</w:t>
      </w:r>
      <w:proofErr w:type="gramEnd"/>
      <w:r>
        <w:rPr>
          <w:rFonts w:ascii="Times New Roman" w:hAnsi="Times New Roman" w:cs="Times New Roman"/>
          <w:color w:val="auto"/>
          <w:sz w:val="22"/>
          <w:szCs w:val="22"/>
        </w:rPr>
        <w:t xml:space="preserve"> located at 7956 Buck Springs Road, Pinetop, AZ 85935. A virtual meeting option is available at: </w:t>
      </w:r>
    </w:p>
    <w:p w14:paraId="62CBB794" w14:textId="77777777" w:rsidR="00D214ED" w:rsidRDefault="00D214ED" w:rsidP="00D214ED">
      <w:pPr>
        <w:pStyle w:val="Heading1"/>
        <w:spacing w:before="0" w:after="0"/>
        <w:rPr>
          <w:rFonts w:ascii="Times New Roman" w:hAnsi="Times New Roman" w:cs="Times New Roman"/>
          <w:color w:val="auto"/>
          <w:sz w:val="22"/>
          <w:szCs w:val="22"/>
        </w:rPr>
      </w:pPr>
      <w:r>
        <w:rPr>
          <w:rFonts w:ascii="Times New Roman" w:hAnsi="Times New Roman" w:cs="Times New Roman"/>
          <w:color w:val="auto"/>
          <w:sz w:val="22"/>
          <w:szCs w:val="22"/>
        </w:rPr>
        <w:t xml:space="preserve">Microsoft Teams </w:t>
      </w:r>
      <w:r w:rsidRPr="00D214ED">
        <w:rPr>
          <w:rFonts w:ascii="Times New Roman" w:hAnsi="Times New Roman" w:cs="Times New Roman"/>
          <w:color w:val="auto"/>
          <w:sz w:val="22"/>
          <w:szCs w:val="22"/>
        </w:rPr>
        <w:t>Meeting ID: 266 296 939 31</w:t>
      </w:r>
      <w:r>
        <w:rPr>
          <w:rFonts w:ascii="Times New Roman" w:hAnsi="Times New Roman" w:cs="Times New Roman"/>
          <w:color w:val="auto"/>
          <w:sz w:val="22"/>
          <w:szCs w:val="22"/>
        </w:rPr>
        <w:t xml:space="preserve"> </w:t>
      </w:r>
    </w:p>
    <w:p w14:paraId="18EFFFA2" w14:textId="1D15A79B" w:rsidR="00D214ED" w:rsidRPr="00D214ED" w:rsidRDefault="00D214ED" w:rsidP="00D214ED">
      <w:pPr>
        <w:pStyle w:val="Heading1"/>
        <w:spacing w:before="0" w:after="0"/>
        <w:rPr>
          <w:rFonts w:ascii="Times New Roman" w:hAnsi="Times New Roman" w:cs="Times New Roman"/>
          <w:color w:val="auto"/>
          <w:sz w:val="22"/>
          <w:szCs w:val="22"/>
        </w:rPr>
      </w:pPr>
      <w:r w:rsidRPr="00D214ED">
        <w:rPr>
          <w:rFonts w:ascii="Times New Roman" w:hAnsi="Times New Roman" w:cs="Times New Roman"/>
          <w:color w:val="auto"/>
          <w:sz w:val="22"/>
          <w:szCs w:val="22"/>
        </w:rPr>
        <w:t>Passcode: Uw6DG2ct</w:t>
      </w:r>
    </w:p>
    <w:p w14:paraId="4BA463D2" w14:textId="482E9593" w:rsidR="004C0535" w:rsidRPr="00064EC3" w:rsidRDefault="004C0535" w:rsidP="004C0535">
      <w:pPr>
        <w:pStyle w:val="Heading1"/>
        <w:rPr>
          <w:sz w:val="36"/>
          <w:szCs w:val="36"/>
        </w:rPr>
      </w:pPr>
      <w:r w:rsidRPr="00064EC3">
        <w:rPr>
          <w:sz w:val="36"/>
          <w:szCs w:val="36"/>
        </w:rPr>
        <w:t>Section</w:t>
      </w:r>
      <w:r w:rsidRPr="00064EC3">
        <w:rPr>
          <w:spacing w:val="-6"/>
          <w:sz w:val="36"/>
          <w:szCs w:val="36"/>
        </w:rPr>
        <w:t xml:space="preserve"> </w:t>
      </w:r>
      <w:r w:rsidRPr="00064EC3">
        <w:rPr>
          <w:sz w:val="36"/>
          <w:szCs w:val="36"/>
        </w:rPr>
        <w:t>V</w:t>
      </w:r>
      <w:r w:rsidRPr="00064EC3">
        <w:rPr>
          <w:spacing w:val="-4"/>
          <w:sz w:val="36"/>
          <w:szCs w:val="36"/>
        </w:rPr>
        <w:t xml:space="preserve"> </w:t>
      </w:r>
      <w:r w:rsidRPr="00064EC3">
        <w:rPr>
          <w:sz w:val="36"/>
          <w:szCs w:val="36"/>
        </w:rPr>
        <w:t>-</w:t>
      </w:r>
      <w:r w:rsidRPr="00064EC3">
        <w:rPr>
          <w:spacing w:val="-6"/>
          <w:sz w:val="36"/>
          <w:szCs w:val="36"/>
        </w:rPr>
        <w:t xml:space="preserve"> </w:t>
      </w:r>
      <w:r w:rsidRPr="00064EC3">
        <w:rPr>
          <w:sz w:val="36"/>
          <w:szCs w:val="36"/>
        </w:rPr>
        <w:t>Interpretation</w:t>
      </w:r>
      <w:r w:rsidRPr="00064EC3">
        <w:rPr>
          <w:spacing w:val="-3"/>
          <w:sz w:val="36"/>
          <w:szCs w:val="36"/>
        </w:rPr>
        <w:t xml:space="preserve"> </w:t>
      </w:r>
      <w:r w:rsidRPr="00064EC3">
        <w:rPr>
          <w:sz w:val="36"/>
          <w:szCs w:val="36"/>
        </w:rPr>
        <w:t>of</w:t>
      </w:r>
      <w:r w:rsidRPr="00064EC3">
        <w:rPr>
          <w:spacing w:val="-3"/>
          <w:sz w:val="36"/>
          <w:szCs w:val="36"/>
        </w:rPr>
        <w:t xml:space="preserve"> </w:t>
      </w:r>
      <w:r w:rsidRPr="00064EC3">
        <w:rPr>
          <w:sz w:val="36"/>
          <w:szCs w:val="36"/>
        </w:rPr>
        <w:t>RFQ</w:t>
      </w:r>
      <w:r w:rsidRPr="00064EC3">
        <w:rPr>
          <w:spacing w:val="-3"/>
          <w:sz w:val="36"/>
          <w:szCs w:val="36"/>
        </w:rPr>
        <w:t xml:space="preserve"> </w:t>
      </w:r>
      <w:r w:rsidRPr="00064EC3">
        <w:rPr>
          <w:sz w:val="36"/>
          <w:szCs w:val="36"/>
        </w:rPr>
        <w:t>Documents</w:t>
      </w:r>
      <w:r w:rsidRPr="00064EC3">
        <w:rPr>
          <w:spacing w:val="-2"/>
          <w:sz w:val="36"/>
          <w:szCs w:val="36"/>
        </w:rPr>
        <w:t xml:space="preserve"> </w:t>
      </w:r>
      <w:r w:rsidRPr="00064EC3">
        <w:rPr>
          <w:sz w:val="36"/>
          <w:szCs w:val="36"/>
        </w:rPr>
        <w:t>before</w:t>
      </w:r>
      <w:r w:rsidRPr="00064EC3">
        <w:rPr>
          <w:spacing w:val="-3"/>
          <w:sz w:val="36"/>
          <w:szCs w:val="36"/>
        </w:rPr>
        <w:t xml:space="preserve"> </w:t>
      </w:r>
      <w:r w:rsidRPr="00064EC3">
        <w:rPr>
          <w:spacing w:val="-2"/>
          <w:sz w:val="36"/>
          <w:szCs w:val="36"/>
        </w:rPr>
        <w:t>Submission</w:t>
      </w:r>
    </w:p>
    <w:p w14:paraId="7C964D3F" w14:textId="77777777" w:rsidR="004C0535" w:rsidRDefault="004C0535" w:rsidP="004C0535">
      <w:pPr>
        <w:pStyle w:val="BodyText"/>
        <w:spacing w:before="250"/>
        <w:ind w:left="100"/>
      </w:pPr>
      <w:r>
        <w:t>QUESTIONS:</w:t>
      </w:r>
      <w:r>
        <w:rPr>
          <w:spacing w:val="-1"/>
        </w:rPr>
        <w:t xml:space="preserve"> </w:t>
      </w:r>
      <w:r>
        <w:t>If</w:t>
      </w:r>
      <w:r>
        <w:rPr>
          <w:spacing w:val="-1"/>
        </w:rPr>
        <w:t xml:space="preserve"> </w:t>
      </w:r>
      <w:r>
        <w:t>you</w:t>
      </w:r>
      <w:r>
        <w:rPr>
          <w:spacing w:val="-4"/>
        </w:rPr>
        <w:t xml:space="preserve"> </w:t>
      </w:r>
      <w:r>
        <w:t>have</w:t>
      </w:r>
      <w:r>
        <w:rPr>
          <w:spacing w:val="-4"/>
        </w:rPr>
        <w:t xml:space="preserve"> </w:t>
      </w:r>
      <w:r>
        <w:t>formal</w:t>
      </w:r>
      <w:r>
        <w:rPr>
          <w:spacing w:val="-3"/>
        </w:rPr>
        <w:t xml:space="preserve"> </w:t>
      </w:r>
      <w:r>
        <w:t>questions</w:t>
      </w:r>
      <w:r>
        <w:rPr>
          <w:spacing w:val="-6"/>
        </w:rPr>
        <w:t xml:space="preserve"> </w:t>
      </w:r>
      <w:r>
        <w:t>about</w:t>
      </w:r>
      <w:r>
        <w:rPr>
          <w:spacing w:val="-3"/>
        </w:rPr>
        <w:t xml:space="preserve"> </w:t>
      </w:r>
      <w:r>
        <w:t>technical</w:t>
      </w:r>
      <w:r>
        <w:rPr>
          <w:spacing w:val="-3"/>
        </w:rPr>
        <w:t xml:space="preserve"> </w:t>
      </w:r>
      <w:r>
        <w:t>information</w:t>
      </w:r>
      <w:r>
        <w:rPr>
          <w:spacing w:val="-7"/>
        </w:rPr>
        <w:t xml:space="preserve"> </w:t>
      </w:r>
      <w:r>
        <w:t>regarding</w:t>
      </w:r>
      <w:r>
        <w:rPr>
          <w:spacing w:val="-7"/>
        </w:rPr>
        <w:t xml:space="preserve"> </w:t>
      </w:r>
      <w:r>
        <w:t>this</w:t>
      </w:r>
      <w:r>
        <w:rPr>
          <w:spacing w:val="-4"/>
        </w:rPr>
        <w:t xml:space="preserve"> </w:t>
      </w:r>
      <w:r>
        <w:t>Request</w:t>
      </w:r>
      <w:r>
        <w:rPr>
          <w:spacing w:val="-6"/>
        </w:rPr>
        <w:t xml:space="preserve"> </w:t>
      </w:r>
      <w:r>
        <w:t>for Qualifications or if you have informal questions about the procurement process, please contact:</w:t>
      </w:r>
    </w:p>
    <w:p w14:paraId="0348E123" w14:textId="6FA9B669" w:rsidR="004C0535" w:rsidRDefault="004C0535" w:rsidP="004C0535">
      <w:pPr>
        <w:pStyle w:val="BodyText"/>
        <w:spacing w:before="28"/>
        <w:ind w:left="100"/>
      </w:pPr>
      <w:r>
        <w:rPr>
          <w:color w:val="943634"/>
        </w:rPr>
        <w:t>Chief Jim Morgan</w:t>
      </w:r>
      <w:r w:rsidR="00F07B5D">
        <w:rPr>
          <w:color w:val="943634"/>
        </w:rPr>
        <w:t xml:space="preserve"> at </w:t>
      </w:r>
      <w:hyperlink r:id="rId9" w:history="1">
        <w:r w:rsidR="00F07B5D" w:rsidRPr="000A7E43">
          <w:rPr>
            <w:rStyle w:val="Hyperlink"/>
          </w:rPr>
          <w:t>jmorgan@pinetopfire.com</w:t>
        </w:r>
      </w:hyperlink>
      <w:r w:rsidR="00F07B5D">
        <w:rPr>
          <w:color w:val="943634"/>
        </w:rPr>
        <w:t xml:space="preserve"> </w:t>
      </w:r>
      <w:r>
        <w:rPr>
          <w:color w:val="943634"/>
        </w:rPr>
        <w:t>or</w:t>
      </w:r>
      <w:r>
        <w:rPr>
          <w:color w:val="943634"/>
          <w:spacing w:val="-4"/>
        </w:rPr>
        <w:t xml:space="preserve"> </w:t>
      </w:r>
      <w:r>
        <w:rPr>
          <w:color w:val="943634"/>
        </w:rPr>
        <w:t>C</w:t>
      </w:r>
      <w:r w:rsidR="00F07B5D">
        <w:rPr>
          <w:color w:val="943634"/>
        </w:rPr>
        <w:t xml:space="preserve">aptain Cory Esparza </w:t>
      </w:r>
      <w:r>
        <w:rPr>
          <w:color w:val="943634"/>
        </w:rPr>
        <w:t xml:space="preserve">at </w:t>
      </w:r>
      <w:hyperlink r:id="rId10" w:history="1">
        <w:r w:rsidR="00064EC3" w:rsidRPr="002D5E4D">
          <w:rPr>
            <w:rStyle w:val="Hyperlink"/>
          </w:rPr>
          <w:t>cesparza@pinetopfire.com</w:t>
        </w:r>
      </w:hyperlink>
      <w:r w:rsidR="00064EC3">
        <w:rPr>
          <w:color w:val="943634"/>
        </w:rPr>
        <w:t xml:space="preserve"> </w:t>
      </w:r>
      <w:r w:rsidR="00F07B5D">
        <w:rPr>
          <w:color w:val="943634"/>
        </w:rPr>
        <w:t>.</w:t>
      </w:r>
      <w:r w:rsidR="00F07B5D">
        <w:t xml:space="preserve"> </w:t>
      </w:r>
    </w:p>
    <w:p w14:paraId="1DF1B569" w14:textId="04115961" w:rsidR="004C0535" w:rsidRDefault="004C0535" w:rsidP="004C0535">
      <w:pPr>
        <w:pStyle w:val="BodyText"/>
        <w:spacing w:before="253"/>
        <w:ind w:left="100" w:right="100"/>
      </w:pPr>
      <w:r>
        <w:t>Should a</w:t>
      </w:r>
      <w:r w:rsidR="00AB5960">
        <w:t>n applicant-firm (a “</w:t>
      </w:r>
      <w:r>
        <w:t>Proposer</w:t>
      </w:r>
      <w:r w:rsidR="00AB5960">
        <w:t>”)</w:t>
      </w:r>
      <w:r>
        <w:t xml:space="preserve"> find any ambiguity, inconsistency or error in the RFQ</w:t>
      </w:r>
      <w:r w:rsidR="00AB5960">
        <w:t>,</w:t>
      </w:r>
      <w:r>
        <w:t xml:space="preserve"> or should the Proposer be in doubt</w:t>
      </w:r>
      <w:r>
        <w:rPr>
          <w:spacing w:val="-4"/>
        </w:rPr>
        <w:t xml:space="preserve"> </w:t>
      </w:r>
      <w:r>
        <w:t>as</w:t>
      </w:r>
      <w:r>
        <w:rPr>
          <w:spacing w:val="-4"/>
        </w:rPr>
        <w:t xml:space="preserve"> </w:t>
      </w:r>
      <w:r>
        <w:t>to</w:t>
      </w:r>
      <w:r>
        <w:rPr>
          <w:spacing w:val="-2"/>
        </w:rPr>
        <w:t xml:space="preserve"> </w:t>
      </w:r>
      <w:r>
        <w:t>its</w:t>
      </w:r>
      <w:r>
        <w:rPr>
          <w:spacing w:val="-2"/>
        </w:rPr>
        <w:t xml:space="preserve"> </w:t>
      </w:r>
      <w:r>
        <w:t>meaning,</w:t>
      </w:r>
      <w:r w:rsidR="00AB5960">
        <w:t xml:space="preserve"> they</w:t>
      </w:r>
      <w:r>
        <w:rPr>
          <w:spacing w:val="-2"/>
        </w:rPr>
        <w:t xml:space="preserve"> </w:t>
      </w:r>
      <w:r>
        <w:t>shall</w:t>
      </w:r>
      <w:r>
        <w:rPr>
          <w:spacing w:val="-4"/>
        </w:rPr>
        <w:t xml:space="preserve"> </w:t>
      </w:r>
      <w:r>
        <w:t>at</w:t>
      </w:r>
      <w:r>
        <w:rPr>
          <w:spacing w:val="-4"/>
        </w:rPr>
        <w:t xml:space="preserve"> </w:t>
      </w:r>
      <w:r>
        <w:t>once</w:t>
      </w:r>
      <w:r>
        <w:rPr>
          <w:spacing w:val="-4"/>
        </w:rPr>
        <w:t xml:space="preserve"> </w:t>
      </w:r>
      <w:r>
        <w:t>notify</w:t>
      </w:r>
      <w:r>
        <w:rPr>
          <w:spacing w:val="-3"/>
        </w:rPr>
        <w:t xml:space="preserve"> </w:t>
      </w:r>
      <w:r w:rsidR="00F07B5D">
        <w:rPr>
          <w:spacing w:val="-3"/>
        </w:rPr>
        <w:t xml:space="preserve">Jim Morgan </w:t>
      </w:r>
      <w:r>
        <w:t>or</w:t>
      </w:r>
      <w:r>
        <w:rPr>
          <w:spacing w:val="-2"/>
        </w:rPr>
        <w:t xml:space="preserve"> </w:t>
      </w:r>
      <w:r w:rsidR="00F07B5D">
        <w:rPr>
          <w:spacing w:val="-2"/>
        </w:rPr>
        <w:t xml:space="preserve">Cory Esparza </w:t>
      </w:r>
      <w:r>
        <w:t>in</w:t>
      </w:r>
      <w:r>
        <w:rPr>
          <w:spacing w:val="-2"/>
        </w:rPr>
        <w:t xml:space="preserve"> </w:t>
      </w:r>
      <w:r>
        <w:t>writing,</w:t>
      </w:r>
      <w:r>
        <w:rPr>
          <w:spacing w:val="-2"/>
        </w:rPr>
        <w:t xml:space="preserve"> </w:t>
      </w:r>
      <w:r>
        <w:t xml:space="preserve">who will send a written addendum by E-mail to all Proposers who are on record with the District as having received a copy of the RFQ. Neither the District nor its representatives will be responsible for oral instructions or information. Interpretation or correction of the RFQ will be made only by written </w:t>
      </w:r>
      <w:r>
        <w:rPr>
          <w:spacing w:val="-2"/>
        </w:rPr>
        <w:t>addendum.</w:t>
      </w:r>
    </w:p>
    <w:p w14:paraId="5CC951BD" w14:textId="77777777" w:rsidR="004C0535" w:rsidRDefault="004C0535" w:rsidP="004C0535">
      <w:pPr>
        <w:pStyle w:val="BodyText"/>
      </w:pPr>
    </w:p>
    <w:p w14:paraId="3251B347" w14:textId="41651F00" w:rsidR="004C0535" w:rsidRDefault="004C0535" w:rsidP="004C0535">
      <w:pPr>
        <w:pStyle w:val="BodyText"/>
        <w:ind w:left="100"/>
      </w:pPr>
      <w:r>
        <w:t>All</w:t>
      </w:r>
      <w:r>
        <w:rPr>
          <w:spacing w:val="-1"/>
        </w:rPr>
        <w:t xml:space="preserve"> </w:t>
      </w:r>
      <w:r>
        <w:t>inquiries</w:t>
      </w:r>
      <w:r>
        <w:rPr>
          <w:spacing w:val="-2"/>
        </w:rPr>
        <w:t xml:space="preserve"> </w:t>
      </w:r>
      <w:r>
        <w:t>must</w:t>
      </w:r>
      <w:r>
        <w:rPr>
          <w:spacing w:val="-1"/>
        </w:rPr>
        <w:t xml:space="preserve"> </w:t>
      </w:r>
      <w:r>
        <w:t>be</w:t>
      </w:r>
      <w:r>
        <w:rPr>
          <w:spacing w:val="-4"/>
        </w:rPr>
        <w:t xml:space="preserve"> </w:t>
      </w:r>
      <w:r>
        <w:t>received</w:t>
      </w:r>
      <w:r>
        <w:rPr>
          <w:spacing w:val="-2"/>
        </w:rPr>
        <w:t xml:space="preserve"> </w:t>
      </w:r>
      <w:r>
        <w:t>by</w:t>
      </w:r>
      <w:r>
        <w:rPr>
          <w:spacing w:val="-4"/>
        </w:rPr>
        <w:t xml:space="preserve"> </w:t>
      </w:r>
      <w:r>
        <w:t>the</w:t>
      </w:r>
      <w:r>
        <w:rPr>
          <w:spacing w:val="-2"/>
        </w:rPr>
        <w:t xml:space="preserve"> </w:t>
      </w:r>
      <w:r w:rsidR="00F07B5D">
        <w:t>district</w:t>
      </w:r>
      <w:r>
        <w:rPr>
          <w:spacing w:val="-1"/>
        </w:rPr>
        <w:t xml:space="preserve"> </w:t>
      </w:r>
      <w:r>
        <w:t>by</w:t>
      </w:r>
      <w:r>
        <w:rPr>
          <w:spacing w:val="-5"/>
        </w:rPr>
        <w:t xml:space="preserve"> </w:t>
      </w:r>
      <w:r>
        <w:t>the</w:t>
      </w:r>
      <w:r>
        <w:rPr>
          <w:spacing w:val="-2"/>
        </w:rPr>
        <w:t xml:space="preserve"> </w:t>
      </w:r>
      <w:r>
        <w:t>end</w:t>
      </w:r>
      <w:r>
        <w:rPr>
          <w:spacing w:val="-2"/>
        </w:rPr>
        <w:t xml:space="preserve"> </w:t>
      </w:r>
      <w:r>
        <w:t>of</w:t>
      </w:r>
      <w:r>
        <w:rPr>
          <w:spacing w:val="-2"/>
        </w:rPr>
        <w:t xml:space="preserve"> </w:t>
      </w:r>
      <w:r>
        <w:t>business</w:t>
      </w:r>
      <w:r>
        <w:rPr>
          <w:spacing w:val="-4"/>
        </w:rPr>
        <w:t xml:space="preserve"> </w:t>
      </w:r>
      <w:r>
        <w:t>day</w:t>
      </w:r>
      <w:r>
        <w:rPr>
          <w:spacing w:val="-4"/>
        </w:rPr>
        <w:t xml:space="preserve"> </w:t>
      </w:r>
      <w:r>
        <w:t xml:space="preserve">on </w:t>
      </w:r>
      <w:r w:rsidR="00D716BD" w:rsidRPr="00D716BD">
        <w:rPr>
          <w:b/>
          <w:bCs/>
        </w:rPr>
        <w:t>April 18</w:t>
      </w:r>
      <w:r w:rsidR="00AB5960" w:rsidRPr="00D716BD">
        <w:rPr>
          <w:b/>
          <w:bCs/>
        </w:rPr>
        <w:t>, 2025</w:t>
      </w:r>
      <w:r w:rsidR="00AB5960">
        <w:t>.</w:t>
      </w:r>
      <w:r>
        <w:rPr>
          <w:spacing w:val="-2"/>
        </w:rPr>
        <w:t xml:space="preserve"> </w:t>
      </w:r>
      <w:r>
        <w:t>Failure</w:t>
      </w:r>
      <w:r>
        <w:rPr>
          <w:spacing w:val="-2"/>
        </w:rPr>
        <w:t xml:space="preserve"> </w:t>
      </w:r>
      <w:r>
        <w:t>to submit inquiries by this deadline may result in the inquiry not being answered.</w:t>
      </w:r>
    </w:p>
    <w:p w14:paraId="4B57DCC3" w14:textId="3E2CF761" w:rsidR="004C0535" w:rsidRPr="00064EC3" w:rsidRDefault="004C0535" w:rsidP="004C0535">
      <w:pPr>
        <w:pStyle w:val="Heading1"/>
        <w:rPr>
          <w:sz w:val="36"/>
          <w:szCs w:val="36"/>
        </w:rPr>
      </w:pPr>
      <w:r w:rsidRPr="00064EC3">
        <w:rPr>
          <w:sz w:val="36"/>
          <w:szCs w:val="36"/>
        </w:rPr>
        <w:t>Section</w:t>
      </w:r>
      <w:r w:rsidRPr="00064EC3">
        <w:rPr>
          <w:spacing w:val="-3"/>
          <w:sz w:val="36"/>
          <w:szCs w:val="36"/>
        </w:rPr>
        <w:t xml:space="preserve"> </w:t>
      </w:r>
      <w:r w:rsidRPr="00064EC3">
        <w:rPr>
          <w:sz w:val="36"/>
          <w:szCs w:val="36"/>
        </w:rPr>
        <w:t>V</w:t>
      </w:r>
      <w:r w:rsidR="00D716BD">
        <w:rPr>
          <w:sz w:val="36"/>
          <w:szCs w:val="36"/>
        </w:rPr>
        <w:t>I</w:t>
      </w:r>
      <w:r w:rsidRPr="00064EC3">
        <w:rPr>
          <w:spacing w:val="-4"/>
          <w:sz w:val="36"/>
          <w:szCs w:val="36"/>
        </w:rPr>
        <w:t xml:space="preserve"> </w:t>
      </w:r>
      <w:r w:rsidRPr="00064EC3">
        <w:rPr>
          <w:sz w:val="36"/>
          <w:szCs w:val="36"/>
        </w:rPr>
        <w:t>-</w:t>
      </w:r>
      <w:r w:rsidRPr="00064EC3">
        <w:rPr>
          <w:spacing w:val="-3"/>
          <w:sz w:val="36"/>
          <w:szCs w:val="36"/>
        </w:rPr>
        <w:t xml:space="preserve"> </w:t>
      </w:r>
      <w:r w:rsidRPr="00064EC3">
        <w:rPr>
          <w:sz w:val="36"/>
          <w:szCs w:val="36"/>
        </w:rPr>
        <w:t>Restriction</w:t>
      </w:r>
      <w:r w:rsidRPr="00064EC3">
        <w:rPr>
          <w:spacing w:val="-2"/>
          <w:sz w:val="36"/>
          <w:szCs w:val="36"/>
        </w:rPr>
        <w:t xml:space="preserve"> </w:t>
      </w:r>
      <w:r w:rsidRPr="00064EC3">
        <w:rPr>
          <w:sz w:val="36"/>
          <w:szCs w:val="36"/>
        </w:rPr>
        <w:t>on</w:t>
      </w:r>
      <w:r w:rsidRPr="00064EC3">
        <w:rPr>
          <w:spacing w:val="-1"/>
          <w:sz w:val="36"/>
          <w:szCs w:val="36"/>
        </w:rPr>
        <w:t xml:space="preserve"> </w:t>
      </w:r>
      <w:r w:rsidRPr="00064EC3">
        <w:rPr>
          <w:spacing w:val="-2"/>
          <w:sz w:val="36"/>
          <w:szCs w:val="36"/>
        </w:rPr>
        <w:t>Communications</w:t>
      </w:r>
    </w:p>
    <w:p w14:paraId="04BD00DB" w14:textId="793D7531" w:rsidR="004C0535" w:rsidRDefault="004C0535" w:rsidP="004C0535">
      <w:pPr>
        <w:pStyle w:val="BodyText"/>
        <w:spacing w:before="248"/>
        <w:ind w:left="100" w:right="157"/>
      </w:pPr>
      <w:r>
        <w:t>Proposers and members of their teams shall not communicate concerning this RFQ with the District, Project</w:t>
      </w:r>
      <w:r>
        <w:rPr>
          <w:spacing w:val="-6"/>
        </w:rPr>
        <w:t xml:space="preserve"> </w:t>
      </w:r>
      <w:r>
        <w:t>Managers,</w:t>
      </w:r>
      <w:r>
        <w:rPr>
          <w:spacing w:val="-4"/>
        </w:rPr>
        <w:t xml:space="preserve"> </w:t>
      </w:r>
      <w:r>
        <w:t>any</w:t>
      </w:r>
      <w:r>
        <w:rPr>
          <w:spacing w:val="-6"/>
        </w:rPr>
        <w:t xml:space="preserve"> </w:t>
      </w:r>
      <w:r>
        <w:t>District</w:t>
      </w:r>
      <w:r>
        <w:rPr>
          <w:spacing w:val="-3"/>
        </w:rPr>
        <w:t xml:space="preserve"> </w:t>
      </w:r>
      <w:r>
        <w:t>Consultant</w:t>
      </w:r>
      <w:r>
        <w:rPr>
          <w:spacing w:val="-3"/>
        </w:rPr>
        <w:t xml:space="preserve"> </w:t>
      </w:r>
      <w:r>
        <w:t>or</w:t>
      </w:r>
      <w:r>
        <w:rPr>
          <w:spacing w:val="-4"/>
        </w:rPr>
        <w:t xml:space="preserve"> </w:t>
      </w:r>
      <w:r>
        <w:t>Program</w:t>
      </w:r>
      <w:r>
        <w:rPr>
          <w:spacing w:val="-7"/>
        </w:rPr>
        <w:t xml:space="preserve"> </w:t>
      </w:r>
      <w:r>
        <w:t>Manager,</w:t>
      </w:r>
      <w:r>
        <w:rPr>
          <w:spacing w:val="-4"/>
        </w:rPr>
        <w:t xml:space="preserve"> </w:t>
      </w:r>
      <w:r>
        <w:t>Selection</w:t>
      </w:r>
      <w:r>
        <w:rPr>
          <w:spacing w:val="-4"/>
        </w:rPr>
        <w:t xml:space="preserve"> </w:t>
      </w:r>
      <w:r>
        <w:t>Committee</w:t>
      </w:r>
      <w:r>
        <w:rPr>
          <w:spacing w:val="-4"/>
        </w:rPr>
        <w:t xml:space="preserve"> </w:t>
      </w:r>
      <w:r>
        <w:t>members,</w:t>
      </w:r>
      <w:r>
        <w:rPr>
          <w:spacing w:val="-4"/>
        </w:rPr>
        <w:t xml:space="preserve"> </w:t>
      </w:r>
      <w:r>
        <w:t xml:space="preserve">District Board, or employees of the </w:t>
      </w:r>
      <w:r w:rsidR="00F07B5D">
        <w:t>district</w:t>
      </w:r>
      <w:r>
        <w:t>, except as stipulated in Section IV. Failure to abide by this</w:t>
      </w:r>
    </w:p>
    <w:p w14:paraId="61D68721" w14:textId="3850C17B" w:rsidR="004C0535" w:rsidRDefault="004C0535" w:rsidP="004C0535">
      <w:pPr>
        <w:pStyle w:val="BodyText"/>
        <w:spacing w:line="252" w:lineRule="exact"/>
        <w:ind w:left="100"/>
      </w:pPr>
      <w:r>
        <w:t>requirement</w:t>
      </w:r>
      <w:r>
        <w:rPr>
          <w:spacing w:val="-6"/>
        </w:rPr>
        <w:t xml:space="preserve"> </w:t>
      </w:r>
      <w:r>
        <w:t>may</w:t>
      </w:r>
      <w:r>
        <w:rPr>
          <w:spacing w:val="-6"/>
        </w:rPr>
        <w:t xml:space="preserve"> </w:t>
      </w:r>
      <w:r>
        <w:t>result</w:t>
      </w:r>
      <w:r>
        <w:rPr>
          <w:spacing w:val="-3"/>
        </w:rPr>
        <w:t xml:space="preserve"> </w:t>
      </w:r>
      <w:r>
        <w:t>in</w:t>
      </w:r>
      <w:r>
        <w:rPr>
          <w:spacing w:val="-4"/>
        </w:rPr>
        <w:t xml:space="preserve"> </w:t>
      </w:r>
      <w:r>
        <w:t>rejection</w:t>
      </w:r>
      <w:r>
        <w:rPr>
          <w:spacing w:val="-4"/>
        </w:rPr>
        <w:t xml:space="preserve"> </w:t>
      </w:r>
      <w:r>
        <w:t>of</w:t>
      </w:r>
      <w:r>
        <w:rPr>
          <w:spacing w:val="-4"/>
        </w:rPr>
        <w:t xml:space="preserve"> </w:t>
      </w:r>
      <w:r>
        <w:t>the</w:t>
      </w:r>
      <w:r>
        <w:rPr>
          <w:spacing w:val="-4"/>
        </w:rPr>
        <w:t xml:space="preserve"> </w:t>
      </w:r>
      <w:r>
        <w:t>Proposer’s</w:t>
      </w:r>
      <w:r>
        <w:rPr>
          <w:spacing w:val="-4"/>
        </w:rPr>
        <w:t xml:space="preserve"> </w:t>
      </w:r>
      <w:r w:rsidR="00AB5960">
        <w:rPr>
          <w:spacing w:val="-2"/>
        </w:rPr>
        <w:t>submission</w:t>
      </w:r>
      <w:r>
        <w:rPr>
          <w:spacing w:val="-2"/>
        </w:rPr>
        <w:t>.</w:t>
      </w:r>
    </w:p>
    <w:p w14:paraId="05E53AE2" w14:textId="5E1B08F2" w:rsidR="004C0535" w:rsidRPr="00064EC3" w:rsidRDefault="004C0535" w:rsidP="004C0535">
      <w:pPr>
        <w:pStyle w:val="Heading1"/>
        <w:rPr>
          <w:sz w:val="36"/>
          <w:szCs w:val="36"/>
        </w:rPr>
      </w:pPr>
      <w:r w:rsidRPr="00064EC3">
        <w:rPr>
          <w:sz w:val="36"/>
          <w:szCs w:val="36"/>
        </w:rPr>
        <w:t>Section</w:t>
      </w:r>
      <w:r w:rsidRPr="00064EC3">
        <w:rPr>
          <w:spacing w:val="-3"/>
          <w:sz w:val="36"/>
          <w:szCs w:val="36"/>
        </w:rPr>
        <w:t xml:space="preserve"> </w:t>
      </w:r>
      <w:r w:rsidRPr="00064EC3">
        <w:rPr>
          <w:sz w:val="36"/>
          <w:szCs w:val="36"/>
        </w:rPr>
        <w:t>VI</w:t>
      </w:r>
      <w:r w:rsidR="00D716BD">
        <w:rPr>
          <w:sz w:val="36"/>
          <w:szCs w:val="36"/>
        </w:rPr>
        <w:t>I</w:t>
      </w:r>
      <w:r w:rsidRPr="00064EC3">
        <w:rPr>
          <w:spacing w:val="-4"/>
          <w:sz w:val="36"/>
          <w:szCs w:val="36"/>
        </w:rPr>
        <w:t xml:space="preserve"> </w:t>
      </w:r>
      <w:r w:rsidRPr="00064EC3">
        <w:rPr>
          <w:sz w:val="36"/>
          <w:szCs w:val="36"/>
        </w:rPr>
        <w:t>–</w:t>
      </w:r>
      <w:r w:rsidRPr="00064EC3">
        <w:rPr>
          <w:spacing w:val="-3"/>
          <w:sz w:val="36"/>
          <w:szCs w:val="36"/>
        </w:rPr>
        <w:t xml:space="preserve"> </w:t>
      </w:r>
      <w:r w:rsidRPr="00064EC3">
        <w:rPr>
          <w:sz w:val="36"/>
          <w:szCs w:val="36"/>
        </w:rPr>
        <w:t>Selection</w:t>
      </w:r>
      <w:r w:rsidRPr="00064EC3">
        <w:rPr>
          <w:spacing w:val="-2"/>
          <w:sz w:val="36"/>
          <w:szCs w:val="36"/>
        </w:rPr>
        <w:t xml:space="preserve"> Process</w:t>
      </w:r>
    </w:p>
    <w:p w14:paraId="4D3CB3CE" w14:textId="1D4D198B" w:rsidR="00852D99" w:rsidRDefault="004C0535" w:rsidP="001E0A7B">
      <w:pPr>
        <w:spacing w:before="248"/>
        <w:ind w:left="100" w:right="216"/>
        <w:rPr>
          <w:spacing w:val="-2"/>
        </w:rPr>
      </w:pPr>
      <w:r>
        <w:t xml:space="preserve">A </w:t>
      </w:r>
      <w:r w:rsidR="00AB5960">
        <w:t>selection/</w:t>
      </w:r>
      <w:r>
        <w:t>evaluation committee will evaluate each Statement of Qualification</w:t>
      </w:r>
      <w:r w:rsidR="00AB5960">
        <w:t>s</w:t>
      </w:r>
      <w:r>
        <w:t xml:space="preserve"> according to the evaluation criteria</w:t>
      </w:r>
      <w:r>
        <w:rPr>
          <w:spacing w:val="-4"/>
        </w:rPr>
        <w:t xml:space="preserve"> </w:t>
      </w:r>
      <w:r>
        <w:t>in</w:t>
      </w:r>
      <w:r>
        <w:rPr>
          <w:spacing w:val="-2"/>
        </w:rPr>
        <w:t xml:space="preserve"> </w:t>
      </w:r>
      <w:r>
        <w:t>Section</w:t>
      </w:r>
      <w:r>
        <w:rPr>
          <w:spacing w:val="-2"/>
        </w:rPr>
        <w:t xml:space="preserve"> </w:t>
      </w:r>
      <w:r>
        <w:t>II.</w:t>
      </w:r>
      <w:r>
        <w:rPr>
          <w:spacing w:val="-2"/>
        </w:rPr>
        <w:t xml:space="preserve"> </w:t>
      </w:r>
      <w:r w:rsidR="00852D99">
        <w:rPr>
          <w:spacing w:val="-2"/>
        </w:rPr>
        <w:t>There will be a single final list of at least 3 but not more than 5 firms.</w:t>
      </w:r>
    </w:p>
    <w:p w14:paraId="54601AFE" w14:textId="07F3CE0E" w:rsidR="00AB2F6E" w:rsidRDefault="004C0535" w:rsidP="004C0535">
      <w:pPr>
        <w:spacing w:before="248"/>
        <w:ind w:left="100" w:right="216"/>
      </w:pPr>
      <w:r>
        <w:t>PFD</w:t>
      </w:r>
      <w:r>
        <w:rPr>
          <w:spacing w:val="-2"/>
        </w:rPr>
        <w:t xml:space="preserve"> </w:t>
      </w:r>
      <w:r>
        <w:t>staff</w:t>
      </w:r>
      <w:r>
        <w:rPr>
          <w:spacing w:val="-4"/>
        </w:rPr>
        <w:t xml:space="preserve"> </w:t>
      </w:r>
      <w:r>
        <w:t>will</w:t>
      </w:r>
      <w:r>
        <w:rPr>
          <w:spacing w:val="-1"/>
        </w:rPr>
        <w:t xml:space="preserve"> </w:t>
      </w:r>
      <w:r>
        <w:t>present</w:t>
      </w:r>
      <w:r>
        <w:rPr>
          <w:spacing w:val="-4"/>
        </w:rPr>
        <w:t xml:space="preserve"> </w:t>
      </w:r>
      <w:r>
        <w:t>recommendations</w:t>
      </w:r>
      <w:r>
        <w:rPr>
          <w:spacing w:val="-4"/>
        </w:rPr>
        <w:t xml:space="preserve"> </w:t>
      </w:r>
      <w:r>
        <w:t>to</w:t>
      </w:r>
      <w:r>
        <w:rPr>
          <w:spacing w:val="-2"/>
        </w:rPr>
        <w:t xml:space="preserve"> </w:t>
      </w:r>
      <w:r>
        <w:t>the</w:t>
      </w:r>
      <w:r>
        <w:rPr>
          <w:spacing w:val="-2"/>
        </w:rPr>
        <w:t xml:space="preserve"> </w:t>
      </w:r>
      <w:r w:rsidR="00AB5960">
        <w:rPr>
          <w:spacing w:val="-1"/>
        </w:rPr>
        <w:t xml:space="preserve">PFD </w:t>
      </w:r>
      <w:r>
        <w:t>governing</w:t>
      </w:r>
      <w:r>
        <w:rPr>
          <w:spacing w:val="-5"/>
        </w:rPr>
        <w:t xml:space="preserve"> </w:t>
      </w:r>
      <w:r>
        <w:t xml:space="preserve">board. </w:t>
      </w:r>
      <w:r w:rsidR="00AB2F6E">
        <w:t>If scoring is such that interviews will be required, we will contact the top scoring firms for a personal presentation</w:t>
      </w:r>
      <w:r w:rsidR="00852D99">
        <w:t xml:space="preserve"> and with the evaluation criteria for such interviews</w:t>
      </w:r>
      <w:r w:rsidR="0028761D">
        <w:t xml:space="preserve">. </w:t>
      </w:r>
      <w:r w:rsidR="00852D99">
        <w:t xml:space="preserve">If interviews </w:t>
      </w:r>
      <w:proofErr w:type="gramStart"/>
      <w:r w:rsidR="00852D99">
        <w:t>will be</w:t>
      </w:r>
      <w:proofErr w:type="gramEnd"/>
      <w:r w:rsidR="00852D99">
        <w:t xml:space="preserve"> held, then firms will be evaluated through the combined results of the interview process and the evaluation of the statements of qualifications. </w:t>
      </w:r>
    </w:p>
    <w:p w14:paraId="4610A287" w14:textId="0EC95CF5" w:rsidR="004C0535" w:rsidRPr="00D21343" w:rsidRDefault="004C0535" w:rsidP="004C0535">
      <w:pPr>
        <w:spacing w:before="248"/>
        <w:ind w:left="100" w:right="216"/>
        <w:rPr>
          <w:szCs w:val="20"/>
        </w:rPr>
      </w:pPr>
      <w:r w:rsidRPr="00D21343">
        <w:rPr>
          <w:szCs w:val="20"/>
        </w:rPr>
        <w:t xml:space="preserve">The selection of </w:t>
      </w:r>
      <w:proofErr w:type="spellStart"/>
      <w:r w:rsidRPr="00D21343">
        <w:rPr>
          <w:szCs w:val="20"/>
        </w:rPr>
        <w:t>CM@Risk</w:t>
      </w:r>
      <w:proofErr w:type="spellEnd"/>
      <w:r w:rsidRPr="00D21343">
        <w:rPr>
          <w:szCs w:val="20"/>
        </w:rPr>
        <w:t xml:space="preserve"> is at the sole discretion of the PFD Governing Board and the </w:t>
      </w:r>
      <w:r w:rsidR="00AB5960">
        <w:rPr>
          <w:szCs w:val="20"/>
        </w:rPr>
        <w:t>G</w:t>
      </w:r>
      <w:r w:rsidRPr="00D21343">
        <w:rPr>
          <w:szCs w:val="20"/>
        </w:rPr>
        <w:t xml:space="preserve">overning </w:t>
      </w:r>
      <w:r w:rsidR="00AB5960">
        <w:rPr>
          <w:szCs w:val="20"/>
        </w:rPr>
        <w:t>B</w:t>
      </w:r>
      <w:r w:rsidRPr="00D21343">
        <w:rPr>
          <w:szCs w:val="20"/>
        </w:rPr>
        <w:t xml:space="preserve">oard reserves the right to reject </w:t>
      </w:r>
      <w:proofErr w:type="gramStart"/>
      <w:r w:rsidRPr="00D21343">
        <w:rPr>
          <w:szCs w:val="20"/>
        </w:rPr>
        <w:t>any and all</w:t>
      </w:r>
      <w:proofErr w:type="gramEnd"/>
      <w:r w:rsidRPr="00D21343">
        <w:rPr>
          <w:szCs w:val="20"/>
        </w:rPr>
        <w:t xml:space="preserve"> proposals</w:t>
      </w:r>
      <w:r w:rsidR="00AB5960">
        <w:rPr>
          <w:szCs w:val="20"/>
        </w:rPr>
        <w:t>, or portions thereof,</w:t>
      </w:r>
      <w:r w:rsidRPr="00D21343">
        <w:rPr>
          <w:szCs w:val="20"/>
        </w:rPr>
        <w:t xml:space="preserve"> for </w:t>
      </w:r>
      <w:proofErr w:type="spellStart"/>
      <w:r w:rsidRPr="00D21343">
        <w:rPr>
          <w:szCs w:val="20"/>
        </w:rPr>
        <w:t>CM@Risk</w:t>
      </w:r>
      <w:proofErr w:type="spellEnd"/>
      <w:r w:rsidRPr="00D21343">
        <w:rPr>
          <w:szCs w:val="20"/>
        </w:rPr>
        <w:t xml:space="preserve"> services.</w:t>
      </w:r>
    </w:p>
    <w:p w14:paraId="093B759D" w14:textId="4E331B68" w:rsidR="004C0535" w:rsidRPr="00064EC3" w:rsidRDefault="004C0535" w:rsidP="004C0535">
      <w:pPr>
        <w:pStyle w:val="Heading1"/>
        <w:rPr>
          <w:sz w:val="36"/>
          <w:szCs w:val="36"/>
        </w:rPr>
      </w:pPr>
      <w:r w:rsidRPr="00064EC3">
        <w:rPr>
          <w:sz w:val="36"/>
          <w:szCs w:val="36"/>
        </w:rPr>
        <w:lastRenderedPageBreak/>
        <w:t>Section</w:t>
      </w:r>
      <w:r w:rsidRPr="00064EC3">
        <w:rPr>
          <w:spacing w:val="-4"/>
          <w:sz w:val="36"/>
          <w:szCs w:val="36"/>
        </w:rPr>
        <w:t xml:space="preserve"> </w:t>
      </w:r>
      <w:r w:rsidRPr="00064EC3">
        <w:rPr>
          <w:sz w:val="36"/>
          <w:szCs w:val="36"/>
        </w:rPr>
        <w:t>VII</w:t>
      </w:r>
      <w:r w:rsidR="00D716BD">
        <w:rPr>
          <w:sz w:val="36"/>
          <w:szCs w:val="36"/>
        </w:rPr>
        <w:t>I</w:t>
      </w:r>
      <w:r w:rsidRPr="00064EC3">
        <w:rPr>
          <w:spacing w:val="-2"/>
          <w:sz w:val="36"/>
          <w:szCs w:val="36"/>
        </w:rPr>
        <w:t xml:space="preserve"> </w:t>
      </w:r>
      <w:r w:rsidR="009F27C1" w:rsidRPr="00064EC3">
        <w:rPr>
          <w:sz w:val="36"/>
          <w:szCs w:val="36"/>
        </w:rPr>
        <w:t xml:space="preserve">– </w:t>
      </w:r>
      <w:r w:rsidRPr="00064EC3">
        <w:rPr>
          <w:spacing w:val="-2"/>
          <w:sz w:val="36"/>
          <w:szCs w:val="36"/>
        </w:rPr>
        <w:t>Schedule</w:t>
      </w:r>
      <w:r w:rsidR="006D542D" w:rsidRPr="00064EC3">
        <w:rPr>
          <w:spacing w:val="-2"/>
          <w:sz w:val="36"/>
          <w:szCs w:val="36"/>
        </w:rPr>
        <w:t xml:space="preserve"> </w:t>
      </w:r>
    </w:p>
    <w:p w14:paraId="491BAAA7" w14:textId="7F0A11E6" w:rsidR="004C0535" w:rsidRDefault="004C0535" w:rsidP="004C0535">
      <w:pPr>
        <w:pStyle w:val="BodyText"/>
        <w:spacing w:before="317"/>
        <w:ind w:left="100" w:right="157"/>
      </w:pPr>
      <w:r>
        <w:t>The</w:t>
      </w:r>
      <w:r>
        <w:rPr>
          <w:spacing w:val="-4"/>
        </w:rPr>
        <w:t xml:space="preserve"> </w:t>
      </w:r>
      <w:r>
        <w:t>following</w:t>
      </w:r>
      <w:r>
        <w:rPr>
          <w:spacing w:val="-5"/>
        </w:rPr>
        <w:t xml:space="preserve"> </w:t>
      </w:r>
      <w:r>
        <w:t>tentative</w:t>
      </w:r>
      <w:r>
        <w:rPr>
          <w:spacing w:val="-2"/>
        </w:rPr>
        <w:t xml:space="preserve"> </w:t>
      </w:r>
      <w:r>
        <w:t>schedule</w:t>
      </w:r>
      <w:r>
        <w:rPr>
          <w:spacing w:val="-4"/>
        </w:rPr>
        <w:t xml:space="preserve"> </w:t>
      </w:r>
      <w:r>
        <w:t>has</w:t>
      </w:r>
      <w:r>
        <w:rPr>
          <w:spacing w:val="-4"/>
        </w:rPr>
        <w:t xml:space="preserve"> </w:t>
      </w:r>
      <w:r>
        <w:t>been</w:t>
      </w:r>
      <w:r>
        <w:rPr>
          <w:spacing w:val="-5"/>
        </w:rPr>
        <w:t xml:space="preserve"> </w:t>
      </w:r>
      <w:r>
        <w:t>prepared</w:t>
      </w:r>
      <w:r>
        <w:rPr>
          <w:spacing w:val="-2"/>
        </w:rPr>
        <w:t xml:space="preserve"> </w:t>
      </w:r>
      <w:r>
        <w:t>for</w:t>
      </w:r>
      <w:r>
        <w:rPr>
          <w:spacing w:val="-4"/>
        </w:rPr>
        <w:t xml:space="preserve"> </w:t>
      </w:r>
      <w:r>
        <w:t>this</w:t>
      </w:r>
      <w:r>
        <w:rPr>
          <w:spacing w:val="-2"/>
        </w:rPr>
        <w:t xml:space="preserve"> </w:t>
      </w:r>
      <w:r>
        <w:t>project.</w:t>
      </w:r>
      <w:r>
        <w:rPr>
          <w:spacing w:val="-2"/>
        </w:rPr>
        <w:t xml:space="preserve"> </w:t>
      </w:r>
      <w:r>
        <w:t>Firms</w:t>
      </w:r>
      <w:r>
        <w:rPr>
          <w:spacing w:val="-2"/>
        </w:rPr>
        <w:t xml:space="preserve"> </w:t>
      </w:r>
      <w:r>
        <w:t>interested</w:t>
      </w:r>
      <w:r>
        <w:rPr>
          <w:spacing w:val="-2"/>
        </w:rPr>
        <w:t xml:space="preserve"> </w:t>
      </w:r>
      <w:r>
        <w:t>in</w:t>
      </w:r>
      <w:r>
        <w:rPr>
          <w:spacing w:val="-5"/>
        </w:rPr>
        <w:t xml:space="preserve"> </w:t>
      </w:r>
      <w:r>
        <w:t>this</w:t>
      </w:r>
      <w:r>
        <w:rPr>
          <w:spacing w:val="-2"/>
        </w:rPr>
        <w:t xml:space="preserve"> </w:t>
      </w:r>
      <w:r>
        <w:t>project</w:t>
      </w:r>
      <w:r>
        <w:rPr>
          <w:spacing w:val="-4"/>
        </w:rPr>
        <w:t xml:space="preserve"> </w:t>
      </w:r>
      <w:r>
        <w:t xml:space="preserve">must be available </w:t>
      </w:r>
      <w:r w:rsidR="00D716BD">
        <w:t>f</w:t>
      </w:r>
      <w:r>
        <w:t>o</w:t>
      </w:r>
      <w:r w:rsidR="00D716BD">
        <w:t>r</w:t>
      </w:r>
      <w:r>
        <w:t xml:space="preserve"> the </w:t>
      </w:r>
      <w:r w:rsidR="00D716BD">
        <w:t>Pre-Proposal Conference</w:t>
      </w:r>
      <w:r>
        <w:t xml:space="preserve"> meeting dates.</w:t>
      </w:r>
    </w:p>
    <w:p w14:paraId="456E9F5C" w14:textId="77777777" w:rsidR="004C0535" w:rsidRDefault="004C0535" w:rsidP="004C0535">
      <w:pPr>
        <w:pStyle w:val="BodyText"/>
        <w:spacing w:before="2"/>
      </w:pPr>
    </w:p>
    <w:tbl>
      <w:tblPr>
        <w:tblStyle w:val="TableGrid"/>
        <w:tblW w:w="0" w:type="auto"/>
        <w:tblInd w:w="1525" w:type="dxa"/>
        <w:tblLook w:val="04A0" w:firstRow="1" w:lastRow="0" w:firstColumn="1" w:lastColumn="0" w:noHBand="0" w:noVBand="1"/>
      </w:tblPr>
      <w:tblGrid>
        <w:gridCol w:w="3150"/>
        <w:gridCol w:w="3060"/>
      </w:tblGrid>
      <w:tr w:rsidR="00D716BD" w14:paraId="4AB67C0A" w14:textId="77777777" w:rsidTr="00D21343">
        <w:tc>
          <w:tcPr>
            <w:tcW w:w="3150" w:type="dxa"/>
          </w:tcPr>
          <w:p w14:paraId="2924E346" w14:textId="17EA14C5" w:rsidR="00D716BD" w:rsidRPr="00D21343" w:rsidRDefault="00D716BD" w:rsidP="004C0535">
            <w:pPr>
              <w:pStyle w:val="BodyText"/>
              <w:spacing w:before="2"/>
              <w:rPr>
                <w:b/>
                <w:bCs/>
              </w:rPr>
            </w:pPr>
            <w:r>
              <w:rPr>
                <w:b/>
                <w:bCs/>
              </w:rPr>
              <w:t>Pre-Proposal Conference</w:t>
            </w:r>
          </w:p>
        </w:tc>
        <w:tc>
          <w:tcPr>
            <w:tcW w:w="3060" w:type="dxa"/>
          </w:tcPr>
          <w:p w14:paraId="072FAAC2" w14:textId="1914A1BD" w:rsidR="00D716BD" w:rsidRDefault="00D716BD" w:rsidP="004C0535">
            <w:pPr>
              <w:pStyle w:val="BodyText"/>
              <w:spacing w:before="2"/>
            </w:pPr>
            <w:r>
              <w:t>April 1</w:t>
            </w:r>
            <w:r w:rsidR="00993D51">
              <w:t>5</w:t>
            </w:r>
            <w:r>
              <w:t>, 2025</w:t>
            </w:r>
          </w:p>
        </w:tc>
      </w:tr>
      <w:tr w:rsidR="003D2CCA" w14:paraId="64457BD9" w14:textId="77777777" w:rsidTr="00D21343">
        <w:tc>
          <w:tcPr>
            <w:tcW w:w="3150" w:type="dxa"/>
          </w:tcPr>
          <w:p w14:paraId="6C4C6C9C" w14:textId="46F00800" w:rsidR="003D2CCA" w:rsidRPr="00D21343" w:rsidRDefault="003D2CCA" w:rsidP="004C0535">
            <w:pPr>
              <w:pStyle w:val="BodyText"/>
              <w:spacing w:before="2"/>
              <w:rPr>
                <w:b/>
                <w:bCs/>
              </w:rPr>
            </w:pPr>
            <w:r w:rsidRPr="00D21343">
              <w:rPr>
                <w:b/>
                <w:bCs/>
              </w:rPr>
              <w:t>Deadline for Inquiries:</w:t>
            </w:r>
          </w:p>
        </w:tc>
        <w:tc>
          <w:tcPr>
            <w:tcW w:w="3060" w:type="dxa"/>
          </w:tcPr>
          <w:p w14:paraId="4AEF9575" w14:textId="21311488" w:rsidR="003D2CCA" w:rsidRDefault="00D716BD" w:rsidP="004C0535">
            <w:pPr>
              <w:pStyle w:val="BodyText"/>
              <w:spacing w:before="2"/>
            </w:pPr>
            <w:r>
              <w:t>April 18, 2025</w:t>
            </w:r>
          </w:p>
        </w:tc>
      </w:tr>
      <w:tr w:rsidR="003D2CCA" w14:paraId="31DE380B" w14:textId="77777777" w:rsidTr="00D21343">
        <w:tc>
          <w:tcPr>
            <w:tcW w:w="3150" w:type="dxa"/>
          </w:tcPr>
          <w:p w14:paraId="58AD2592" w14:textId="02EB5BC4" w:rsidR="003D2CCA" w:rsidRPr="00D21343" w:rsidRDefault="003D2CCA" w:rsidP="004C0535">
            <w:pPr>
              <w:pStyle w:val="BodyText"/>
              <w:spacing w:before="2"/>
              <w:rPr>
                <w:b/>
                <w:bCs/>
              </w:rPr>
            </w:pPr>
            <w:r w:rsidRPr="00D21343">
              <w:rPr>
                <w:b/>
                <w:bCs/>
              </w:rPr>
              <w:t>SOQ Due Date:</w:t>
            </w:r>
          </w:p>
        </w:tc>
        <w:tc>
          <w:tcPr>
            <w:tcW w:w="3060" w:type="dxa"/>
          </w:tcPr>
          <w:p w14:paraId="058747E8" w14:textId="56E55B89" w:rsidR="003D2CCA" w:rsidRDefault="00D716BD" w:rsidP="004C0535">
            <w:pPr>
              <w:pStyle w:val="BodyText"/>
              <w:spacing w:before="2"/>
            </w:pPr>
            <w:r>
              <w:t>May 9, 2025</w:t>
            </w:r>
          </w:p>
        </w:tc>
      </w:tr>
      <w:tr w:rsidR="003D2CCA" w14:paraId="39F14C65" w14:textId="77777777" w:rsidTr="00D21343">
        <w:tc>
          <w:tcPr>
            <w:tcW w:w="3150" w:type="dxa"/>
          </w:tcPr>
          <w:p w14:paraId="3518D0A5" w14:textId="2FDAECE4" w:rsidR="003D2CCA" w:rsidRPr="00D21343" w:rsidRDefault="003D2CCA" w:rsidP="004C0535">
            <w:pPr>
              <w:pStyle w:val="BodyText"/>
              <w:spacing w:before="2"/>
              <w:rPr>
                <w:b/>
                <w:bCs/>
              </w:rPr>
            </w:pPr>
            <w:proofErr w:type="spellStart"/>
            <w:r w:rsidRPr="00D21343">
              <w:rPr>
                <w:b/>
                <w:bCs/>
              </w:rPr>
              <w:t>CM@Risk</w:t>
            </w:r>
            <w:proofErr w:type="spellEnd"/>
            <w:r w:rsidRPr="00D21343">
              <w:rPr>
                <w:b/>
                <w:bCs/>
              </w:rPr>
              <w:t xml:space="preserve"> Firm Selection</w:t>
            </w:r>
          </w:p>
        </w:tc>
        <w:tc>
          <w:tcPr>
            <w:tcW w:w="3060" w:type="dxa"/>
          </w:tcPr>
          <w:p w14:paraId="14090AD5" w14:textId="0C52FFC1" w:rsidR="003D2CCA" w:rsidRDefault="00D716BD" w:rsidP="004C0535">
            <w:pPr>
              <w:pStyle w:val="BodyText"/>
              <w:spacing w:before="2"/>
            </w:pPr>
            <w:r>
              <w:t>May 19, 2025</w:t>
            </w:r>
          </w:p>
        </w:tc>
      </w:tr>
    </w:tbl>
    <w:p w14:paraId="006349A8" w14:textId="77777777" w:rsidR="00AB5960" w:rsidRDefault="00AB5960" w:rsidP="004C0535">
      <w:pPr>
        <w:pStyle w:val="BodyText"/>
        <w:spacing w:before="2"/>
      </w:pPr>
    </w:p>
    <w:p w14:paraId="1EECCFA0" w14:textId="77777777" w:rsidR="004C0535" w:rsidRDefault="004C0535" w:rsidP="004C0535">
      <w:pPr>
        <w:pStyle w:val="BodyText"/>
        <w:spacing w:before="19"/>
        <w:rPr>
          <w:b/>
        </w:rPr>
      </w:pPr>
    </w:p>
    <w:p w14:paraId="247FF860" w14:textId="747EDFFF" w:rsidR="003D2CCA" w:rsidRDefault="004C0535" w:rsidP="004C0535">
      <w:r>
        <w:t>The</w:t>
      </w:r>
      <w:r>
        <w:rPr>
          <w:spacing w:val="-5"/>
        </w:rPr>
        <w:t xml:space="preserve"> </w:t>
      </w:r>
      <w:proofErr w:type="gramStart"/>
      <w:r>
        <w:t>District</w:t>
      </w:r>
      <w:proofErr w:type="gramEnd"/>
      <w:r>
        <w:rPr>
          <w:spacing w:val="-2"/>
        </w:rPr>
        <w:t xml:space="preserve"> </w:t>
      </w:r>
      <w:r>
        <w:t>shall</w:t>
      </w:r>
      <w:r>
        <w:rPr>
          <w:spacing w:val="-2"/>
        </w:rPr>
        <w:t xml:space="preserve"> </w:t>
      </w:r>
      <w:proofErr w:type="gramStart"/>
      <w:r>
        <w:t>enter</w:t>
      </w:r>
      <w:r>
        <w:rPr>
          <w:spacing w:val="-5"/>
        </w:rPr>
        <w:t xml:space="preserve"> </w:t>
      </w:r>
      <w:r>
        <w:t>into</w:t>
      </w:r>
      <w:proofErr w:type="gramEnd"/>
      <w:r>
        <w:rPr>
          <w:spacing w:val="-6"/>
        </w:rPr>
        <w:t xml:space="preserve"> </w:t>
      </w:r>
      <w:r>
        <w:t>negotiations</w:t>
      </w:r>
      <w:r>
        <w:rPr>
          <w:spacing w:val="-5"/>
        </w:rPr>
        <w:t xml:space="preserve"> </w:t>
      </w:r>
      <w:r>
        <w:t>for</w:t>
      </w:r>
      <w:r>
        <w:rPr>
          <w:spacing w:val="-3"/>
        </w:rPr>
        <w:t xml:space="preserve"> </w:t>
      </w:r>
      <w:proofErr w:type="gramStart"/>
      <w:r>
        <w:t>one</w:t>
      </w:r>
      <w:proofErr w:type="gramEnd"/>
      <w:r>
        <w:rPr>
          <w:spacing w:val="-3"/>
        </w:rPr>
        <w:t xml:space="preserve"> </w:t>
      </w:r>
      <w:r>
        <w:t>contract</w:t>
      </w:r>
      <w:r>
        <w:rPr>
          <w:spacing w:val="-2"/>
        </w:rPr>
        <w:t xml:space="preserve"> </w:t>
      </w:r>
      <w:r>
        <w:t>with</w:t>
      </w:r>
      <w:r>
        <w:rPr>
          <w:spacing w:val="-6"/>
        </w:rPr>
        <w:t xml:space="preserve"> </w:t>
      </w:r>
      <w:r>
        <w:t>the</w:t>
      </w:r>
      <w:r>
        <w:rPr>
          <w:spacing w:val="-3"/>
        </w:rPr>
        <w:t xml:space="preserve"> </w:t>
      </w:r>
      <w:r>
        <w:t>selected</w:t>
      </w:r>
      <w:r>
        <w:rPr>
          <w:spacing w:val="-3"/>
        </w:rPr>
        <w:t xml:space="preserve"> </w:t>
      </w:r>
      <w:r>
        <w:t>firm.</w:t>
      </w:r>
      <w:r w:rsidR="003D2CCA">
        <w:t xml:space="preserve"> If the District is unsuccessful in negotiating a contract with the best-qualified firm, the </w:t>
      </w:r>
      <w:proofErr w:type="gramStart"/>
      <w:r w:rsidR="003D2CCA">
        <w:t>District</w:t>
      </w:r>
      <w:proofErr w:type="gramEnd"/>
      <w:r w:rsidR="003D2CCA">
        <w:t xml:space="preserve"> may then negotiate with the next most qualified firm until a contract is </w:t>
      </w:r>
      <w:proofErr w:type="gramStart"/>
      <w:r w:rsidR="003D2CCA">
        <w:t>executed</w:t>
      </w:r>
      <w:proofErr w:type="gramEnd"/>
      <w:r w:rsidR="003D2CCA">
        <w:t>, or the district may decide to terminate the selection process.</w:t>
      </w:r>
    </w:p>
    <w:p w14:paraId="32B44EF6" w14:textId="19AF496A" w:rsidR="009F27C1" w:rsidRPr="00064EC3" w:rsidRDefault="009F27C1" w:rsidP="009F27C1">
      <w:pPr>
        <w:pStyle w:val="Heading1"/>
        <w:rPr>
          <w:sz w:val="36"/>
          <w:szCs w:val="36"/>
        </w:rPr>
      </w:pPr>
      <w:r w:rsidRPr="00064EC3">
        <w:rPr>
          <w:sz w:val="36"/>
          <w:szCs w:val="36"/>
        </w:rPr>
        <w:t>Section</w:t>
      </w:r>
      <w:r w:rsidRPr="00064EC3">
        <w:rPr>
          <w:spacing w:val="-4"/>
          <w:sz w:val="36"/>
          <w:szCs w:val="36"/>
        </w:rPr>
        <w:t xml:space="preserve"> </w:t>
      </w:r>
      <w:r w:rsidRPr="00064EC3">
        <w:rPr>
          <w:sz w:val="36"/>
          <w:szCs w:val="36"/>
        </w:rPr>
        <w:t>VIII</w:t>
      </w:r>
      <w:r w:rsidR="00D716BD">
        <w:rPr>
          <w:sz w:val="36"/>
          <w:szCs w:val="36"/>
        </w:rPr>
        <w:t>I</w:t>
      </w:r>
      <w:r w:rsidRPr="00064EC3">
        <w:rPr>
          <w:spacing w:val="-2"/>
          <w:sz w:val="36"/>
          <w:szCs w:val="36"/>
        </w:rPr>
        <w:t xml:space="preserve"> </w:t>
      </w:r>
      <w:r w:rsidRPr="00064EC3">
        <w:rPr>
          <w:sz w:val="36"/>
          <w:szCs w:val="36"/>
        </w:rPr>
        <w:t>– Additional Information</w:t>
      </w:r>
    </w:p>
    <w:p w14:paraId="41D6EA97" w14:textId="77777777" w:rsidR="009F27C1" w:rsidRDefault="009F27C1" w:rsidP="009F27C1"/>
    <w:p w14:paraId="5CD3CCAF" w14:textId="77777777" w:rsidR="009F27C1" w:rsidRDefault="009F27C1" w:rsidP="009F27C1">
      <w:pPr>
        <w:pStyle w:val="ListParagraph"/>
        <w:widowControl/>
        <w:numPr>
          <w:ilvl w:val="0"/>
          <w:numId w:val="7"/>
        </w:numPr>
        <w:autoSpaceDE/>
        <w:autoSpaceDN/>
        <w:spacing w:line="256" w:lineRule="auto"/>
        <w:jc w:val="both"/>
        <w:rPr>
          <w:rFonts w:ascii="Georgia" w:hAnsi="Georgia"/>
          <w:sz w:val="20"/>
          <w:szCs w:val="20"/>
        </w:rPr>
      </w:pPr>
      <w:r>
        <w:rPr>
          <w:rFonts w:ascii="Georgia" w:hAnsi="Georgia"/>
          <w:b/>
          <w:bCs/>
          <w:sz w:val="20"/>
          <w:szCs w:val="20"/>
        </w:rPr>
        <w:t xml:space="preserve">District Reservation of Rights.  </w:t>
      </w:r>
      <w:r>
        <w:rPr>
          <w:rFonts w:ascii="Georgia" w:hAnsi="Georgia"/>
          <w:sz w:val="20"/>
          <w:szCs w:val="20"/>
        </w:rPr>
        <w:t xml:space="preserve">The </w:t>
      </w:r>
      <w:proofErr w:type="gramStart"/>
      <w:r>
        <w:rPr>
          <w:rFonts w:ascii="Georgia" w:hAnsi="Georgia"/>
          <w:sz w:val="20"/>
          <w:szCs w:val="20"/>
        </w:rPr>
        <w:t>District</w:t>
      </w:r>
      <w:proofErr w:type="gramEnd"/>
      <w:r>
        <w:rPr>
          <w:rFonts w:ascii="Georgia" w:hAnsi="Georgia"/>
          <w:sz w:val="20"/>
          <w:szCs w:val="20"/>
        </w:rPr>
        <w:t xml:space="preserve"> hereby reserves the right to:</w:t>
      </w:r>
    </w:p>
    <w:p w14:paraId="44604A63" w14:textId="77777777" w:rsidR="009F27C1" w:rsidRDefault="009F27C1" w:rsidP="009F27C1">
      <w:pPr>
        <w:jc w:val="both"/>
        <w:rPr>
          <w:rFonts w:ascii="Georgia" w:hAnsi="Georgia"/>
          <w:sz w:val="20"/>
          <w:szCs w:val="20"/>
        </w:rPr>
      </w:pPr>
    </w:p>
    <w:p w14:paraId="3D12989F" w14:textId="77777777" w:rsidR="009F27C1" w:rsidRDefault="009F27C1" w:rsidP="009F27C1">
      <w:pPr>
        <w:pStyle w:val="ListParagraph"/>
        <w:widowControl/>
        <w:numPr>
          <w:ilvl w:val="1"/>
          <w:numId w:val="7"/>
        </w:numPr>
        <w:autoSpaceDE/>
        <w:autoSpaceDN/>
        <w:spacing w:line="256" w:lineRule="auto"/>
        <w:jc w:val="both"/>
        <w:rPr>
          <w:rFonts w:ascii="Georgia" w:hAnsi="Georgia"/>
          <w:sz w:val="20"/>
          <w:szCs w:val="20"/>
        </w:rPr>
      </w:pPr>
      <w:r>
        <w:rPr>
          <w:rFonts w:ascii="Georgia" w:hAnsi="Georgia"/>
          <w:sz w:val="20"/>
          <w:szCs w:val="20"/>
        </w:rPr>
        <w:t xml:space="preserve">Reject any or all Statements of Qualifications, or portions </w:t>
      </w:r>
      <w:proofErr w:type="gramStart"/>
      <w:r>
        <w:rPr>
          <w:rFonts w:ascii="Georgia" w:hAnsi="Georgia"/>
          <w:sz w:val="20"/>
          <w:szCs w:val="20"/>
        </w:rPr>
        <w:t>thereof;</w:t>
      </w:r>
      <w:proofErr w:type="gramEnd"/>
    </w:p>
    <w:p w14:paraId="0D75F1BE" w14:textId="77777777" w:rsidR="009F27C1" w:rsidRDefault="009F27C1" w:rsidP="009F27C1">
      <w:pPr>
        <w:pStyle w:val="ListParagraph"/>
        <w:widowControl/>
        <w:numPr>
          <w:ilvl w:val="1"/>
          <w:numId w:val="7"/>
        </w:numPr>
        <w:autoSpaceDE/>
        <w:autoSpaceDN/>
        <w:spacing w:line="256" w:lineRule="auto"/>
        <w:jc w:val="both"/>
        <w:rPr>
          <w:rFonts w:ascii="Georgia" w:hAnsi="Georgia"/>
          <w:sz w:val="20"/>
          <w:szCs w:val="20"/>
        </w:rPr>
      </w:pPr>
      <w:r>
        <w:rPr>
          <w:rFonts w:ascii="Georgia" w:hAnsi="Georgia"/>
          <w:sz w:val="20"/>
          <w:szCs w:val="20"/>
        </w:rPr>
        <w:t xml:space="preserve">Waive any immaterial defect or informality in any Statement of </w:t>
      </w:r>
      <w:proofErr w:type="gramStart"/>
      <w:r>
        <w:rPr>
          <w:rFonts w:ascii="Georgia" w:hAnsi="Georgia"/>
          <w:sz w:val="20"/>
          <w:szCs w:val="20"/>
        </w:rPr>
        <w:t>Qualifications;</w:t>
      </w:r>
      <w:proofErr w:type="gramEnd"/>
    </w:p>
    <w:p w14:paraId="00C7C1AC" w14:textId="77777777" w:rsidR="009F27C1" w:rsidRDefault="009F27C1" w:rsidP="009F27C1">
      <w:pPr>
        <w:pStyle w:val="ListParagraph"/>
        <w:widowControl/>
        <w:numPr>
          <w:ilvl w:val="1"/>
          <w:numId w:val="7"/>
        </w:numPr>
        <w:autoSpaceDE/>
        <w:autoSpaceDN/>
        <w:spacing w:line="256" w:lineRule="auto"/>
        <w:jc w:val="both"/>
        <w:rPr>
          <w:rFonts w:ascii="Georgia" w:hAnsi="Georgia"/>
          <w:sz w:val="20"/>
          <w:szCs w:val="20"/>
        </w:rPr>
      </w:pPr>
      <w:r>
        <w:rPr>
          <w:rFonts w:ascii="Georgia" w:hAnsi="Georgia"/>
          <w:sz w:val="20"/>
          <w:szCs w:val="20"/>
        </w:rPr>
        <w:t>Reissue a Request for Statement of Qualifications; or</w:t>
      </w:r>
    </w:p>
    <w:p w14:paraId="0A5D8714" w14:textId="77777777" w:rsidR="009F27C1" w:rsidRDefault="009F27C1" w:rsidP="009F27C1">
      <w:pPr>
        <w:pStyle w:val="ListParagraph"/>
        <w:widowControl/>
        <w:numPr>
          <w:ilvl w:val="1"/>
          <w:numId w:val="7"/>
        </w:numPr>
        <w:autoSpaceDE/>
        <w:autoSpaceDN/>
        <w:spacing w:line="256" w:lineRule="auto"/>
        <w:jc w:val="both"/>
        <w:rPr>
          <w:rFonts w:ascii="Georgia" w:hAnsi="Georgia"/>
          <w:sz w:val="20"/>
          <w:szCs w:val="20"/>
        </w:rPr>
      </w:pPr>
      <w:r>
        <w:rPr>
          <w:rFonts w:ascii="Georgia" w:hAnsi="Georgia"/>
          <w:sz w:val="20"/>
          <w:szCs w:val="20"/>
        </w:rPr>
        <w:t xml:space="preserve">To be the sole judge of the merits of the respective Statements of Qualifications received. </w:t>
      </w:r>
    </w:p>
    <w:p w14:paraId="61F00086" w14:textId="77777777" w:rsidR="009F27C1" w:rsidRPr="00D21343" w:rsidRDefault="009F27C1" w:rsidP="00D21343">
      <w:pPr>
        <w:widowControl/>
        <w:autoSpaceDE/>
        <w:autoSpaceDN/>
        <w:spacing w:line="256" w:lineRule="auto"/>
        <w:jc w:val="both"/>
        <w:rPr>
          <w:rFonts w:ascii="Georgia" w:hAnsi="Georgia"/>
          <w:sz w:val="20"/>
          <w:szCs w:val="20"/>
        </w:rPr>
      </w:pPr>
    </w:p>
    <w:p w14:paraId="0295E414" w14:textId="725DCFD5" w:rsidR="009F27C1" w:rsidRDefault="009F27C1" w:rsidP="009F27C1">
      <w:pPr>
        <w:pStyle w:val="ListParagraph"/>
        <w:numPr>
          <w:ilvl w:val="0"/>
          <w:numId w:val="7"/>
        </w:numPr>
      </w:pPr>
      <w:r>
        <w:rPr>
          <w:b/>
          <w:bCs/>
        </w:rPr>
        <w:t>Protest Policy.</w:t>
      </w:r>
      <w:r>
        <w:t xml:space="preserve">  </w:t>
      </w:r>
      <w:proofErr w:type="gramStart"/>
      <w:r w:rsidRPr="009F27C1">
        <w:t>Any and all</w:t>
      </w:r>
      <w:proofErr w:type="gramEnd"/>
      <w:r w:rsidRPr="009F27C1">
        <w:t xml:space="preserve"> protests relating to this RFQ shall be handled in accordance with A.R.S. § 34-603(J).</w:t>
      </w:r>
    </w:p>
    <w:p w14:paraId="13102C8F" w14:textId="77777777" w:rsidR="009F27C1" w:rsidRDefault="009F27C1" w:rsidP="00D21343"/>
    <w:p w14:paraId="2B0EDB8B" w14:textId="4BC5AD10" w:rsidR="009F27C1" w:rsidRDefault="009F27C1" w:rsidP="009F27C1">
      <w:pPr>
        <w:pStyle w:val="ListParagraph"/>
        <w:numPr>
          <w:ilvl w:val="0"/>
          <w:numId w:val="7"/>
        </w:numPr>
      </w:pPr>
      <w:r>
        <w:rPr>
          <w:b/>
          <w:bCs/>
        </w:rPr>
        <w:t>Compliance with Arizona Revised Statutes.</w:t>
      </w:r>
      <w:r>
        <w:t xml:space="preserve">  The selected firm shall comply with Arizona Revised Statutes, including Title 34. </w:t>
      </w:r>
    </w:p>
    <w:p w14:paraId="380E02C0" w14:textId="77777777" w:rsidR="009F27C1" w:rsidRDefault="009F27C1" w:rsidP="00D21343">
      <w:pPr>
        <w:pStyle w:val="ListParagraph"/>
      </w:pPr>
    </w:p>
    <w:p w14:paraId="7D260EAD" w14:textId="043267E5" w:rsidR="009F27C1" w:rsidRDefault="00852D99" w:rsidP="009F27C1">
      <w:pPr>
        <w:pStyle w:val="ListParagraph"/>
        <w:numPr>
          <w:ilvl w:val="0"/>
          <w:numId w:val="7"/>
        </w:numPr>
      </w:pPr>
      <w:proofErr w:type="gramStart"/>
      <w:r>
        <w:rPr>
          <w:b/>
          <w:bCs/>
        </w:rPr>
        <w:t>Licensed</w:t>
      </w:r>
      <w:proofErr w:type="gramEnd"/>
      <w:r>
        <w:rPr>
          <w:b/>
          <w:bCs/>
        </w:rPr>
        <w:t>.</w:t>
      </w:r>
      <w:r>
        <w:t xml:space="preserve">  The </w:t>
      </w:r>
      <w:proofErr w:type="spellStart"/>
      <w:r>
        <w:t>CM@Risk</w:t>
      </w:r>
      <w:proofErr w:type="spellEnd"/>
      <w:r>
        <w:t xml:space="preserve"> shall be licensed pursuant to A.R.S. title 32, chapter 10.</w:t>
      </w:r>
    </w:p>
    <w:p w14:paraId="769B2EEC" w14:textId="77777777" w:rsidR="00852D99" w:rsidRDefault="00852D99" w:rsidP="00D21343">
      <w:pPr>
        <w:pStyle w:val="ListParagraph"/>
      </w:pPr>
    </w:p>
    <w:p w14:paraId="60995D3F" w14:textId="3913AF78" w:rsidR="00852D99" w:rsidRDefault="00DB0F15" w:rsidP="009F27C1">
      <w:pPr>
        <w:pStyle w:val="ListParagraph"/>
        <w:numPr>
          <w:ilvl w:val="0"/>
          <w:numId w:val="7"/>
        </w:numPr>
      </w:pPr>
      <w:r>
        <w:rPr>
          <w:b/>
          <w:bCs/>
        </w:rPr>
        <w:t>Withdrawal of Offer</w:t>
      </w:r>
      <w:r w:rsidR="000F351A">
        <w:rPr>
          <w:b/>
          <w:bCs/>
        </w:rPr>
        <w:t>.</w:t>
      </w:r>
      <w:r w:rsidR="000F351A">
        <w:t xml:space="preserve"> </w:t>
      </w:r>
      <w:r>
        <w:t xml:space="preserve">At any time prior to the specified offer due date and time, a Proposer (or designated representative) may withdraw the offer. Withdrawals will not be accepted by facsimile or email. </w:t>
      </w:r>
      <w:r w:rsidR="000F351A">
        <w:t xml:space="preserve"> </w:t>
      </w:r>
    </w:p>
    <w:p w14:paraId="5558F21C" w14:textId="77777777" w:rsidR="00EA6784" w:rsidRDefault="00EA6784" w:rsidP="00D21343">
      <w:pPr>
        <w:pStyle w:val="ListParagraph"/>
      </w:pPr>
    </w:p>
    <w:p w14:paraId="1FD5FB96" w14:textId="2535DE95" w:rsidR="00EA6784" w:rsidRDefault="00EA6784" w:rsidP="00EA6784">
      <w:pPr>
        <w:pStyle w:val="ListParagraph"/>
        <w:numPr>
          <w:ilvl w:val="0"/>
          <w:numId w:val="7"/>
        </w:numPr>
      </w:pPr>
      <w:r>
        <w:rPr>
          <w:b/>
          <w:bCs/>
        </w:rPr>
        <w:t>Public Records.</w:t>
      </w:r>
      <w:r>
        <w:t xml:space="preserve">  Proposers </w:t>
      </w:r>
      <w:proofErr w:type="gramStart"/>
      <w:r>
        <w:t>acknowledges</w:t>
      </w:r>
      <w:proofErr w:type="gramEnd"/>
      <w:r>
        <w:t xml:space="preserve"> that the </w:t>
      </w:r>
      <w:proofErr w:type="gramStart"/>
      <w:r>
        <w:t>District</w:t>
      </w:r>
      <w:proofErr w:type="gramEnd"/>
      <w:r>
        <w:t xml:space="preserve"> is subject to Arizona’s Public Records Law (A.R.S. § 39-121 </w:t>
      </w:r>
      <w:r>
        <w:rPr>
          <w:i/>
          <w:iCs/>
        </w:rPr>
        <w:t>et seq</w:t>
      </w:r>
      <w:r>
        <w:t xml:space="preserve">). By submitting a proposal, the Proposer acknowledges that all information may be subject to disclosure upon request, unless a specific statutory exemption applies. </w:t>
      </w:r>
    </w:p>
    <w:p w14:paraId="4CD23C24" w14:textId="77777777" w:rsidR="00EA6784" w:rsidRDefault="00EA6784" w:rsidP="00D21343">
      <w:pPr>
        <w:pStyle w:val="ListParagraph"/>
      </w:pPr>
    </w:p>
    <w:p w14:paraId="3E333057" w14:textId="0661109F" w:rsidR="00EA6784" w:rsidRDefault="00EA6784" w:rsidP="00EA6784">
      <w:pPr>
        <w:pStyle w:val="ListParagraph"/>
        <w:ind w:left="360"/>
      </w:pPr>
      <w:r>
        <w:t xml:space="preserve">If a Proposer believes that any portion of its submission contains confidential or proprietary information, such materials should be clearly marked as confidential at the time of submission. The </w:t>
      </w:r>
      <w:proofErr w:type="gramStart"/>
      <w:r>
        <w:t>District</w:t>
      </w:r>
      <w:proofErr w:type="gramEnd"/>
      <w:r>
        <w:t xml:space="preserve"> will review and handle such requests in accordance with applicable Arizona law. However, the District in no way guarantees confidentiality for any records that must be disclosed by law. </w:t>
      </w:r>
    </w:p>
    <w:p w14:paraId="0F51543F" w14:textId="77777777" w:rsidR="00EA6784" w:rsidRDefault="00EA6784" w:rsidP="00EA6784">
      <w:pPr>
        <w:pStyle w:val="ListParagraph"/>
        <w:ind w:left="360"/>
      </w:pPr>
    </w:p>
    <w:p w14:paraId="5769A4B1" w14:textId="34D507D4" w:rsidR="00EA6784" w:rsidRDefault="00EA6784" w:rsidP="00EA6784">
      <w:pPr>
        <w:pStyle w:val="ListParagraph"/>
        <w:ind w:left="360"/>
      </w:pPr>
      <w:r>
        <w:t xml:space="preserve">Proposers are advised that the </w:t>
      </w:r>
      <w:proofErr w:type="gramStart"/>
      <w:r>
        <w:t>District</w:t>
      </w:r>
      <w:proofErr w:type="gramEnd"/>
      <w:r>
        <w:t xml:space="preserve"> bears no responsibility for protecting proprietary information that is not clearly marked as confidential, nor for information that must be disclosed according to state </w:t>
      </w:r>
      <w:r>
        <w:lastRenderedPageBreak/>
        <w:t xml:space="preserve">law. </w:t>
      </w:r>
    </w:p>
    <w:p w14:paraId="6A7774AD" w14:textId="77777777" w:rsidR="00EA6784" w:rsidRDefault="00EA6784" w:rsidP="00EA6784"/>
    <w:p w14:paraId="3CAE78AA" w14:textId="2313C310" w:rsidR="00EA6784" w:rsidRPr="009F27C1" w:rsidRDefault="00EA6784" w:rsidP="00D21343">
      <w:pPr>
        <w:pStyle w:val="ListParagraph"/>
        <w:numPr>
          <w:ilvl w:val="0"/>
          <w:numId w:val="7"/>
        </w:numPr>
      </w:pPr>
      <w:r>
        <w:rPr>
          <w:b/>
          <w:bCs/>
        </w:rPr>
        <w:t>Conflict of Interest.</w:t>
      </w:r>
      <w:r>
        <w:t xml:space="preserve">  </w:t>
      </w:r>
      <w:r w:rsidRPr="00EA6784">
        <w:t xml:space="preserve">The </w:t>
      </w:r>
      <w:proofErr w:type="gramStart"/>
      <w:r w:rsidRPr="00EA6784">
        <w:t>District</w:t>
      </w:r>
      <w:proofErr w:type="gramEnd"/>
      <w:r w:rsidRPr="00EA6784">
        <w:t xml:space="preserve"> reserves the right to disqualify any Proposer </w:t>
      </w:r>
      <w:proofErr w:type="gramStart"/>
      <w:r w:rsidRPr="00EA6784">
        <w:t>on the basis of</w:t>
      </w:r>
      <w:proofErr w:type="gramEnd"/>
      <w:r w:rsidRPr="00EA6784">
        <w:t xml:space="preserve"> any real or apparent conflict of interest that is disclosed by the proposal submitted or any other data available to the </w:t>
      </w:r>
      <w:proofErr w:type="gramStart"/>
      <w:r w:rsidRPr="00EA6784">
        <w:t>District</w:t>
      </w:r>
      <w:proofErr w:type="gramEnd"/>
      <w:r w:rsidRPr="00EA6784">
        <w:t xml:space="preserve">. This disqualification is at the sole discretion of the </w:t>
      </w:r>
      <w:proofErr w:type="gramStart"/>
      <w:r w:rsidRPr="00EA6784">
        <w:t>District</w:t>
      </w:r>
      <w:proofErr w:type="gramEnd"/>
      <w:r w:rsidRPr="00EA6784">
        <w:t xml:space="preserve">. Any Proposer submitting a proposal herein waives any right to object now or at any future time, before </w:t>
      </w:r>
      <w:proofErr w:type="spellStart"/>
      <w:r w:rsidRPr="00EA6784">
        <w:t>any body</w:t>
      </w:r>
      <w:proofErr w:type="spellEnd"/>
      <w:r w:rsidRPr="00EA6784">
        <w:t xml:space="preserve"> or agency, including but not limited to, the </w:t>
      </w:r>
      <w:r>
        <w:t>PFD</w:t>
      </w:r>
      <w:r w:rsidRPr="00EA6784">
        <w:t xml:space="preserve"> Governing Board or any court.</w:t>
      </w:r>
    </w:p>
    <w:p w14:paraId="23A342EB" w14:textId="77777777" w:rsidR="003D2CCA" w:rsidRDefault="003D2CCA" w:rsidP="004C0535"/>
    <w:sectPr w:rsidR="003D2CC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764D5" w14:textId="77777777" w:rsidR="00E40E21" w:rsidRDefault="00E40E21" w:rsidP="004C0535">
      <w:r>
        <w:separator/>
      </w:r>
    </w:p>
  </w:endnote>
  <w:endnote w:type="continuationSeparator" w:id="0">
    <w:p w14:paraId="311CD2C9" w14:textId="77777777" w:rsidR="00E40E21" w:rsidRDefault="00E40E21" w:rsidP="004C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Bernard MT Condensed">
    <w:altName w:val="Bernard MT Condensed"/>
    <w:panose1 w:val="020508060609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7161041"/>
      <w:docPartObj>
        <w:docPartGallery w:val="Page Numbers (Bottom of Page)"/>
        <w:docPartUnique/>
      </w:docPartObj>
    </w:sdtPr>
    <w:sdtContent>
      <w:sdt>
        <w:sdtPr>
          <w:id w:val="1728636285"/>
          <w:docPartObj>
            <w:docPartGallery w:val="Page Numbers (Top of Page)"/>
            <w:docPartUnique/>
          </w:docPartObj>
        </w:sdtPr>
        <w:sdtContent>
          <w:p w14:paraId="13A40103" w14:textId="426585F6" w:rsidR="00A45E76" w:rsidRDefault="00A45E76">
            <w:pPr>
              <w:pStyle w:val="Footer"/>
              <w:jc w:val="center"/>
            </w:pPr>
            <w:r w:rsidRPr="00A45E76">
              <w:t xml:space="preserve">Page </w:t>
            </w:r>
            <w:r w:rsidRPr="00D21343">
              <w:rPr>
                <w:b/>
                <w:bCs/>
              </w:rPr>
              <w:fldChar w:fldCharType="begin"/>
            </w:r>
            <w:r w:rsidRPr="00A45E76">
              <w:rPr>
                <w:b/>
                <w:bCs/>
              </w:rPr>
              <w:instrText xml:space="preserve"> PAGE </w:instrText>
            </w:r>
            <w:r w:rsidRPr="00D21343">
              <w:rPr>
                <w:b/>
                <w:bCs/>
              </w:rPr>
              <w:fldChar w:fldCharType="separate"/>
            </w:r>
            <w:r w:rsidRPr="00A45E76">
              <w:rPr>
                <w:b/>
                <w:bCs/>
                <w:noProof/>
              </w:rPr>
              <w:t>2</w:t>
            </w:r>
            <w:r w:rsidRPr="00D21343">
              <w:rPr>
                <w:b/>
                <w:bCs/>
              </w:rPr>
              <w:fldChar w:fldCharType="end"/>
            </w:r>
            <w:r w:rsidRPr="00A45E76">
              <w:t xml:space="preserve"> of </w:t>
            </w:r>
            <w:r w:rsidRPr="00D21343">
              <w:rPr>
                <w:b/>
                <w:bCs/>
              </w:rPr>
              <w:fldChar w:fldCharType="begin"/>
            </w:r>
            <w:r w:rsidRPr="00A45E76">
              <w:rPr>
                <w:b/>
                <w:bCs/>
              </w:rPr>
              <w:instrText xml:space="preserve"> NUMPAGES  </w:instrText>
            </w:r>
            <w:r w:rsidRPr="00D21343">
              <w:rPr>
                <w:b/>
                <w:bCs/>
              </w:rPr>
              <w:fldChar w:fldCharType="separate"/>
            </w:r>
            <w:r w:rsidRPr="00A45E76">
              <w:rPr>
                <w:b/>
                <w:bCs/>
                <w:noProof/>
              </w:rPr>
              <w:t>2</w:t>
            </w:r>
            <w:r w:rsidRPr="00D21343">
              <w:rPr>
                <w:b/>
                <w:bCs/>
              </w:rPr>
              <w:fldChar w:fldCharType="end"/>
            </w:r>
          </w:p>
        </w:sdtContent>
      </w:sdt>
    </w:sdtContent>
  </w:sdt>
  <w:p w14:paraId="6660420B" w14:textId="2996A77C" w:rsidR="00ED7760" w:rsidRDefault="00ED776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FAC72" w14:textId="77777777" w:rsidR="00E40E21" w:rsidRDefault="00E40E21" w:rsidP="004C0535">
      <w:r>
        <w:separator/>
      </w:r>
    </w:p>
  </w:footnote>
  <w:footnote w:type="continuationSeparator" w:id="0">
    <w:p w14:paraId="382F1429" w14:textId="77777777" w:rsidR="00E40E21" w:rsidRDefault="00E40E21" w:rsidP="004C0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ACDD7" w14:textId="58CD2767" w:rsidR="00ED7760" w:rsidRDefault="004267A2">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0C8D8250" wp14:editId="0BEFBEB7">
              <wp:simplePos x="0" y="0"/>
              <wp:positionH relativeFrom="margin">
                <wp:align>right</wp:align>
              </wp:positionH>
              <wp:positionV relativeFrom="page">
                <wp:posOffset>343535</wp:posOffset>
              </wp:positionV>
              <wp:extent cx="4351655" cy="6273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51655" cy="627380"/>
                      </a:xfrm>
                      <a:prstGeom prst="rect">
                        <a:avLst/>
                      </a:prstGeom>
                    </wps:spPr>
                    <wps:txbx>
                      <w:txbxContent>
                        <w:p w14:paraId="2BCD0075" w14:textId="4166F268" w:rsidR="00ED7760" w:rsidRDefault="004C0535" w:rsidP="004C0535">
                          <w:pPr>
                            <w:spacing w:before="20" w:line="616" w:lineRule="exact"/>
                            <w:ind w:left="20"/>
                            <w:rPr>
                              <w:rFonts w:ascii="Bernard MT Condensed"/>
                              <w:sz w:val="28"/>
                            </w:rPr>
                          </w:pPr>
                          <w:r>
                            <w:rPr>
                              <w:rFonts w:ascii="Bernard MT Condensed"/>
                              <w:color w:val="365F91"/>
                              <w:sz w:val="52"/>
                            </w:rPr>
                            <w:t>Pinetop Fire District</w:t>
                          </w:r>
                          <w:hyperlink r:id="rId1" w:history="1">
                            <w:r w:rsidRPr="000A7E43">
                              <w:rPr>
                                <w:rStyle w:val="Hyperlink"/>
                                <w:rFonts w:ascii="Bernard MT Condensed"/>
                                <w:spacing w:val="-2"/>
                                <w:sz w:val="28"/>
                              </w:rPr>
                              <w:t>www.pinetopfire.com</w:t>
                            </w:r>
                          </w:hyperlink>
                        </w:p>
                      </w:txbxContent>
                    </wps:txbx>
                    <wps:bodyPr wrap="square" lIns="0" tIns="0" rIns="0" bIns="0" rtlCol="0">
                      <a:noAutofit/>
                    </wps:bodyPr>
                  </wps:wsp>
                </a:graphicData>
              </a:graphic>
            </wp:anchor>
          </w:drawing>
        </mc:Choice>
        <mc:Fallback>
          <w:pict>
            <v:shapetype w14:anchorId="0C8D8250" id="_x0000_t202" coordsize="21600,21600" o:spt="202" path="m,l,21600r21600,l21600,xe">
              <v:stroke joinstyle="miter"/>
              <v:path gradientshapeok="t" o:connecttype="rect"/>
            </v:shapetype>
            <v:shape id="Textbox 2" o:spid="_x0000_s1026" type="#_x0000_t202" style="position:absolute;margin-left:291.45pt;margin-top:27.05pt;width:342.65pt;height:49.4pt;z-index:-251656192;visibility:visible;mso-wrap-style:square;mso-wrap-distance-left:0;mso-wrap-distance-top:0;mso-wrap-distance-right:0;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" filled="f" stroked="f">
              <v:textbox inset="0,0,0,0">
                <w:txbxContent>
                  <w:p w14:paraId="2BCD0075" w14:textId="4166F268" w:rsidR="00ED7760" w:rsidRDefault="004C0535" w:rsidP="004C0535">
                    <w:pPr>
                      <w:spacing w:before="20" w:line="616" w:lineRule="exact"/>
                      <w:ind w:left="20"/>
                      <w:rPr>
                        <w:rFonts w:ascii="Bernard MT Condensed"/>
                        <w:sz w:val="28"/>
                      </w:rPr>
                    </w:pPr>
                    <w:r>
                      <w:rPr>
                        <w:rFonts w:ascii="Bernard MT Condensed"/>
                        <w:color w:val="365F91"/>
                        <w:sz w:val="52"/>
                      </w:rPr>
                      <w:t>Pinetop Fire District</w:t>
                    </w:r>
                    <w:hyperlink r:id="rId2" w:history="1">
                      <w:r w:rsidRPr="000A7E43">
                        <w:rPr>
                          <w:rStyle w:val="Hyperlink"/>
                          <w:rFonts w:ascii="Bernard MT Condensed"/>
                          <w:spacing w:val="-2"/>
                          <w:sz w:val="28"/>
                        </w:rPr>
                        <w:t>www.pinetopfire.com</w:t>
                      </w:r>
                    </w:hyperlink>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A7F67"/>
    <w:multiLevelType w:val="hybridMultilevel"/>
    <w:tmpl w:val="4ED493E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F3609E"/>
    <w:multiLevelType w:val="hybridMultilevel"/>
    <w:tmpl w:val="C6A8A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155B4C"/>
    <w:multiLevelType w:val="hybridMultilevel"/>
    <w:tmpl w:val="59FCB5C4"/>
    <w:lvl w:ilvl="0" w:tplc="C64848E8">
      <w:start w:val="1"/>
      <w:numFmt w:val="decimal"/>
      <w:lvlText w:val="%1."/>
      <w:lvlJc w:val="left"/>
      <w:pPr>
        <w:ind w:left="100" w:hanging="221"/>
      </w:pPr>
      <w:rPr>
        <w:rFonts w:ascii="Times New Roman" w:eastAsia="Times New Roman" w:hAnsi="Times New Roman" w:cs="Times New Roman" w:hint="default"/>
        <w:b w:val="0"/>
        <w:bCs w:val="0"/>
        <w:i w:val="0"/>
        <w:iCs w:val="0"/>
        <w:spacing w:val="0"/>
        <w:w w:val="100"/>
        <w:sz w:val="22"/>
        <w:szCs w:val="22"/>
        <w:lang w:val="en-US" w:eastAsia="en-US" w:bidi="ar-SA"/>
      </w:rPr>
    </w:lvl>
    <w:lvl w:ilvl="1" w:tplc="6FB05474">
      <w:start w:val="1"/>
      <w:numFmt w:val="lowerLetter"/>
      <w:lvlText w:val="%2."/>
      <w:lvlJc w:val="left"/>
      <w:pPr>
        <w:ind w:left="1540" w:hanging="720"/>
      </w:pPr>
      <w:rPr>
        <w:rFonts w:ascii="Calibri" w:eastAsia="Calibri" w:hAnsi="Calibri" w:cs="Calibri" w:hint="default"/>
        <w:b w:val="0"/>
        <w:bCs w:val="0"/>
        <w:i w:val="0"/>
        <w:iCs w:val="0"/>
        <w:spacing w:val="0"/>
        <w:w w:val="100"/>
        <w:sz w:val="24"/>
        <w:szCs w:val="24"/>
        <w:lang w:val="en-US" w:eastAsia="en-US" w:bidi="ar-SA"/>
      </w:rPr>
    </w:lvl>
    <w:lvl w:ilvl="2" w:tplc="36EE95CC">
      <w:numFmt w:val="bullet"/>
      <w:lvlText w:val="•"/>
      <w:lvlJc w:val="left"/>
      <w:pPr>
        <w:ind w:left="2431" w:hanging="720"/>
      </w:pPr>
      <w:rPr>
        <w:rFonts w:hint="default"/>
        <w:lang w:val="en-US" w:eastAsia="en-US" w:bidi="ar-SA"/>
      </w:rPr>
    </w:lvl>
    <w:lvl w:ilvl="3" w:tplc="2012D6C8">
      <w:numFmt w:val="bullet"/>
      <w:lvlText w:val="•"/>
      <w:lvlJc w:val="left"/>
      <w:pPr>
        <w:ind w:left="3322" w:hanging="720"/>
      </w:pPr>
      <w:rPr>
        <w:rFonts w:hint="default"/>
        <w:lang w:val="en-US" w:eastAsia="en-US" w:bidi="ar-SA"/>
      </w:rPr>
    </w:lvl>
    <w:lvl w:ilvl="4" w:tplc="4FCA534C">
      <w:numFmt w:val="bullet"/>
      <w:lvlText w:val="•"/>
      <w:lvlJc w:val="left"/>
      <w:pPr>
        <w:ind w:left="4213" w:hanging="720"/>
      </w:pPr>
      <w:rPr>
        <w:rFonts w:hint="default"/>
        <w:lang w:val="en-US" w:eastAsia="en-US" w:bidi="ar-SA"/>
      </w:rPr>
    </w:lvl>
    <w:lvl w:ilvl="5" w:tplc="1C485F1E">
      <w:numFmt w:val="bullet"/>
      <w:lvlText w:val="•"/>
      <w:lvlJc w:val="left"/>
      <w:pPr>
        <w:ind w:left="5104" w:hanging="720"/>
      </w:pPr>
      <w:rPr>
        <w:rFonts w:hint="default"/>
        <w:lang w:val="en-US" w:eastAsia="en-US" w:bidi="ar-SA"/>
      </w:rPr>
    </w:lvl>
    <w:lvl w:ilvl="6" w:tplc="6DE68D4C">
      <w:numFmt w:val="bullet"/>
      <w:lvlText w:val="•"/>
      <w:lvlJc w:val="left"/>
      <w:pPr>
        <w:ind w:left="5995" w:hanging="720"/>
      </w:pPr>
      <w:rPr>
        <w:rFonts w:hint="default"/>
        <w:lang w:val="en-US" w:eastAsia="en-US" w:bidi="ar-SA"/>
      </w:rPr>
    </w:lvl>
    <w:lvl w:ilvl="7" w:tplc="0CCAF2D8">
      <w:numFmt w:val="bullet"/>
      <w:lvlText w:val="•"/>
      <w:lvlJc w:val="left"/>
      <w:pPr>
        <w:ind w:left="6886" w:hanging="720"/>
      </w:pPr>
      <w:rPr>
        <w:rFonts w:hint="default"/>
        <w:lang w:val="en-US" w:eastAsia="en-US" w:bidi="ar-SA"/>
      </w:rPr>
    </w:lvl>
    <w:lvl w:ilvl="8" w:tplc="D0E469C8">
      <w:numFmt w:val="bullet"/>
      <w:lvlText w:val="•"/>
      <w:lvlJc w:val="left"/>
      <w:pPr>
        <w:ind w:left="7777" w:hanging="720"/>
      </w:pPr>
      <w:rPr>
        <w:rFonts w:hint="default"/>
        <w:lang w:val="en-US" w:eastAsia="en-US" w:bidi="ar-SA"/>
      </w:rPr>
    </w:lvl>
  </w:abstractNum>
  <w:abstractNum w:abstractNumId="3" w15:restartNumberingAfterBreak="0">
    <w:nsid w:val="3157129B"/>
    <w:multiLevelType w:val="hybridMultilevel"/>
    <w:tmpl w:val="77CC34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3D6130"/>
    <w:multiLevelType w:val="hybridMultilevel"/>
    <w:tmpl w:val="52B8C90C"/>
    <w:lvl w:ilvl="0" w:tplc="4A96BF7C">
      <w:start w:val="1"/>
      <w:numFmt w:val="decimal"/>
      <w:lvlText w:val="%1."/>
      <w:lvlJc w:val="left"/>
      <w:pPr>
        <w:ind w:left="100" w:hanging="221"/>
      </w:pPr>
      <w:rPr>
        <w:rFonts w:ascii="Times New Roman" w:eastAsia="Times New Roman" w:hAnsi="Times New Roman" w:cs="Times New Roman" w:hint="default"/>
        <w:b w:val="0"/>
        <w:bCs w:val="0"/>
        <w:i w:val="0"/>
        <w:iCs w:val="0"/>
        <w:spacing w:val="0"/>
        <w:w w:val="100"/>
        <w:sz w:val="22"/>
        <w:szCs w:val="22"/>
        <w:lang w:val="en-US" w:eastAsia="en-US" w:bidi="ar-SA"/>
      </w:rPr>
    </w:lvl>
    <w:lvl w:ilvl="1" w:tplc="9F64550A">
      <w:start w:val="1"/>
      <w:numFmt w:val="lowerLetter"/>
      <w:lvlText w:val="%2."/>
      <w:lvlJc w:val="left"/>
      <w:pPr>
        <w:ind w:left="154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BFC4683C">
      <w:numFmt w:val="bullet"/>
      <w:lvlText w:val="•"/>
      <w:lvlJc w:val="left"/>
      <w:pPr>
        <w:ind w:left="2431" w:hanging="720"/>
      </w:pPr>
      <w:rPr>
        <w:rFonts w:hint="default"/>
        <w:lang w:val="en-US" w:eastAsia="en-US" w:bidi="ar-SA"/>
      </w:rPr>
    </w:lvl>
    <w:lvl w:ilvl="3" w:tplc="5F0CE8FE">
      <w:numFmt w:val="bullet"/>
      <w:lvlText w:val="•"/>
      <w:lvlJc w:val="left"/>
      <w:pPr>
        <w:ind w:left="3322" w:hanging="720"/>
      </w:pPr>
      <w:rPr>
        <w:rFonts w:hint="default"/>
        <w:lang w:val="en-US" w:eastAsia="en-US" w:bidi="ar-SA"/>
      </w:rPr>
    </w:lvl>
    <w:lvl w:ilvl="4" w:tplc="0C5C896E">
      <w:numFmt w:val="bullet"/>
      <w:lvlText w:val="•"/>
      <w:lvlJc w:val="left"/>
      <w:pPr>
        <w:ind w:left="4213" w:hanging="720"/>
      </w:pPr>
      <w:rPr>
        <w:rFonts w:hint="default"/>
        <w:lang w:val="en-US" w:eastAsia="en-US" w:bidi="ar-SA"/>
      </w:rPr>
    </w:lvl>
    <w:lvl w:ilvl="5" w:tplc="B4D6E746">
      <w:numFmt w:val="bullet"/>
      <w:lvlText w:val="•"/>
      <w:lvlJc w:val="left"/>
      <w:pPr>
        <w:ind w:left="5104" w:hanging="720"/>
      </w:pPr>
      <w:rPr>
        <w:rFonts w:hint="default"/>
        <w:lang w:val="en-US" w:eastAsia="en-US" w:bidi="ar-SA"/>
      </w:rPr>
    </w:lvl>
    <w:lvl w:ilvl="6" w:tplc="E7DC913A">
      <w:numFmt w:val="bullet"/>
      <w:lvlText w:val="•"/>
      <w:lvlJc w:val="left"/>
      <w:pPr>
        <w:ind w:left="5995" w:hanging="720"/>
      </w:pPr>
      <w:rPr>
        <w:rFonts w:hint="default"/>
        <w:lang w:val="en-US" w:eastAsia="en-US" w:bidi="ar-SA"/>
      </w:rPr>
    </w:lvl>
    <w:lvl w:ilvl="7" w:tplc="C19054F8">
      <w:numFmt w:val="bullet"/>
      <w:lvlText w:val="•"/>
      <w:lvlJc w:val="left"/>
      <w:pPr>
        <w:ind w:left="6886" w:hanging="720"/>
      </w:pPr>
      <w:rPr>
        <w:rFonts w:hint="default"/>
        <w:lang w:val="en-US" w:eastAsia="en-US" w:bidi="ar-SA"/>
      </w:rPr>
    </w:lvl>
    <w:lvl w:ilvl="8" w:tplc="136A4FA4">
      <w:numFmt w:val="bullet"/>
      <w:lvlText w:val="•"/>
      <w:lvlJc w:val="left"/>
      <w:pPr>
        <w:ind w:left="7777" w:hanging="720"/>
      </w:pPr>
      <w:rPr>
        <w:rFonts w:hint="default"/>
        <w:lang w:val="en-US" w:eastAsia="en-US" w:bidi="ar-SA"/>
      </w:rPr>
    </w:lvl>
  </w:abstractNum>
  <w:abstractNum w:abstractNumId="5" w15:restartNumberingAfterBreak="0">
    <w:nsid w:val="43DF7BEF"/>
    <w:multiLevelType w:val="hybridMultilevel"/>
    <w:tmpl w:val="8794BA20"/>
    <w:lvl w:ilvl="0" w:tplc="FFFFFFFF">
      <w:start w:val="1"/>
      <w:numFmt w:val="decimal"/>
      <w:lvlText w:val="%1."/>
      <w:lvlJc w:val="left"/>
      <w:pPr>
        <w:ind w:left="360" w:hanging="360"/>
      </w:p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8E409BC"/>
    <w:multiLevelType w:val="hybridMultilevel"/>
    <w:tmpl w:val="67DCF9A2"/>
    <w:lvl w:ilvl="0" w:tplc="42D07942">
      <w:start w:val="1"/>
      <w:numFmt w:val="decimal"/>
      <w:lvlText w:val="%1."/>
      <w:lvlJc w:val="left"/>
      <w:pPr>
        <w:ind w:left="100" w:hanging="221"/>
      </w:pPr>
      <w:rPr>
        <w:rFonts w:ascii="Times New Roman" w:eastAsia="Times New Roman" w:hAnsi="Times New Roman" w:cs="Times New Roman" w:hint="default"/>
        <w:b w:val="0"/>
        <w:bCs w:val="0"/>
        <w:i w:val="0"/>
        <w:iCs w:val="0"/>
        <w:spacing w:val="0"/>
        <w:w w:val="100"/>
        <w:sz w:val="22"/>
        <w:szCs w:val="22"/>
        <w:lang w:val="en-US" w:eastAsia="en-US" w:bidi="ar-SA"/>
      </w:rPr>
    </w:lvl>
    <w:lvl w:ilvl="1" w:tplc="4A30A694">
      <w:start w:val="1"/>
      <w:numFmt w:val="lowerLetter"/>
      <w:lvlText w:val="%2."/>
      <w:lvlJc w:val="left"/>
      <w:pPr>
        <w:ind w:left="154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12DCCF3E">
      <w:numFmt w:val="bullet"/>
      <w:lvlText w:val="•"/>
      <w:lvlJc w:val="left"/>
      <w:pPr>
        <w:ind w:left="2431" w:hanging="720"/>
      </w:pPr>
      <w:rPr>
        <w:rFonts w:hint="default"/>
        <w:lang w:val="en-US" w:eastAsia="en-US" w:bidi="ar-SA"/>
      </w:rPr>
    </w:lvl>
    <w:lvl w:ilvl="3" w:tplc="124409CC">
      <w:numFmt w:val="bullet"/>
      <w:lvlText w:val="•"/>
      <w:lvlJc w:val="left"/>
      <w:pPr>
        <w:ind w:left="3322" w:hanging="720"/>
      </w:pPr>
      <w:rPr>
        <w:rFonts w:hint="default"/>
        <w:lang w:val="en-US" w:eastAsia="en-US" w:bidi="ar-SA"/>
      </w:rPr>
    </w:lvl>
    <w:lvl w:ilvl="4" w:tplc="312495DE">
      <w:numFmt w:val="bullet"/>
      <w:lvlText w:val="•"/>
      <w:lvlJc w:val="left"/>
      <w:pPr>
        <w:ind w:left="4213" w:hanging="720"/>
      </w:pPr>
      <w:rPr>
        <w:rFonts w:hint="default"/>
        <w:lang w:val="en-US" w:eastAsia="en-US" w:bidi="ar-SA"/>
      </w:rPr>
    </w:lvl>
    <w:lvl w:ilvl="5" w:tplc="CA5CA9EA">
      <w:numFmt w:val="bullet"/>
      <w:lvlText w:val="•"/>
      <w:lvlJc w:val="left"/>
      <w:pPr>
        <w:ind w:left="5104" w:hanging="720"/>
      </w:pPr>
      <w:rPr>
        <w:rFonts w:hint="default"/>
        <w:lang w:val="en-US" w:eastAsia="en-US" w:bidi="ar-SA"/>
      </w:rPr>
    </w:lvl>
    <w:lvl w:ilvl="6" w:tplc="1178AC2E">
      <w:numFmt w:val="bullet"/>
      <w:lvlText w:val="•"/>
      <w:lvlJc w:val="left"/>
      <w:pPr>
        <w:ind w:left="5995" w:hanging="720"/>
      </w:pPr>
      <w:rPr>
        <w:rFonts w:hint="default"/>
        <w:lang w:val="en-US" w:eastAsia="en-US" w:bidi="ar-SA"/>
      </w:rPr>
    </w:lvl>
    <w:lvl w:ilvl="7" w:tplc="F1725748">
      <w:numFmt w:val="bullet"/>
      <w:lvlText w:val="•"/>
      <w:lvlJc w:val="left"/>
      <w:pPr>
        <w:ind w:left="6886" w:hanging="720"/>
      </w:pPr>
      <w:rPr>
        <w:rFonts w:hint="default"/>
        <w:lang w:val="en-US" w:eastAsia="en-US" w:bidi="ar-SA"/>
      </w:rPr>
    </w:lvl>
    <w:lvl w:ilvl="8" w:tplc="CA661EBC">
      <w:numFmt w:val="bullet"/>
      <w:lvlText w:val="•"/>
      <w:lvlJc w:val="left"/>
      <w:pPr>
        <w:ind w:left="7777" w:hanging="720"/>
      </w:pPr>
      <w:rPr>
        <w:rFonts w:hint="default"/>
        <w:lang w:val="en-US" w:eastAsia="en-US" w:bidi="ar-SA"/>
      </w:rPr>
    </w:lvl>
  </w:abstractNum>
  <w:abstractNum w:abstractNumId="7" w15:restartNumberingAfterBreak="0">
    <w:nsid w:val="4D0745E5"/>
    <w:multiLevelType w:val="hybridMultilevel"/>
    <w:tmpl w:val="393E85EC"/>
    <w:lvl w:ilvl="0" w:tplc="4F2CAC7E">
      <w:numFmt w:val="bullet"/>
      <w:lvlText w:val=""/>
      <w:lvlJc w:val="left"/>
      <w:pPr>
        <w:ind w:left="820" w:hanging="322"/>
      </w:pPr>
      <w:rPr>
        <w:rFonts w:ascii="Wingdings" w:eastAsia="Wingdings" w:hAnsi="Wingdings" w:cs="Wingdings" w:hint="default"/>
        <w:spacing w:val="0"/>
        <w:w w:val="100"/>
        <w:lang w:val="en-US" w:eastAsia="en-US" w:bidi="ar-SA"/>
      </w:rPr>
    </w:lvl>
    <w:lvl w:ilvl="1" w:tplc="FC84FD6C">
      <w:numFmt w:val="bullet"/>
      <w:lvlText w:val="•"/>
      <w:lvlJc w:val="left"/>
      <w:pPr>
        <w:ind w:left="1694" w:hanging="322"/>
      </w:pPr>
      <w:rPr>
        <w:rFonts w:hint="default"/>
        <w:lang w:val="en-US" w:eastAsia="en-US" w:bidi="ar-SA"/>
      </w:rPr>
    </w:lvl>
    <w:lvl w:ilvl="2" w:tplc="9DD684CA">
      <w:numFmt w:val="bullet"/>
      <w:lvlText w:val="•"/>
      <w:lvlJc w:val="left"/>
      <w:pPr>
        <w:ind w:left="2568" w:hanging="322"/>
      </w:pPr>
      <w:rPr>
        <w:rFonts w:hint="default"/>
        <w:lang w:val="en-US" w:eastAsia="en-US" w:bidi="ar-SA"/>
      </w:rPr>
    </w:lvl>
    <w:lvl w:ilvl="3" w:tplc="CCC8B3F2">
      <w:numFmt w:val="bullet"/>
      <w:lvlText w:val="•"/>
      <w:lvlJc w:val="left"/>
      <w:pPr>
        <w:ind w:left="3442" w:hanging="322"/>
      </w:pPr>
      <w:rPr>
        <w:rFonts w:hint="default"/>
        <w:lang w:val="en-US" w:eastAsia="en-US" w:bidi="ar-SA"/>
      </w:rPr>
    </w:lvl>
    <w:lvl w:ilvl="4" w:tplc="D07263B0">
      <w:numFmt w:val="bullet"/>
      <w:lvlText w:val="•"/>
      <w:lvlJc w:val="left"/>
      <w:pPr>
        <w:ind w:left="4316" w:hanging="322"/>
      </w:pPr>
      <w:rPr>
        <w:rFonts w:hint="default"/>
        <w:lang w:val="en-US" w:eastAsia="en-US" w:bidi="ar-SA"/>
      </w:rPr>
    </w:lvl>
    <w:lvl w:ilvl="5" w:tplc="C50C1A0E">
      <w:numFmt w:val="bullet"/>
      <w:lvlText w:val="•"/>
      <w:lvlJc w:val="left"/>
      <w:pPr>
        <w:ind w:left="5190" w:hanging="322"/>
      </w:pPr>
      <w:rPr>
        <w:rFonts w:hint="default"/>
        <w:lang w:val="en-US" w:eastAsia="en-US" w:bidi="ar-SA"/>
      </w:rPr>
    </w:lvl>
    <w:lvl w:ilvl="6" w:tplc="11B6D78E">
      <w:numFmt w:val="bullet"/>
      <w:lvlText w:val="•"/>
      <w:lvlJc w:val="left"/>
      <w:pPr>
        <w:ind w:left="6064" w:hanging="322"/>
      </w:pPr>
      <w:rPr>
        <w:rFonts w:hint="default"/>
        <w:lang w:val="en-US" w:eastAsia="en-US" w:bidi="ar-SA"/>
      </w:rPr>
    </w:lvl>
    <w:lvl w:ilvl="7" w:tplc="145459BE">
      <w:numFmt w:val="bullet"/>
      <w:lvlText w:val="•"/>
      <w:lvlJc w:val="left"/>
      <w:pPr>
        <w:ind w:left="6938" w:hanging="322"/>
      </w:pPr>
      <w:rPr>
        <w:rFonts w:hint="default"/>
        <w:lang w:val="en-US" w:eastAsia="en-US" w:bidi="ar-SA"/>
      </w:rPr>
    </w:lvl>
    <w:lvl w:ilvl="8" w:tplc="5030CAD0">
      <w:numFmt w:val="bullet"/>
      <w:lvlText w:val="•"/>
      <w:lvlJc w:val="left"/>
      <w:pPr>
        <w:ind w:left="7812" w:hanging="322"/>
      </w:pPr>
      <w:rPr>
        <w:rFonts w:hint="default"/>
        <w:lang w:val="en-US" w:eastAsia="en-US" w:bidi="ar-SA"/>
      </w:rPr>
    </w:lvl>
  </w:abstractNum>
  <w:abstractNum w:abstractNumId="8" w15:restartNumberingAfterBreak="0">
    <w:nsid w:val="58946A8C"/>
    <w:multiLevelType w:val="hybridMultilevel"/>
    <w:tmpl w:val="A9C2F570"/>
    <w:lvl w:ilvl="0" w:tplc="7F3ED6B2">
      <w:start w:val="1"/>
      <w:numFmt w:val="decimal"/>
      <w:lvlText w:val="%1."/>
      <w:lvlJc w:val="left"/>
      <w:pPr>
        <w:ind w:left="100" w:hanging="221"/>
      </w:pPr>
      <w:rPr>
        <w:rFonts w:ascii="Times New Roman" w:eastAsia="Times New Roman" w:hAnsi="Times New Roman" w:cs="Times New Roman" w:hint="default"/>
        <w:b w:val="0"/>
        <w:bCs w:val="0"/>
        <w:i w:val="0"/>
        <w:iCs w:val="0"/>
        <w:spacing w:val="0"/>
        <w:w w:val="100"/>
        <w:sz w:val="22"/>
        <w:szCs w:val="22"/>
        <w:lang w:val="en-US" w:eastAsia="en-US" w:bidi="ar-SA"/>
      </w:rPr>
    </w:lvl>
    <w:lvl w:ilvl="1" w:tplc="068A4B28">
      <w:start w:val="1"/>
      <w:numFmt w:val="lowerLetter"/>
      <w:lvlText w:val="%2."/>
      <w:lvlJc w:val="left"/>
      <w:pPr>
        <w:ind w:left="154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A6C08BE8">
      <w:numFmt w:val="bullet"/>
      <w:lvlText w:val="•"/>
      <w:lvlJc w:val="left"/>
      <w:pPr>
        <w:ind w:left="2431" w:hanging="720"/>
      </w:pPr>
      <w:rPr>
        <w:rFonts w:hint="default"/>
        <w:lang w:val="en-US" w:eastAsia="en-US" w:bidi="ar-SA"/>
      </w:rPr>
    </w:lvl>
    <w:lvl w:ilvl="3" w:tplc="AB94FB2A">
      <w:numFmt w:val="bullet"/>
      <w:lvlText w:val="•"/>
      <w:lvlJc w:val="left"/>
      <w:pPr>
        <w:ind w:left="3322" w:hanging="720"/>
      </w:pPr>
      <w:rPr>
        <w:rFonts w:hint="default"/>
        <w:lang w:val="en-US" w:eastAsia="en-US" w:bidi="ar-SA"/>
      </w:rPr>
    </w:lvl>
    <w:lvl w:ilvl="4" w:tplc="411AE706">
      <w:numFmt w:val="bullet"/>
      <w:lvlText w:val="•"/>
      <w:lvlJc w:val="left"/>
      <w:pPr>
        <w:ind w:left="4213" w:hanging="720"/>
      </w:pPr>
      <w:rPr>
        <w:rFonts w:hint="default"/>
        <w:lang w:val="en-US" w:eastAsia="en-US" w:bidi="ar-SA"/>
      </w:rPr>
    </w:lvl>
    <w:lvl w:ilvl="5" w:tplc="6B30A03C">
      <w:numFmt w:val="bullet"/>
      <w:lvlText w:val="•"/>
      <w:lvlJc w:val="left"/>
      <w:pPr>
        <w:ind w:left="5104" w:hanging="720"/>
      </w:pPr>
      <w:rPr>
        <w:rFonts w:hint="default"/>
        <w:lang w:val="en-US" w:eastAsia="en-US" w:bidi="ar-SA"/>
      </w:rPr>
    </w:lvl>
    <w:lvl w:ilvl="6" w:tplc="9C28470E">
      <w:numFmt w:val="bullet"/>
      <w:lvlText w:val="•"/>
      <w:lvlJc w:val="left"/>
      <w:pPr>
        <w:ind w:left="5995" w:hanging="720"/>
      </w:pPr>
      <w:rPr>
        <w:rFonts w:hint="default"/>
        <w:lang w:val="en-US" w:eastAsia="en-US" w:bidi="ar-SA"/>
      </w:rPr>
    </w:lvl>
    <w:lvl w:ilvl="7" w:tplc="50205300">
      <w:numFmt w:val="bullet"/>
      <w:lvlText w:val="•"/>
      <w:lvlJc w:val="left"/>
      <w:pPr>
        <w:ind w:left="6886" w:hanging="720"/>
      </w:pPr>
      <w:rPr>
        <w:rFonts w:hint="default"/>
        <w:lang w:val="en-US" w:eastAsia="en-US" w:bidi="ar-SA"/>
      </w:rPr>
    </w:lvl>
    <w:lvl w:ilvl="8" w:tplc="9678E022">
      <w:numFmt w:val="bullet"/>
      <w:lvlText w:val="•"/>
      <w:lvlJc w:val="left"/>
      <w:pPr>
        <w:ind w:left="7777" w:hanging="720"/>
      </w:pPr>
      <w:rPr>
        <w:rFonts w:hint="default"/>
        <w:lang w:val="en-US" w:eastAsia="en-US" w:bidi="ar-SA"/>
      </w:rPr>
    </w:lvl>
  </w:abstractNum>
  <w:abstractNum w:abstractNumId="9" w15:restartNumberingAfterBreak="0">
    <w:nsid w:val="5D3B606A"/>
    <w:multiLevelType w:val="hybridMultilevel"/>
    <w:tmpl w:val="FCE205C0"/>
    <w:lvl w:ilvl="0" w:tplc="E1F042A2">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040E4AE">
      <w:numFmt w:val="bullet"/>
      <w:lvlText w:val=""/>
      <w:lvlJc w:val="left"/>
      <w:pPr>
        <w:ind w:left="820" w:hanging="360"/>
      </w:pPr>
      <w:rPr>
        <w:rFonts w:ascii="Symbol" w:eastAsia="Symbol" w:hAnsi="Symbol" w:cs="Symbol" w:hint="default"/>
        <w:spacing w:val="0"/>
        <w:w w:val="100"/>
        <w:lang w:val="en-US" w:eastAsia="en-US" w:bidi="ar-SA"/>
      </w:rPr>
    </w:lvl>
    <w:lvl w:ilvl="2" w:tplc="9F1EBB44">
      <w:numFmt w:val="bullet"/>
      <w:lvlText w:val="•"/>
      <w:lvlJc w:val="left"/>
      <w:pPr>
        <w:ind w:left="2568" w:hanging="360"/>
      </w:pPr>
      <w:rPr>
        <w:rFonts w:hint="default"/>
        <w:lang w:val="en-US" w:eastAsia="en-US" w:bidi="ar-SA"/>
      </w:rPr>
    </w:lvl>
    <w:lvl w:ilvl="3" w:tplc="D7463872">
      <w:numFmt w:val="bullet"/>
      <w:lvlText w:val="•"/>
      <w:lvlJc w:val="left"/>
      <w:pPr>
        <w:ind w:left="3442" w:hanging="360"/>
      </w:pPr>
      <w:rPr>
        <w:rFonts w:hint="default"/>
        <w:lang w:val="en-US" w:eastAsia="en-US" w:bidi="ar-SA"/>
      </w:rPr>
    </w:lvl>
    <w:lvl w:ilvl="4" w:tplc="FC90CCAA">
      <w:numFmt w:val="bullet"/>
      <w:lvlText w:val="•"/>
      <w:lvlJc w:val="left"/>
      <w:pPr>
        <w:ind w:left="4316" w:hanging="360"/>
      </w:pPr>
      <w:rPr>
        <w:rFonts w:hint="default"/>
        <w:lang w:val="en-US" w:eastAsia="en-US" w:bidi="ar-SA"/>
      </w:rPr>
    </w:lvl>
    <w:lvl w:ilvl="5" w:tplc="09DA6D80">
      <w:numFmt w:val="bullet"/>
      <w:lvlText w:val="•"/>
      <w:lvlJc w:val="left"/>
      <w:pPr>
        <w:ind w:left="5190" w:hanging="360"/>
      </w:pPr>
      <w:rPr>
        <w:rFonts w:hint="default"/>
        <w:lang w:val="en-US" w:eastAsia="en-US" w:bidi="ar-SA"/>
      </w:rPr>
    </w:lvl>
    <w:lvl w:ilvl="6" w:tplc="363C0ADC">
      <w:numFmt w:val="bullet"/>
      <w:lvlText w:val="•"/>
      <w:lvlJc w:val="left"/>
      <w:pPr>
        <w:ind w:left="6064" w:hanging="360"/>
      </w:pPr>
      <w:rPr>
        <w:rFonts w:hint="default"/>
        <w:lang w:val="en-US" w:eastAsia="en-US" w:bidi="ar-SA"/>
      </w:rPr>
    </w:lvl>
    <w:lvl w:ilvl="7" w:tplc="109224D0">
      <w:numFmt w:val="bullet"/>
      <w:lvlText w:val="•"/>
      <w:lvlJc w:val="left"/>
      <w:pPr>
        <w:ind w:left="6938" w:hanging="360"/>
      </w:pPr>
      <w:rPr>
        <w:rFonts w:hint="default"/>
        <w:lang w:val="en-US" w:eastAsia="en-US" w:bidi="ar-SA"/>
      </w:rPr>
    </w:lvl>
    <w:lvl w:ilvl="8" w:tplc="C660F388">
      <w:numFmt w:val="bullet"/>
      <w:lvlText w:val="•"/>
      <w:lvlJc w:val="left"/>
      <w:pPr>
        <w:ind w:left="7812" w:hanging="360"/>
      </w:pPr>
      <w:rPr>
        <w:rFonts w:hint="default"/>
        <w:lang w:val="en-US" w:eastAsia="en-US" w:bidi="ar-SA"/>
      </w:rPr>
    </w:lvl>
  </w:abstractNum>
  <w:num w:numId="1" w16cid:durableId="840238857">
    <w:abstractNumId w:val="9"/>
  </w:num>
  <w:num w:numId="2" w16cid:durableId="820730878">
    <w:abstractNumId w:val="2"/>
  </w:num>
  <w:num w:numId="3" w16cid:durableId="121003710">
    <w:abstractNumId w:val="6"/>
  </w:num>
  <w:num w:numId="4" w16cid:durableId="1325669588">
    <w:abstractNumId w:val="8"/>
  </w:num>
  <w:num w:numId="5" w16cid:durableId="185407913">
    <w:abstractNumId w:val="4"/>
  </w:num>
  <w:num w:numId="6" w16cid:durableId="1449928919">
    <w:abstractNumId w:val="7"/>
  </w:num>
  <w:num w:numId="7" w16cid:durableId="825361494">
    <w:abstractNumId w:val="0"/>
  </w:num>
  <w:num w:numId="8" w16cid:durableId="10824846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5487552">
    <w:abstractNumId w:val="3"/>
  </w:num>
  <w:num w:numId="10" w16cid:durableId="479733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535"/>
    <w:rsid w:val="00001AAC"/>
    <w:rsid w:val="00064EC3"/>
    <w:rsid w:val="000A25AD"/>
    <w:rsid w:val="000B1B09"/>
    <w:rsid w:val="000F21C8"/>
    <w:rsid w:val="000F351A"/>
    <w:rsid w:val="00162115"/>
    <w:rsid w:val="00162C94"/>
    <w:rsid w:val="00186C85"/>
    <w:rsid w:val="001E0A7B"/>
    <w:rsid w:val="001E0C4F"/>
    <w:rsid w:val="0021344E"/>
    <w:rsid w:val="00217A8D"/>
    <w:rsid w:val="0024057C"/>
    <w:rsid w:val="00257C33"/>
    <w:rsid w:val="0028761D"/>
    <w:rsid w:val="002B596E"/>
    <w:rsid w:val="00312E92"/>
    <w:rsid w:val="003442EE"/>
    <w:rsid w:val="003B0D6F"/>
    <w:rsid w:val="003D2CCA"/>
    <w:rsid w:val="004267A2"/>
    <w:rsid w:val="00461CF8"/>
    <w:rsid w:val="00465E43"/>
    <w:rsid w:val="004C0535"/>
    <w:rsid w:val="004C679C"/>
    <w:rsid w:val="005106EB"/>
    <w:rsid w:val="0056567F"/>
    <w:rsid w:val="005C2A22"/>
    <w:rsid w:val="0064757B"/>
    <w:rsid w:val="006C5259"/>
    <w:rsid w:val="006D542D"/>
    <w:rsid w:val="006D7EF5"/>
    <w:rsid w:val="006F442E"/>
    <w:rsid w:val="00712731"/>
    <w:rsid w:val="00720952"/>
    <w:rsid w:val="007C1D0C"/>
    <w:rsid w:val="008405F4"/>
    <w:rsid w:val="00852D99"/>
    <w:rsid w:val="00880E4A"/>
    <w:rsid w:val="00911AF0"/>
    <w:rsid w:val="00947B4E"/>
    <w:rsid w:val="00961B1C"/>
    <w:rsid w:val="00993D51"/>
    <w:rsid w:val="009F27C1"/>
    <w:rsid w:val="00A45E76"/>
    <w:rsid w:val="00A62223"/>
    <w:rsid w:val="00A732B3"/>
    <w:rsid w:val="00A81C7C"/>
    <w:rsid w:val="00AB2F6E"/>
    <w:rsid w:val="00AB5960"/>
    <w:rsid w:val="00AF4EC7"/>
    <w:rsid w:val="00AF687E"/>
    <w:rsid w:val="00B162C9"/>
    <w:rsid w:val="00C37907"/>
    <w:rsid w:val="00C93806"/>
    <w:rsid w:val="00D21343"/>
    <w:rsid w:val="00D214ED"/>
    <w:rsid w:val="00D47F64"/>
    <w:rsid w:val="00D716BD"/>
    <w:rsid w:val="00DB0F15"/>
    <w:rsid w:val="00E11367"/>
    <w:rsid w:val="00E31D1B"/>
    <w:rsid w:val="00E40E21"/>
    <w:rsid w:val="00EA6784"/>
    <w:rsid w:val="00ED7760"/>
    <w:rsid w:val="00F07B5D"/>
    <w:rsid w:val="00F15264"/>
    <w:rsid w:val="00F45063"/>
    <w:rsid w:val="00F54A76"/>
    <w:rsid w:val="00FD13D2"/>
    <w:rsid w:val="00FD5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1D113"/>
  <w15:chartTrackingRefBased/>
  <w15:docId w15:val="{AB0953E7-2C15-4BF3-A0FE-A2BA4F78B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535"/>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C05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C05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C05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05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05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05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05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05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05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5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05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05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05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05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05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05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05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0535"/>
    <w:rPr>
      <w:rFonts w:eastAsiaTheme="majorEastAsia" w:cstheme="majorBidi"/>
      <w:color w:val="272727" w:themeColor="text1" w:themeTint="D8"/>
    </w:rPr>
  </w:style>
  <w:style w:type="paragraph" w:styleId="Title">
    <w:name w:val="Title"/>
    <w:basedOn w:val="Normal"/>
    <w:next w:val="Normal"/>
    <w:link w:val="TitleChar"/>
    <w:uiPriority w:val="10"/>
    <w:qFormat/>
    <w:rsid w:val="004C05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05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05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05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0535"/>
    <w:pPr>
      <w:spacing w:before="160"/>
      <w:jc w:val="center"/>
    </w:pPr>
    <w:rPr>
      <w:i/>
      <w:iCs/>
      <w:color w:val="404040" w:themeColor="text1" w:themeTint="BF"/>
    </w:rPr>
  </w:style>
  <w:style w:type="character" w:customStyle="1" w:styleId="QuoteChar">
    <w:name w:val="Quote Char"/>
    <w:basedOn w:val="DefaultParagraphFont"/>
    <w:link w:val="Quote"/>
    <w:uiPriority w:val="29"/>
    <w:rsid w:val="004C0535"/>
    <w:rPr>
      <w:i/>
      <w:iCs/>
      <w:color w:val="404040" w:themeColor="text1" w:themeTint="BF"/>
    </w:rPr>
  </w:style>
  <w:style w:type="paragraph" w:styleId="ListParagraph">
    <w:name w:val="List Paragraph"/>
    <w:basedOn w:val="Normal"/>
    <w:uiPriority w:val="34"/>
    <w:qFormat/>
    <w:rsid w:val="004C0535"/>
    <w:pPr>
      <w:ind w:left="720"/>
      <w:contextualSpacing/>
    </w:pPr>
  </w:style>
  <w:style w:type="character" w:styleId="IntenseEmphasis">
    <w:name w:val="Intense Emphasis"/>
    <w:basedOn w:val="DefaultParagraphFont"/>
    <w:uiPriority w:val="21"/>
    <w:qFormat/>
    <w:rsid w:val="004C0535"/>
    <w:rPr>
      <w:i/>
      <w:iCs/>
      <w:color w:val="0F4761" w:themeColor="accent1" w:themeShade="BF"/>
    </w:rPr>
  </w:style>
  <w:style w:type="paragraph" w:styleId="IntenseQuote">
    <w:name w:val="Intense Quote"/>
    <w:basedOn w:val="Normal"/>
    <w:next w:val="Normal"/>
    <w:link w:val="IntenseQuoteChar"/>
    <w:uiPriority w:val="30"/>
    <w:qFormat/>
    <w:rsid w:val="004C05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0535"/>
    <w:rPr>
      <w:i/>
      <w:iCs/>
      <w:color w:val="0F4761" w:themeColor="accent1" w:themeShade="BF"/>
    </w:rPr>
  </w:style>
  <w:style w:type="character" w:styleId="IntenseReference">
    <w:name w:val="Intense Reference"/>
    <w:basedOn w:val="DefaultParagraphFont"/>
    <w:uiPriority w:val="32"/>
    <w:qFormat/>
    <w:rsid w:val="004C0535"/>
    <w:rPr>
      <w:b/>
      <w:bCs/>
      <w:smallCaps/>
      <w:color w:val="0F4761" w:themeColor="accent1" w:themeShade="BF"/>
      <w:spacing w:val="5"/>
    </w:rPr>
  </w:style>
  <w:style w:type="paragraph" w:styleId="BodyText">
    <w:name w:val="Body Text"/>
    <w:basedOn w:val="Normal"/>
    <w:link w:val="BodyTextChar"/>
    <w:uiPriority w:val="1"/>
    <w:qFormat/>
    <w:rsid w:val="004C0535"/>
  </w:style>
  <w:style w:type="character" w:customStyle="1" w:styleId="BodyTextChar">
    <w:name w:val="Body Text Char"/>
    <w:basedOn w:val="DefaultParagraphFont"/>
    <w:link w:val="BodyText"/>
    <w:uiPriority w:val="1"/>
    <w:rsid w:val="004C0535"/>
    <w:rPr>
      <w:rFonts w:ascii="Times New Roman" w:eastAsia="Times New Roman" w:hAnsi="Times New Roman" w:cs="Times New Roman"/>
      <w:kern w:val="0"/>
      <w14:ligatures w14:val="none"/>
    </w:rPr>
  </w:style>
  <w:style w:type="paragraph" w:customStyle="1" w:styleId="TableParagraph">
    <w:name w:val="Table Paragraph"/>
    <w:basedOn w:val="Normal"/>
    <w:uiPriority w:val="1"/>
    <w:qFormat/>
    <w:rsid w:val="004C0535"/>
  </w:style>
  <w:style w:type="paragraph" w:styleId="Header">
    <w:name w:val="header"/>
    <w:basedOn w:val="Normal"/>
    <w:link w:val="HeaderChar"/>
    <w:uiPriority w:val="99"/>
    <w:unhideWhenUsed/>
    <w:rsid w:val="004C0535"/>
    <w:pPr>
      <w:tabs>
        <w:tab w:val="center" w:pos="4680"/>
        <w:tab w:val="right" w:pos="9360"/>
      </w:tabs>
    </w:pPr>
  </w:style>
  <w:style w:type="character" w:customStyle="1" w:styleId="HeaderChar">
    <w:name w:val="Header Char"/>
    <w:basedOn w:val="DefaultParagraphFont"/>
    <w:link w:val="Header"/>
    <w:uiPriority w:val="99"/>
    <w:rsid w:val="004C0535"/>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4C0535"/>
    <w:pPr>
      <w:tabs>
        <w:tab w:val="center" w:pos="4680"/>
        <w:tab w:val="right" w:pos="9360"/>
      </w:tabs>
    </w:pPr>
  </w:style>
  <w:style w:type="character" w:customStyle="1" w:styleId="FooterChar">
    <w:name w:val="Footer Char"/>
    <w:basedOn w:val="DefaultParagraphFont"/>
    <w:link w:val="Footer"/>
    <w:uiPriority w:val="99"/>
    <w:rsid w:val="004C0535"/>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4C0535"/>
    <w:rPr>
      <w:color w:val="467886" w:themeColor="hyperlink"/>
      <w:u w:val="single"/>
    </w:rPr>
  </w:style>
  <w:style w:type="character" w:styleId="UnresolvedMention">
    <w:name w:val="Unresolved Mention"/>
    <w:basedOn w:val="DefaultParagraphFont"/>
    <w:uiPriority w:val="99"/>
    <w:semiHidden/>
    <w:unhideWhenUsed/>
    <w:rsid w:val="004C0535"/>
    <w:rPr>
      <w:color w:val="605E5C"/>
      <w:shd w:val="clear" w:color="auto" w:fill="E1DFDD"/>
    </w:rPr>
  </w:style>
  <w:style w:type="character" w:styleId="CommentReference">
    <w:name w:val="annotation reference"/>
    <w:basedOn w:val="DefaultParagraphFont"/>
    <w:uiPriority w:val="99"/>
    <w:semiHidden/>
    <w:unhideWhenUsed/>
    <w:rsid w:val="00947B4E"/>
    <w:rPr>
      <w:sz w:val="16"/>
      <w:szCs w:val="16"/>
    </w:rPr>
  </w:style>
  <w:style w:type="paragraph" w:styleId="CommentText">
    <w:name w:val="annotation text"/>
    <w:basedOn w:val="Normal"/>
    <w:link w:val="CommentTextChar"/>
    <w:uiPriority w:val="99"/>
    <w:unhideWhenUsed/>
    <w:rsid w:val="00947B4E"/>
    <w:rPr>
      <w:sz w:val="20"/>
      <w:szCs w:val="20"/>
    </w:rPr>
  </w:style>
  <w:style w:type="character" w:customStyle="1" w:styleId="CommentTextChar">
    <w:name w:val="Comment Text Char"/>
    <w:basedOn w:val="DefaultParagraphFont"/>
    <w:link w:val="CommentText"/>
    <w:uiPriority w:val="99"/>
    <w:rsid w:val="00947B4E"/>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47B4E"/>
    <w:rPr>
      <w:b/>
      <w:bCs/>
    </w:rPr>
  </w:style>
  <w:style w:type="character" w:customStyle="1" w:styleId="CommentSubjectChar">
    <w:name w:val="Comment Subject Char"/>
    <w:basedOn w:val="CommentTextChar"/>
    <w:link w:val="CommentSubject"/>
    <w:uiPriority w:val="99"/>
    <w:semiHidden/>
    <w:rsid w:val="00947B4E"/>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720952"/>
    <w:pPr>
      <w:spacing w:after="0" w:line="240" w:lineRule="auto"/>
    </w:pPr>
    <w:rPr>
      <w:rFonts w:ascii="Times New Roman" w:eastAsia="Times New Roman" w:hAnsi="Times New Roman" w:cs="Times New Roman"/>
      <w:kern w:val="0"/>
      <w14:ligatures w14:val="none"/>
    </w:rPr>
  </w:style>
  <w:style w:type="table" w:styleId="TableGrid">
    <w:name w:val="Table Grid"/>
    <w:basedOn w:val="TableNormal"/>
    <w:uiPriority w:val="39"/>
    <w:rsid w:val="003D2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214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649487">
      <w:bodyDiv w:val="1"/>
      <w:marLeft w:val="0"/>
      <w:marRight w:val="0"/>
      <w:marTop w:val="0"/>
      <w:marBottom w:val="0"/>
      <w:divBdr>
        <w:top w:val="none" w:sz="0" w:space="0" w:color="auto"/>
        <w:left w:val="none" w:sz="0" w:space="0" w:color="auto"/>
        <w:bottom w:val="none" w:sz="0" w:space="0" w:color="auto"/>
        <w:right w:val="none" w:sz="0" w:space="0" w:color="auto"/>
      </w:divBdr>
      <w:divsChild>
        <w:div w:id="329911035">
          <w:marLeft w:val="0"/>
          <w:marRight w:val="0"/>
          <w:marTop w:val="0"/>
          <w:marBottom w:val="90"/>
          <w:divBdr>
            <w:top w:val="none" w:sz="0" w:space="0" w:color="auto"/>
            <w:left w:val="none" w:sz="0" w:space="0" w:color="auto"/>
            <w:bottom w:val="none" w:sz="0" w:space="0" w:color="auto"/>
            <w:right w:val="none" w:sz="0" w:space="0" w:color="auto"/>
          </w:divBdr>
        </w:div>
        <w:div w:id="1369524607">
          <w:marLeft w:val="0"/>
          <w:marRight w:val="0"/>
          <w:marTop w:val="0"/>
          <w:marBottom w:val="360"/>
          <w:divBdr>
            <w:top w:val="none" w:sz="0" w:space="0" w:color="auto"/>
            <w:left w:val="none" w:sz="0" w:space="0" w:color="auto"/>
            <w:bottom w:val="none" w:sz="0" w:space="0" w:color="auto"/>
            <w:right w:val="none" w:sz="0" w:space="0" w:color="auto"/>
          </w:divBdr>
        </w:div>
      </w:divsChild>
    </w:div>
    <w:div w:id="1352342657">
      <w:bodyDiv w:val="1"/>
      <w:marLeft w:val="0"/>
      <w:marRight w:val="0"/>
      <w:marTop w:val="0"/>
      <w:marBottom w:val="0"/>
      <w:divBdr>
        <w:top w:val="none" w:sz="0" w:space="0" w:color="auto"/>
        <w:left w:val="none" w:sz="0" w:space="0" w:color="auto"/>
        <w:bottom w:val="none" w:sz="0" w:space="0" w:color="auto"/>
        <w:right w:val="none" w:sz="0" w:space="0" w:color="auto"/>
      </w:divBdr>
      <w:divsChild>
        <w:div w:id="1338314532">
          <w:marLeft w:val="0"/>
          <w:marRight w:val="0"/>
          <w:marTop w:val="0"/>
          <w:marBottom w:val="90"/>
          <w:divBdr>
            <w:top w:val="none" w:sz="0" w:space="0" w:color="auto"/>
            <w:left w:val="none" w:sz="0" w:space="0" w:color="auto"/>
            <w:bottom w:val="none" w:sz="0" w:space="0" w:color="auto"/>
            <w:right w:val="none" w:sz="0" w:space="0" w:color="auto"/>
          </w:divBdr>
        </w:div>
        <w:div w:id="1540317670">
          <w:marLeft w:val="0"/>
          <w:marRight w:val="0"/>
          <w:marTop w:val="0"/>
          <w:marBottom w:val="360"/>
          <w:divBdr>
            <w:top w:val="none" w:sz="0" w:space="0" w:color="auto"/>
            <w:left w:val="none" w:sz="0" w:space="0" w:color="auto"/>
            <w:bottom w:val="none" w:sz="0" w:space="0" w:color="auto"/>
            <w:right w:val="none" w:sz="0" w:space="0" w:color="auto"/>
          </w:divBdr>
        </w:div>
      </w:divsChild>
    </w:div>
    <w:div w:id="175073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esparza@pinetopfire.com" TargetMode="External"/><Relationship Id="rId4" Type="http://schemas.openxmlformats.org/officeDocument/2006/relationships/settings" Target="settings.xml"/><Relationship Id="rId9" Type="http://schemas.openxmlformats.org/officeDocument/2006/relationships/hyperlink" Target="mailto:jmorgan@pinetopfir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pinetopfire.com" TargetMode="External"/><Relationship Id="rId1" Type="http://schemas.openxmlformats.org/officeDocument/2006/relationships/hyperlink" Target="http://www.pinetopf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E27A5-3CA2-47E8-A36B-636C4330D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2627</Words>
  <Characters>14978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and Julie Morgan</dc:creator>
  <cp:keywords/>
  <dc:description/>
  <cp:lastModifiedBy>Jim Morgan</cp:lastModifiedBy>
  <cp:revision>4</cp:revision>
  <dcterms:created xsi:type="dcterms:W3CDTF">2025-03-20T18:00:00Z</dcterms:created>
  <dcterms:modified xsi:type="dcterms:W3CDTF">2025-03-24T12:36:00Z</dcterms:modified>
</cp:coreProperties>
</file>